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A" w:rsidRPr="005B126A" w:rsidRDefault="005B126A" w:rsidP="005B126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B126A">
        <w:rPr>
          <w:rFonts w:ascii="Times New Roman" w:eastAsia="Times New Roman" w:hAnsi="Times New Roman" w:cs="Times New Roman"/>
          <w:b/>
          <w:bCs/>
          <w:sz w:val="36"/>
          <w:szCs w:val="36"/>
          <w:lang w:eastAsia="de-DE"/>
        </w:rPr>
        <w:t xml:space="preserve">Grundlagentext </w:t>
      </w:r>
      <w:proofErr w:type="spellStart"/>
      <w:r w:rsidRPr="005B126A">
        <w:rPr>
          <w:rFonts w:ascii="Times New Roman" w:eastAsia="Times New Roman" w:hAnsi="Times New Roman" w:cs="Times New Roman"/>
          <w:b/>
          <w:bCs/>
          <w:sz w:val="36"/>
          <w:szCs w:val="36"/>
          <w:lang w:eastAsia="de-DE"/>
        </w:rPr>
        <w:t>Empowerment</w:t>
      </w:r>
      <w:proofErr w:type="spellEnd"/>
      <w:r w:rsidRPr="005B126A">
        <w:rPr>
          <w:rFonts w:ascii="Times New Roman" w:eastAsia="Times New Roman" w:hAnsi="Times New Roman" w:cs="Times New Roman"/>
          <w:b/>
          <w:bCs/>
          <w:sz w:val="36"/>
          <w:szCs w:val="36"/>
          <w:lang w:eastAsia="de-DE"/>
        </w:rPr>
        <w:t xml:space="preserve"> (Vertiefung)</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Gliederung:</w:t>
      </w:r>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kap1" w:history="1">
        <w:proofErr w:type="spellStart"/>
        <w:r w:rsidRPr="005B126A">
          <w:rPr>
            <w:rFonts w:ascii="Times New Roman" w:eastAsia="Times New Roman" w:hAnsi="Times New Roman" w:cs="Times New Roman"/>
            <w:color w:val="0000FF"/>
            <w:sz w:val="24"/>
            <w:szCs w:val="24"/>
            <w:u w:val="single"/>
            <w:lang w:eastAsia="de-DE"/>
          </w:rPr>
          <w:t>Empowerment</w:t>
        </w:r>
        <w:proofErr w:type="spellEnd"/>
        <w:r w:rsidRPr="005B126A">
          <w:rPr>
            <w:rFonts w:ascii="Times New Roman" w:eastAsia="Times New Roman" w:hAnsi="Times New Roman" w:cs="Times New Roman"/>
            <w:color w:val="0000FF"/>
            <w:sz w:val="24"/>
            <w:szCs w:val="24"/>
            <w:u w:val="single"/>
            <w:lang w:eastAsia="de-DE"/>
          </w:rPr>
          <w:t>: Zugänge zu einem neuen Begriff</w:t>
        </w:r>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history="1">
        <w:r w:rsidRPr="005B126A">
          <w:rPr>
            <w:rFonts w:ascii="Times New Roman" w:eastAsia="Times New Roman" w:hAnsi="Times New Roman" w:cs="Times New Roman"/>
            <w:color w:val="0000FF"/>
            <w:sz w:val="24"/>
            <w:szCs w:val="24"/>
            <w:u w:val="single"/>
            <w:lang w:eastAsia="de-DE"/>
          </w:rPr>
          <w:t>Die Philosophie der Menschenstärken: Grundprinzipien und Wertebasis</w:t>
        </w:r>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history="1">
        <w:r w:rsidRPr="005B126A">
          <w:rPr>
            <w:rFonts w:ascii="Times New Roman" w:eastAsia="Times New Roman" w:hAnsi="Times New Roman" w:cs="Times New Roman"/>
            <w:color w:val="0000FF"/>
            <w:sz w:val="24"/>
            <w:szCs w:val="24"/>
            <w:u w:val="single"/>
            <w:lang w:eastAsia="de-DE"/>
          </w:rPr>
          <w:t>Ressourcen in der pädagogischen Praxis</w:t>
        </w:r>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sidRPr="005B126A">
          <w:rPr>
            <w:rFonts w:ascii="Times New Roman" w:eastAsia="Times New Roman" w:hAnsi="Times New Roman" w:cs="Times New Roman"/>
            <w:color w:val="0000FF"/>
            <w:sz w:val="24"/>
            <w:szCs w:val="24"/>
            <w:u w:val="single"/>
            <w:lang w:eastAsia="de-DE"/>
          </w:rPr>
          <w:t xml:space="preserve">Handwerkszeuge: Methoden des </w:t>
        </w:r>
        <w:proofErr w:type="spellStart"/>
        <w:r w:rsidRPr="005B126A">
          <w:rPr>
            <w:rFonts w:ascii="Times New Roman" w:eastAsia="Times New Roman" w:hAnsi="Times New Roman" w:cs="Times New Roman"/>
            <w:color w:val="0000FF"/>
            <w:sz w:val="24"/>
            <w:szCs w:val="24"/>
            <w:u w:val="single"/>
            <w:lang w:eastAsia="de-DE"/>
          </w:rPr>
          <w:t>Empowerments</w:t>
        </w:r>
        <w:proofErr w:type="spellEnd"/>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history="1">
        <w:r w:rsidRPr="005B126A">
          <w:rPr>
            <w:rFonts w:ascii="Times New Roman" w:eastAsia="Times New Roman" w:hAnsi="Times New Roman" w:cs="Times New Roman"/>
            <w:color w:val="0000FF"/>
            <w:sz w:val="24"/>
            <w:szCs w:val="24"/>
            <w:u w:val="single"/>
            <w:lang w:eastAsia="de-DE"/>
          </w:rPr>
          <w:t>„…wenn gar nichts mehr geht“: Ressourcenorientierte Beratung mit gering motivierten Klienten</w:t>
        </w:r>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history="1">
        <w:r w:rsidRPr="005B126A">
          <w:rPr>
            <w:rFonts w:ascii="Times New Roman" w:eastAsia="Times New Roman" w:hAnsi="Times New Roman" w:cs="Times New Roman"/>
            <w:color w:val="0000FF"/>
            <w:sz w:val="24"/>
            <w:szCs w:val="24"/>
            <w:u w:val="single"/>
            <w:lang w:eastAsia="de-DE"/>
          </w:rPr>
          <w:t xml:space="preserve">Evaluation: Produkte erfolgreicher </w:t>
        </w:r>
        <w:proofErr w:type="spellStart"/>
        <w:r w:rsidRPr="005B126A">
          <w:rPr>
            <w:rFonts w:ascii="Times New Roman" w:eastAsia="Times New Roman" w:hAnsi="Times New Roman" w:cs="Times New Roman"/>
            <w:color w:val="0000FF"/>
            <w:sz w:val="24"/>
            <w:szCs w:val="24"/>
            <w:u w:val="single"/>
            <w:lang w:eastAsia="de-DE"/>
          </w:rPr>
          <w:t>Empowerment</w:t>
        </w:r>
        <w:proofErr w:type="spellEnd"/>
        <w:r w:rsidRPr="005B126A">
          <w:rPr>
            <w:rFonts w:ascii="Times New Roman" w:eastAsia="Times New Roman" w:hAnsi="Times New Roman" w:cs="Times New Roman"/>
            <w:color w:val="0000FF"/>
            <w:sz w:val="24"/>
            <w:szCs w:val="24"/>
            <w:u w:val="single"/>
            <w:lang w:eastAsia="de-DE"/>
          </w:rPr>
          <w:t>-Prozesse</w:t>
        </w:r>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history="1">
        <w:proofErr w:type="spellStart"/>
        <w:r w:rsidRPr="005B126A">
          <w:rPr>
            <w:rFonts w:ascii="Times New Roman" w:eastAsia="Times New Roman" w:hAnsi="Times New Roman" w:cs="Times New Roman"/>
            <w:color w:val="0000FF"/>
            <w:sz w:val="24"/>
            <w:szCs w:val="24"/>
            <w:u w:val="single"/>
            <w:lang w:eastAsia="de-DE"/>
          </w:rPr>
          <w:t>Empowerment</w:t>
        </w:r>
        <w:proofErr w:type="spellEnd"/>
        <w:r w:rsidRPr="005B126A">
          <w:rPr>
            <w:rFonts w:ascii="Times New Roman" w:eastAsia="Times New Roman" w:hAnsi="Times New Roman" w:cs="Times New Roman"/>
            <w:color w:val="0000FF"/>
            <w:sz w:val="24"/>
            <w:szCs w:val="24"/>
            <w:u w:val="single"/>
            <w:lang w:eastAsia="de-DE"/>
          </w:rPr>
          <w:t xml:space="preserve"> und Organisationsentwicklung: der </w:t>
        </w:r>
        <w:proofErr w:type="spellStart"/>
        <w:r w:rsidRPr="005B126A">
          <w:rPr>
            <w:rFonts w:ascii="Times New Roman" w:eastAsia="Times New Roman" w:hAnsi="Times New Roman" w:cs="Times New Roman"/>
            <w:color w:val="0000FF"/>
            <w:sz w:val="24"/>
            <w:szCs w:val="24"/>
            <w:u w:val="single"/>
            <w:lang w:eastAsia="de-DE"/>
          </w:rPr>
          <w:t>Empowerment</w:t>
        </w:r>
        <w:proofErr w:type="spellEnd"/>
        <w:r w:rsidRPr="005B126A">
          <w:rPr>
            <w:rFonts w:ascii="Times New Roman" w:eastAsia="Times New Roman" w:hAnsi="Times New Roman" w:cs="Times New Roman"/>
            <w:color w:val="0000FF"/>
            <w:sz w:val="24"/>
            <w:szCs w:val="24"/>
            <w:u w:val="single"/>
            <w:lang w:eastAsia="de-DE"/>
          </w:rPr>
          <w:t>-Zirkel</w:t>
        </w:r>
      </w:hyperlink>
    </w:p>
    <w:p w:rsidR="005B126A" w:rsidRPr="005B126A" w:rsidRDefault="005B126A" w:rsidP="005B126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history="1">
        <w:proofErr w:type="spellStart"/>
        <w:r w:rsidRPr="005B126A">
          <w:rPr>
            <w:rFonts w:ascii="Times New Roman" w:eastAsia="Times New Roman" w:hAnsi="Times New Roman" w:cs="Times New Roman"/>
            <w:color w:val="0000FF"/>
            <w:sz w:val="24"/>
            <w:szCs w:val="24"/>
            <w:u w:val="single"/>
            <w:lang w:eastAsia="de-DE"/>
          </w:rPr>
          <w:t>Empowerment</w:t>
        </w:r>
        <w:proofErr w:type="spellEnd"/>
        <w:r w:rsidRPr="005B126A">
          <w:rPr>
            <w:rFonts w:ascii="Times New Roman" w:eastAsia="Times New Roman" w:hAnsi="Times New Roman" w:cs="Times New Roman"/>
            <w:color w:val="0000FF"/>
            <w:sz w:val="24"/>
            <w:szCs w:val="24"/>
            <w:u w:val="single"/>
            <w:lang w:eastAsia="de-DE"/>
          </w:rPr>
          <w:t xml:space="preserve"> und neue Professionalität in der psychosozialen Arbeit</w:t>
        </w:r>
      </w:hyperlink>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kap1"/>
      <w:bookmarkEnd w:id="0"/>
      <w:r w:rsidRPr="005B126A">
        <w:rPr>
          <w:rFonts w:ascii="Times New Roman" w:eastAsia="Times New Roman" w:hAnsi="Times New Roman" w:cs="Times New Roman"/>
          <w:b/>
          <w:bCs/>
          <w:sz w:val="27"/>
          <w:szCs w:val="27"/>
          <w:lang w:eastAsia="de-DE"/>
        </w:rPr>
        <w:t xml:space="preserve">1. </w:t>
      </w:r>
      <w:proofErr w:type="spellStart"/>
      <w:r w:rsidRPr="005B126A">
        <w:rPr>
          <w:rFonts w:ascii="Times New Roman" w:eastAsia="Times New Roman" w:hAnsi="Times New Roman" w:cs="Times New Roman"/>
          <w:b/>
          <w:bCs/>
          <w:sz w:val="27"/>
          <w:szCs w:val="27"/>
          <w:lang w:eastAsia="de-DE"/>
        </w:rPr>
        <w:t>Empowerment</w:t>
      </w:r>
      <w:proofErr w:type="spellEnd"/>
      <w:r w:rsidRPr="005B126A">
        <w:rPr>
          <w:rFonts w:ascii="Times New Roman" w:eastAsia="Times New Roman" w:hAnsi="Times New Roman" w:cs="Times New Roman"/>
          <w:b/>
          <w:bCs/>
          <w:sz w:val="27"/>
          <w:szCs w:val="27"/>
          <w:lang w:eastAsia="de-DE"/>
        </w:rPr>
        <w:t>: Zugänge zu einem neuen Begriff</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In der Literatur finden sich viele Versuche, das was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w:t>
      </w:r>
      <w:r w:rsidRPr="005B126A">
        <w:rPr>
          <w:rFonts w:ascii="Times New Roman" w:eastAsia="Times New Roman" w:hAnsi="Times New Roman" w:cs="Times New Roman"/>
          <w:i/>
          <w:iCs/>
          <w:sz w:val="24"/>
          <w:szCs w:val="24"/>
          <w:lang w:eastAsia="de-DE"/>
        </w:rPr>
        <w:t>(wörtlich übersetzt: Selbstbemächtigung; Selbstbefähigung; Stärkung von Eigenmacht und Autonomie)</w:t>
      </w:r>
      <w:r w:rsidRPr="005B126A">
        <w:rPr>
          <w:rFonts w:ascii="Times New Roman" w:eastAsia="Times New Roman" w:hAnsi="Times New Roman" w:cs="Times New Roman"/>
          <w:sz w:val="24"/>
          <w:szCs w:val="24"/>
          <w:lang w:eastAsia="de-DE"/>
        </w:rPr>
        <w:t xml:space="preserve"> ausmacht, auf den Begriff zu bringen. Gemeinsam ist allen Definitionsangeboten eines: Der Begriff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steht heute für alle sol</w:t>
      </w:r>
      <w:r w:rsidRPr="005B126A">
        <w:rPr>
          <w:rFonts w:ascii="Times New Roman" w:eastAsia="Times New Roman" w:hAnsi="Times New Roman" w:cs="Times New Roman"/>
          <w:sz w:val="24"/>
          <w:szCs w:val="24"/>
          <w:lang w:eastAsia="de-DE"/>
        </w:rPr>
        <w:softHyphen/>
        <w:t xml:space="preserve">chen </w:t>
      </w:r>
      <w:proofErr w:type="spellStart"/>
      <w:r w:rsidRPr="005B126A">
        <w:rPr>
          <w:rFonts w:ascii="Times New Roman" w:eastAsia="Times New Roman" w:hAnsi="Times New Roman" w:cs="Times New Roman"/>
          <w:sz w:val="24"/>
          <w:szCs w:val="24"/>
          <w:lang w:eastAsia="de-DE"/>
        </w:rPr>
        <w:t>Ar</w:t>
      </w:r>
      <w:r w:rsidRPr="005B126A">
        <w:rPr>
          <w:rFonts w:ascii="Times New Roman" w:eastAsia="Times New Roman" w:hAnsi="Times New Roman" w:cs="Times New Roman"/>
          <w:sz w:val="24"/>
          <w:szCs w:val="24"/>
          <w:lang w:eastAsia="de-DE"/>
        </w:rPr>
        <w:softHyphen/>
        <w:t>beitsan</w:t>
      </w:r>
      <w:r w:rsidRPr="005B126A">
        <w:rPr>
          <w:rFonts w:ascii="Times New Roman" w:eastAsia="Times New Roman" w:hAnsi="Times New Roman" w:cs="Times New Roman"/>
          <w:sz w:val="24"/>
          <w:szCs w:val="24"/>
          <w:lang w:eastAsia="de-DE"/>
        </w:rPr>
        <w:softHyphen/>
        <w:t>sätze</w:t>
      </w:r>
      <w:proofErr w:type="spellEnd"/>
      <w:r w:rsidRPr="005B126A">
        <w:rPr>
          <w:rFonts w:ascii="Times New Roman" w:eastAsia="Times New Roman" w:hAnsi="Times New Roman" w:cs="Times New Roman"/>
          <w:sz w:val="24"/>
          <w:szCs w:val="24"/>
          <w:lang w:eastAsia="de-DE"/>
        </w:rPr>
        <w:t xml:space="preserve"> in der psychosozialen Praxis, die die Menschen zur Entdec</w:t>
      </w:r>
      <w:r w:rsidRPr="005B126A">
        <w:rPr>
          <w:rFonts w:ascii="Times New Roman" w:eastAsia="Times New Roman" w:hAnsi="Times New Roman" w:cs="Times New Roman"/>
          <w:sz w:val="24"/>
          <w:szCs w:val="24"/>
          <w:lang w:eastAsia="de-DE"/>
        </w:rPr>
        <w:softHyphen/>
        <w:t>kung der ei</w:t>
      </w:r>
      <w:r w:rsidRPr="005B126A">
        <w:rPr>
          <w:rFonts w:ascii="Times New Roman" w:eastAsia="Times New Roman" w:hAnsi="Times New Roman" w:cs="Times New Roman"/>
          <w:sz w:val="24"/>
          <w:szCs w:val="24"/>
          <w:lang w:eastAsia="de-DE"/>
        </w:rPr>
        <w:softHyphen/>
        <w:t>genen Stär</w:t>
      </w:r>
      <w:r w:rsidRPr="005B126A">
        <w:rPr>
          <w:rFonts w:ascii="Times New Roman" w:eastAsia="Times New Roman" w:hAnsi="Times New Roman" w:cs="Times New Roman"/>
          <w:sz w:val="24"/>
          <w:szCs w:val="24"/>
          <w:lang w:eastAsia="de-DE"/>
        </w:rPr>
        <w:softHyphen/>
        <w:t>ken ermu</w:t>
      </w:r>
      <w:r w:rsidRPr="005B126A">
        <w:rPr>
          <w:rFonts w:ascii="Times New Roman" w:eastAsia="Times New Roman" w:hAnsi="Times New Roman" w:cs="Times New Roman"/>
          <w:sz w:val="24"/>
          <w:szCs w:val="24"/>
          <w:lang w:eastAsia="de-DE"/>
        </w:rPr>
        <w:softHyphen/>
        <w:t>tigen und ihnen Hil</w:t>
      </w:r>
      <w:r w:rsidRPr="005B126A">
        <w:rPr>
          <w:rFonts w:ascii="Times New Roman" w:eastAsia="Times New Roman" w:hAnsi="Times New Roman" w:cs="Times New Roman"/>
          <w:sz w:val="24"/>
          <w:szCs w:val="24"/>
          <w:lang w:eastAsia="de-DE"/>
        </w:rPr>
        <w:softHyphen/>
        <w:t>festel</w:t>
      </w:r>
      <w:r w:rsidRPr="005B126A">
        <w:rPr>
          <w:rFonts w:ascii="Times New Roman" w:eastAsia="Times New Roman" w:hAnsi="Times New Roman" w:cs="Times New Roman"/>
          <w:sz w:val="24"/>
          <w:szCs w:val="24"/>
          <w:lang w:eastAsia="de-DE"/>
        </w:rPr>
        <w:softHyphen/>
        <w:t>lungen bei der Aneig</w:t>
      </w:r>
      <w:r w:rsidRPr="005B126A">
        <w:rPr>
          <w:rFonts w:ascii="Times New Roman" w:eastAsia="Times New Roman" w:hAnsi="Times New Roman" w:cs="Times New Roman"/>
          <w:sz w:val="24"/>
          <w:szCs w:val="24"/>
          <w:lang w:eastAsia="de-DE"/>
        </w:rPr>
        <w:softHyphen/>
        <w:t>nung von Selbstbe</w:t>
      </w:r>
      <w:r w:rsidRPr="005B126A">
        <w:rPr>
          <w:rFonts w:ascii="Times New Roman" w:eastAsia="Times New Roman" w:hAnsi="Times New Roman" w:cs="Times New Roman"/>
          <w:sz w:val="24"/>
          <w:szCs w:val="24"/>
          <w:lang w:eastAsia="de-DE"/>
        </w:rPr>
        <w:softHyphen/>
        <w:t>stim</w:t>
      </w:r>
      <w:r w:rsidRPr="005B126A">
        <w:rPr>
          <w:rFonts w:ascii="Times New Roman" w:eastAsia="Times New Roman" w:hAnsi="Times New Roman" w:cs="Times New Roman"/>
          <w:sz w:val="24"/>
          <w:szCs w:val="24"/>
          <w:lang w:eastAsia="de-DE"/>
        </w:rPr>
        <w:softHyphen/>
        <w:t xml:space="preserve">mung und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w:t>
      </w:r>
      <w:r w:rsidRPr="005B126A">
        <w:rPr>
          <w:rFonts w:ascii="Times New Roman" w:eastAsia="Times New Roman" w:hAnsi="Times New Roman" w:cs="Times New Roman"/>
          <w:sz w:val="24"/>
          <w:szCs w:val="24"/>
          <w:lang w:eastAsia="de-DE"/>
        </w:rPr>
        <w:softHyphen/>
        <w:t>autonomie</w:t>
      </w:r>
      <w:proofErr w:type="spellEnd"/>
      <w:r w:rsidRPr="005B126A">
        <w:rPr>
          <w:rFonts w:ascii="Times New Roman" w:eastAsia="Times New Roman" w:hAnsi="Times New Roman" w:cs="Times New Roman"/>
          <w:sz w:val="24"/>
          <w:szCs w:val="24"/>
          <w:lang w:eastAsia="de-DE"/>
        </w:rPr>
        <w:t xml:space="preserve"> vermitteln wollen. Ziel der </w:t>
      </w:r>
      <w:proofErr w:type="spellStart"/>
      <w:r w:rsidRPr="005B126A">
        <w:rPr>
          <w:rFonts w:ascii="Times New Roman" w:eastAsia="Times New Roman" w:hAnsi="Times New Roman" w:cs="Times New Roman"/>
          <w:sz w:val="24"/>
          <w:szCs w:val="24"/>
          <w:lang w:eastAsia="de-DE"/>
        </w:rPr>
        <w:t>Empo</w:t>
      </w:r>
      <w:r w:rsidRPr="005B126A">
        <w:rPr>
          <w:rFonts w:ascii="Times New Roman" w:eastAsia="Times New Roman" w:hAnsi="Times New Roman" w:cs="Times New Roman"/>
          <w:sz w:val="24"/>
          <w:szCs w:val="24"/>
          <w:lang w:eastAsia="de-DE"/>
        </w:rPr>
        <w:softHyphen/>
        <w:t>wer</w:t>
      </w:r>
      <w:r w:rsidRPr="005B126A">
        <w:rPr>
          <w:rFonts w:ascii="Times New Roman" w:eastAsia="Times New Roman" w:hAnsi="Times New Roman" w:cs="Times New Roman"/>
          <w:sz w:val="24"/>
          <w:szCs w:val="24"/>
          <w:lang w:eastAsia="de-DE"/>
        </w:rPr>
        <w:softHyphen/>
        <w:t>ment-Praxis</w:t>
      </w:r>
      <w:proofErr w:type="spellEnd"/>
      <w:r w:rsidRPr="005B126A">
        <w:rPr>
          <w:rFonts w:ascii="Times New Roman" w:eastAsia="Times New Roman" w:hAnsi="Times New Roman" w:cs="Times New Roman"/>
          <w:sz w:val="24"/>
          <w:szCs w:val="24"/>
          <w:lang w:eastAsia="de-DE"/>
        </w:rPr>
        <w:t xml:space="preserve"> ist es, die vor</w:t>
      </w:r>
      <w:r w:rsidRPr="005B126A">
        <w:rPr>
          <w:rFonts w:ascii="Times New Roman" w:eastAsia="Times New Roman" w:hAnsi="Times New Roman" w:cs="Times New Roman"/>
          <w:sz w:val="24"/>
          <w:szCs w:val="24"/>
          <w:lang w:eastAsia="de-DE"/>
        </w:rPr>
        <w:softHyphen/>
        <w:t>han</w:t>
      </w:r>
      <w:r w:rsidRPr="005B126A">
        <w:rPr>
          <w:rFonts w:ascii="Times New Roman" w:eastAsia="Times New Roman" w:hAnsi="Times New Roman" w:cs="Times New Roman"/>
          <w:sz w:val="24"/>
          <w:szCs w:val="24"/>
          <w:lang w:eastAsia="de-DE"/>
        </w:rPr>
        <w:softHyphen/>
        <w:t>denen (wenn auch vielfach ver</w:t>
      </w:r>
      <w:r w:rsidRPr="005B126A">
        <w:rPr>
          <w:rFonts w:ascii="Times New Roman" w:eastAsia="Times New Roman" w:hAnsi="Times New Roman" w:cs="Times New Roman"/>
          <w:sz w:val="24"/>
          <w:szCs w:val="24"/>
          <w:lang w:eastAsia="de-DE"/>
        </w:rPr>
        <w:softHyphen/>
        <w:t>schütteten) Fä</w:t>
      </w:r>
      <w:r w:rsidRPr="005B126A">
        <w:rPr>
          <w:rFonts w:ascii="Times New Roman" w:eastAsia="Times New Roman" w:hAnsi="Times New Roman" w:cs="Times New Roman"/>
          <w:sz w:val="24"/>
          <w:szCs w:val="24"/>
          <w:lang w:eastAsia="de-DE"/>
        </w:rPr>
        <w:softHyphen/>
        <w:t>hig</w:t>
      </w:r>
      <w:r w:rsidRPr="005B126A">
        <w:rPr>
          <w:rFonts w:ascii="Times New Roman" w:eastAsia="Times New Roman" w:hAnsi="Times New Roman" w:cs="Times New Roman"/>
          <w:sz w:val="24"/>
          <w:szCs w:val="24"/>
          <w:lang w:eastAsia="de-DE"/>
        </w:rPr>
        <w:softHyphen/>
        <w:t>keiten der Menschen zu kräfti</w:t>
      </w:r>
      <w:r w:rsidRPr="005B126A">
        <w:rPr>
          <w:rFonts w:ascii="Times New Roman" w:eastAsia="Times New Roman" w:hAnsi="Times New Roman" w:cs="Times New Roman"/>
          <w:sz w:val="24"/>
          <w:szCs w:val="24"/>
          <w:lang w:eastAsia="de-DE"/>
        </w:rPr>
        <w:softHyphen/>
        <w:t>gen und Res</w:t>
      </w:r>
      <w:r w:rsidRPr="005B126A">
        <w:rPr>
          <w:rFonts w:ascii="Times New Roman" w:eastAsia="Times New Roman" w:hAnsi="Times New Roman" w:cs="Times New Roman"/>
          <w:sz w:val="24"/>
          <w:szCs w:val="24"/>
          <w:lang w:eastAsia="de-DE"/>
        </w:rPr>
        <w:softHyphen/>
        <w:t>sourcen freizusetzen, mit deren Hilfe sie die eigenen Lebens</w:t>
      </w:r>
      <w:r w:rsidRPr="005B126A">
        <w:rPr>
          <w:rFonts w:ascii="Times New Roman" w:eastAsia="Times New Roman" w:hAnsi="Times New Roman" w:cs="Times New Roman"/>
          <w:sz w:val="24"/>
          <w:szCs w:val="24"/>
          <w:lang w:eastAsia="de-DE"/>
        </w:rPr>
        <w:softHyphen/>
        <w:t>wege und Le</w:t>
      </w:r>
      <w:r w:rsidRPr="005B126A">
        <w:rPr>
          <w:rFonts w:ascii="Times New Roman" w:eastAsia="Times New Roman" w:hAnsi="Times New Roman" w:cs="Times New Roman"/>
          <w:sz w:val="24"/>
          <w:szCs w:val="24"/>
          <w:lang w:eastAsia="de-DE"/>
        </w:rPr>
        <w:softHyphen/>
        <w:t>bens</w:t>
      </w:r>
      <w:r w:rsidRPr="005B126A">
        <w:rPr>
          <w:rFonts w:ascii="Times New Roman" w:eastAsia="Times New Roman" w:hAnsi="Times New Roman" w:cs="Times New Roman"/>
          <w:sz w:val="24"/>
          <w:szCs w:val="24"/>
          <w:lang w:eastAsia="de-DE"/>
        </w:rPr>
        <w:softHyphen/>
        <w:t xml:space="preserve">räume </w:t>
      </w:r>
      <w:proofErr w:type="spellStart"/>
      <w:r w:rsidRPr="005B126A">
        <w:rPr>
          <w:rFonts w:ascii="Times New Roman" w:eastAsia="Times New Roman" w:hAnsi="Times New Roman" w:cs="Times New Roman"/>
          <w:sz w:val="24"/>
          <w:szCs w:val="24"/>
          <w:lang w:eastAsia="de-DE"/>
        </w:rPr>
        <w:t>selbst</w:t>
      </w:r>
      <w:r w:rsidRPr="005B126A">
        <w:rPr>
          <w:rFonts w:ascii="Times New Roman" w:eastAsia="Times New Roman" w:hAnsi="Times New Roman" w:cs="Times New Roman"/>
          <w:sz w:val="24"/>
          <w:szCs w:val="24"/>
          <w:lang w:eastAsia="de-DE"/>
        </w:rPr>
        <w:softHyphen/>
        <w:t>bestimmt</w:t>
      </w:r>
      <w:proofErr w:type="spellEnd"/>
      <w:r w:rsidRPr="005B126A">
        <w:rPr>
          <w:rFonts w:ascii="Times New Roman" w:eastAsia="Times New Roman" w:hAnsi="Times New Roman" w:cs="Times New Roman"/>
          <w:sz w:val="24"/>
          <w:szCs w:val="24"/>
          <w:lang w:eastAsia="de-DE"/>
        </w:rPr>
        <w:t xml:space="preserve"> gestalten kön</w:t>
      </w:r>
      <w:r w:rsidRPr="005B126A">
        <w:rPr>
          <w:rFonts w:ascii="Times New Roman" w:eastAsia="Times New Roman" w:hAnsi="Times New Roman" w:cs="Times New Roman"/>
          <w:sz w:val="24"/>
          <w:szCs w:val="24"/>
          <w:lang w:eastAsia="de-DE"/>
        </w:rPr>
        <w:softHyphen/>
        <w:t xml:space="preserve">nen. </w:t>
      </w:r>
      <w:proofErr w:type="spellStart"/>
      <w:r w:rsidRPr="005B126A">
        <w:rPr>
          <w:rFonts w:ascii="Times New Roman" w:eastAsia="Times New Roman" w:hAnsi="Times New Roman" w:cs="Times New Roman"/>
          <w:i/>
          <w:iCs/>
          <w:sz w:val="24"/>
          <w:szCs w:val="24"/>
          <w:lang w:eastAsia="de-DE"/>
        </w:rPr>
        <w:t>Empowerment</w:t>
      </w:r>
      <w:proofErr w:type="spellEnd"/>
      <w:r w:rsidRPr="005B126A">
        <w:rPr>
          <w:rFonts w:ascii="Times New Roman" w:eastAsia="Times New Roman" w:hAnsi="Times New Roman" w:cs="Times New Roman"/>
          <w:i/>
          <w:iCs/>
          <w:sz w:val="24"/>
          <w:szCs w:val="24"/>
          <w:lang w:eastAsia="de-DE"/>
        </w:rPr>
        <w:t xml:space="preserve"> - auf eine kurze For</w:t>
      </w:r>
      <w:r w:rsidRPr="005B126A">
        <w:rPr>
          <w:rFonts w:ascii="Times New Roman" w:eastAsia="Times New Roman" w:hAnsi="Times New Roman" w:cs="Times New Roman"/>
          <w:i/>
          <w:iCs/>
          <w:sz w:val="24"/>
          <w:szCs w:val="24"/>
          <w:lang w:eastAsia="de-DE"/>
        </w:rPr>
        <w:softHyphen/>
        <w:t>mel gebracht - ist das Anstiften zur (Wieder-)An</w:t>
      </w:r>
      <w:r w:rsidRPr="005B126A">
        <w:rPr>
          <w:rFonts w:ascii="Times New Roman" w:eastAsia="Times New Roman" w:hAnsi="Times New Roman" w:cs="Times New Roman"/>
          <w:i/>
          <w:iCs/>
          <w:sz w:val="24"/>
          <w:szCs w:val="24"/>
          <w:lang w:eastAsia="de-DE"/>
        </w:rPr>
        <w:softHyphen/>
        <w:t>eignung von Selbstbestimmung über die Umstände des eigenen Le</w:t>
      </w:r>
      <w:r w:rsidRPr="005B126A">
        <w:rPr>
          <w:rFonts w:ascii="Times New Roman" w:eastAsia="Times New Roman" w:hAnsi="Times New Roman" w:cs="Times New Roman"/>
          <w:i/>
          <w:iCs/>
          <w:sz w:val="24"/>
          <w:szCs w:val="24"/>
          <w:lang w:eastAsia="de-DE"/>
        </w:rPr>
        <w:softHyphen/>
        <w:t>bens.</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In der Literatur lassen sich zwei Lesarten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un</w:t>
      </w:r>
      <w:r w:rsidRPr="005B126A">
        <w:rPr>
          <w:rFonts w:ascii="Times New Roman" w:eastAsia="Times New Roman" w:hAnsi="Times New Roman" w:cs="Times New Roman"/>
          <w:sz w:val="24"/>
          <w:szCs w:val="24"/>
          <w:lang w:eastAsia="de-DE"/>
        </w:rPr>
        <w:softHyphen/>
        <w:t>terschei</w:t>
      </w:r>
      <w:r w:rsidRPr="005B126A">
        <w:rPr>
          <w:rFonts w:ascii="Times New Roman" w:eastAsia="Times New Roman" w:hAnsi="Times New Roman" w:cs="Times New Roman"/>
          <w:sz w:val="24"/>
          <w:szCs w:val="24"/>
          <w:lang w:eastAsia="de-DE"/>
        </w:rPr>
        <w:softHyphen/>
        <w:t>den:  </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(1)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 xml:space="preserve"> als Selbstbemächtigung problembetroffener Personen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Definitionen in diesem ersten Wortsinn betonen die aktive Aneignung von Macht, Kraft, </w:t>
      </w:r>
      <w:proofErr w:type="spellStart"/>
      <w:r w:rsidRPr="005B126A">
        <w:rPr>
          <w:rFonts w:ascii="Times New Roman" w:eastAsia="Times New Roman" w:hAnsi="Times New Roman" w:cs="Times New Roman"/>
          <w:sz w:val="24"/>
          <w:szCs w:val="24"/>
          <w:lang w:eastAsia="de-DE"/>
        </w:rPr>
        <w:t>Ge</w:t>
      </w:r>
      <w:r w:rsidRPr="005B126A">
        <w:rPr>
          <w:rFonts w:ascii="Times New Roman" w:eastAsia="Times New Roman" w:hAnsi="Times New Roman" w:cs="Times New Roman"/>
          <w:sz w:val="24"/>
          <w:szCs w:val="24"/>
          <w:lang w:eastAsia="de-DE"/>
        </w:rPr>
        <w:softHyphen/>
        <w:t>staltungsvermögen</w:t>
      </w:r>
      <w:proofErr w:type="spellEnd"/>
      <w:r w:rsidRPr="005B126A">
        <w:rPr>
          <w:rFonts w:ascii="Times New Roman" w:eastAsia="Times New Roman" w:hAnsi="Times New Roman" w:cs="Times New Roman"/>
          <w:sz w:val="24"/>
          <w:szCs w:val="24"/>
          <w:lang w:eastAsia="de-DE"/>
        </w:rPr>
        <w:t xml:space="preserve"> durch die von Machtlosigkeit und Ohn</w:t>
      </w:r>
      <w:r w:rsidRPr="005B126A">
        <w:rPr>
          <w:rFonts w:ascii="Times New Roman" w:eastAsia="Times New Roman" w:hAnsi="Times New Roman" w:cs="Times New Roman"/>
          <w:sz w:val="24"/>
          <w:szCs w:val="24"/>
          <w:lang w:eastAsia="de-DE"/>
        </w:rPr>
        <w:softHyphen/>
        <w:t>macht Betroffe</w:t>
      </w:r>
      <w:r w:rsidRPr="005B126A">
        <w:rPr>
          <w:rFonts w:ascii="Times New Roman" w:eastAsia="Times New Roman" w:hAnsi="Times New Roman" w:cs="Times New Roman"/>
          <w:sz w:val="24"/>
          <w:szCs w:val="24"/>
          <w:lang w:eastAsia="de-DE"/>
        </w:rPr>
        <w:softHyphen/>
        <w:t xml:space="preserve">nen selbst.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wird hier als ein Prozess der Selbst-Be</w:t>
      </w:r>
      <w:r w:rsidRPr="005B126A">
        <w:rPr>
          <w:rFonts w:ascii="Times New Roman" w:eastAsia="Times New Roman" w:hAnsi="Times New Roman" w:cs="Times New Roman"/>
          <w:sz w:val="24"/>
          <w:szCs w:val="24"/>
          <w:lang w:eastAsia="de-DE"/>
        </w:rPr>
        <w:softHyphen/>
        <w:t>mächtigung und der Selbst-Aneig</w:t>
      </w:r>
      <w:r w:rsidRPr="005B126A">
        <w:rPr>
          <w:rFonts w:ascii="Times New Roman" w:eastAsia="Times New Roman" w:hAnsi="Times New Roman" w:cs="Times New Roman"/>
          <w:sz w:val="24"/>
          <w:szCs w:val="24"/>
          <w:lang w:eastAsia="de-DE"/>
        </w:rPr>
        <w:softHyphen/>
        <w:t>nung von Lebenskräften be</w:t>
      </w:r>
      <w:r w:rsidRPr="005B126A">
        <w:rPr>
          <w:rFonts w:ascii="Times New Roman" w:eastAsia="Times New Roman" w:hAnsi="Times New Roman" w:cs="Times New Roman"/>
          <w:sz w:val="24"/>
          <w:szCs w:val="24"/>
          <w:lang w:eastAsia="de-DE"/>
        </w:rPr>
        <w:softHyphen/>
        <w:t>schrieben: Men</w:t>
      </w:r>
      <w:r w:rsidRPr="005B126A">
        <w:rPr>
          <w:rFonts w:ascii="Times New Roman" w:eastAsia="Times New Roman" w:hAnsi="Times New Roman" w:cs="Times New Roman"/>
          <w:sz w:val="24"/>
          <w:szCs w:val="24"/>
          <w:lang w:eastAsia="de-DE"/>
        </w:rPr>
        <w:softHyphen/>
        <w:t>schen verlassen das Ge</w:t>
      </w:r>
      <w:r w:rsidRPr="005B126A">
        <w:rPr>
          <w:rFonts w:ascii="Times New Roman" w:eastAsia="Times New Roman" w:hAnsi="Times New Roman" w:cs="Times New Roman"/>
          <w:sz w:val="24"/>
          <w:szCs w:val="24"/>
          <w:lang w:eastAsia="de-DE"/>
        </w:rPr>
        <w:softHyphen/>
        <w:t>häuse der Abhängigkeit und der Be</w:t>
      </w:r>
      <w:r w:rsidRPr="005B126A">
        <w:rPr>
          <w:rFonts w:ascii="Times New Roman" w:eastAsia="Times New Roman" w:hAnsi="Times New Roman" w:cs="Times New Roman"/>
          <w:sz w:val="24"/>
          <w:szCs w:val="24"/>
          <w:lang w:eastAsia="de-DE"/>
        </w:rPr>
        <w:softHyphen/>
        <w:t>vormundung. Sie be</w:t>
      </w:r>
      <w:r w:rsidRPr="005B126A">
        <w:rPr>
          <w:rFonts w:ascii="Times New Roman" w:eastAsia="Times New Roman" w:hAnsi="Times New Roman" w:cs="Times New Roman"/>
          <w:sz w:val="24"/>
          <w:szCs w:val="24"/>
          <w:lang w:eastAsia="de-DE"/>
        </w:rPr>
        <w:softHyphen/>
        <w:t>freien sich in eigener Kraft aus einer Position der Ohnmacht und wer</w:t>
      </w:r>
      <w:r w:rsidRPr="005B126A">
        <w:rPr>
          <w:rFonts w:ascii="Times New Roman" w:eastAsia="Times New Roman" w:hAnsi="Times New Roman" w:cs="Times New Roman"/>
          <w:sz w:val="24"/>
          <w:szCs w:val="24"/>
          <w:lang w:eastAsia="de-DE"/>
        </w:rPr>
        <w:softHyphen/>
        <w:t>den zu aktiv han</w:t>
      </w:r>
      <w:r w:rsidRPr="005B126A">
        <w:rPr>
          <w:rFonts w:ascii="Times New Roman" w:eastAsia="Times New Roman" w:hAnsi="Times New Roman" w:cs="Times New Roman"/>
          <w:sz w:val="24"/>
          <w:szCs w:val="24"/>
          <w:lang w:eastAsia="de-DE"/>
        </w:rPr>
        <w:softHyphen/>
        <w:t>delnden Akteu</w:t>
      </w:r>
      <w:r w:rsidRPr="005B126A">
        <w:rPr>
          <w:rFonts w:ascii="Times New Roman" w:eastAsia="Times New Roman" w:hAnsi="Times New Roman" w:cs="Times New Roman"/>
          <w:sz w:val="24"/>
          <w:szCs w:val="24"/>
          <w:lang w:eastAsia="de-DE"/>
        </w:rPr>
        <w:softHyphen/>
        <w:t>ren, die ein Mehr an Selbstbestim</w:t>
      </w:r>
      <w:r w:rsidRPr="005B126A">
        <w:rPr>
          <w:rFonts w:ascii="Times New Roman" w:eastAsia="Times New Roman" w:hAnsi="Times New Roman" w:cs="Times New Roman"/>
          <w:sz w:val="24"/>
          <w:szCs w:val="24"/>
          <w:lang w:eastAsia="de-DE"/>
        </w:rPr>
        <w:softHyphen/>
        <w:t xml:space="preserve">mung, Autonomie und </w:t>
      </w:r>
      <w:proofErr w:type="spellStart"/>
      <w:r w:rsidRPr="005B126A">
        <w:rPr>
          <w:rFonts w:ascii="Times New Roman" w:eastAsia="Times New Roman" w:hAnsi="Times New Roman" w:cs="Times New Roman"/>
          <w:sz w:val="24"/>
          <w:szCs w:val="24"/>
          <w:lang w:eastAsia="de-DE"/>
        </w:rPr>
        <w:t>Lebens</w:t>
      </w:r>
      <w:r w:rsidRPr="005B126A">
        <w:rPr>
          <w:rFonts w:ascii="Times New Roman" w:eastAsia="Times New Roman" w:hAnsi="Times New Roman" w:cs="Times New Roman"/>
          <w:sz w:val="24"/>
          <w:szCs w:val="24"/>
          <w:lang w:eastAsia="de-DE"/>
        </w:rPr>
        <w:softHyphen/>
        <w:t>regie</w:t>
      </w:r>
      <w:proofErr w:type="spellEnd"/>
      <w:r w:rsidRPr="005B126A">
        <w:rPr>
          <w:rFonts w:ascii="Times New Roman" w:eastAsia="Times New Roman" w:hAnsi="Times New Roman" w:cs="Times New Roman"/>
          <w:sz w:val="24"/>
          <w:szCs w:val="24"/>
          <w:lang w:eastAsia="de-DE"/>
        </w:rPr>
        <w:t xml:space="preserve"> er</w:t>
      </w:r>
      <w:r w:rsidRPr="005B126A">
        <w:rPr>
          <w:rFonts w:ascii="Times New Roman" w:eastAsia="Times New Roman" w:hAnsi="Times New Roman" w:cs="Times New Roman"/>
          <w:sz w:val="24"/>
          <w:szCs w:val="24"/>
          <w:lang w:eastAsia="de-DE"/>
        </w:rPr>
        <w:softHyphen/>
        <w:t xml:space="preserve">streiten.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be</w:t>
      </w:r>
      <w:r w:rsidRPr="005B126A">
        <w:rPr>
          <w:rFonts w:ascii="Times New Roman" w:eastAsia="Times New Roman" w:hAnsi="Times New Roman" w:cs="Times New Roman"/>
          <w:sz w:val="24"/>
          <w:szCs w:val="24"/>
          <w:lang w:eastAsia="de-DE"/>
        </w:rPr>
        <w:softHyphen/>
        <w:t xml:space="preserve">zeichnet hier also einen selbstinitiierten und </w:t>
      </w:r>
      <w:proofErr w:type="spellStart"/>
      <w:r w:rsidRPr="005B126A">
        <w:rPr>
          <w:rFonts w:ascii="Times New Roman" w:eastAsia="Times New Roman" w:hAnsi="Times New Roman" w:cs="Times New Roman"/>
          <w:sz w:val="24"/>
          <w:szCs w:val="24"/>
          <w:lang w:eastAsia="de-DE"/>
        </w:rPr>
        <w:t>ei</w:t>
      </w:r>
      <w:r w:rsidRPr="005B126A">
        <w:rPr>
          <w:rFonts w:ascii="Times New Roman" w:eastAsia="Times New Roman" w:hAnsi="Times New Roman" w:cs="Times New Roman"/>
          <w:sz w:val="24"/>
          <w:szCs w:val="24"/>
          <w:lang w:eastAsia="de-DE"/>
        </w:rPr>
        <w:softHyphen/>
        <w:t>genge</w:t>
      </w:r>
      <w:r w:rsidRPr="005B126A">
        <w:rPr>
          <w:rFonts w:ascii="Times New Roman" w:eastAsia="Times New Roman" w:hAnsi="Times New Roman" w:cs="Times New Roman"/>
          <w:sz w:val="24"/>
          <w:szCs w:val="24"/>
          <w:lang w:eastAsia="de-DE"/>
        </w:rPr>
        <w:softHyphen/>
        <w:t>steuer</w:t>
      </w:r>
      <w:r w:rsidRPr="005B126A">
        <w:rPr>
          <w:rFonts w:ascii="Times New Roman" w:eastAsia="Times New Roman" w:hAnsi="Times New Roman" w:cs="Times New Roman"/>
          <w:sz w:val="24"/>
          <w:szCs w:val="24"/>
          <w:lang w:eastAsia="de-DE"/>
        </w:rPr>
        <w:softHyphen/>
        <w:t>ten</w:t>
      </w:r>
      <w:proofErr w:type="spellEnd"/>
      <w:r w:rsidRPr="005B126A">
        <w:rPr>
          <w:rFonts w:ascii="Times New Roman" w:eastAsia="Times New Roman" w:hAnsi="Times New Roman" w:cs="Times New Roman"/>
          <w:sz w:val="24"/>
          <w:szCs w:val="24"/>
          <w:lang w:eastAsia="de-DE"/>
        </w:rPr>
        <w:t xml:space="preserve"> Pro</w:t>
      </w:r>
      <w:r w:rsidRPr="005B126A">
        <w:rPr>
          <w:rFonts w:ascii="Times New Roman" w:eastAsia="Times New Roman" w:hAnsi="Times New Roman" w:cs="Times New Roman"/>
          <w:sz w:val="24"/>
          <w:szCs w:val="24"/>
          <w:lang w:eastAsia="de-DE"/>
        </w:rPr>
        <w:softHyphen/>
        <w:t>zess der (Wieder-)Her</w:t>
      </w:r>
      <w:r w:rsidRPr="005B126A">
        <w:rPr>
          <w:rFonts w:ascii="Times New Roman" w:eastAsia="Times New Roman" w:hAnsi="Times New Roman" w:cs="Times New Roman"/>
          <w:sz w:val="24"/>
          <w:szCs w:val="24"/>
          <w:lang w:eastAsia="de-DE"/>
        </w:rPr>
        <w:softHyphen/>
        <w:t>stellung von Selbstbestimmung in der Gestal</w:t>
      </w:r>
      <w:r w:rsidRPr="005B126A">
        <w:rPr>
          <w:rFonts w:ascii="Times New Roman" w:eastAsia="Times New Roman" w:hAnsi="Times New Roman" w:cs="Times New Roman"/>
          <w:sz w:val="24"/>
          <w:szCs w:val="24"/>
          <w:lang w:eastAsia="de-DE"/>
        </w:rPr>
        <w:softHyphen/>
        <w:t>tung des ei</w:t>
      </w:r>
      <w:r w:rsidRPr="005B126A">
        <w:rPr>
          <w:rFonts w:ascii="Times New Roman" w:eastAsia="Times New Roman" w:hAnsi="Times New Roman" w:cs="Times New Roman"/>
          <w:sz w:val="24"/>
          <w:szCs w:val="24"/>
          <w:lang w:eastAsia="de-DE"/>
        </w:rPr>
        <w:softHyphen/>
        <w:t>genen Le</w:t>
      </w:r>
      <w:r w:rsidRPr="005B126A">
        <w:rPr>
          <w:rFonts w:ascii="Times New Roman" w:eastAsia="Times New Roman" w:hAnsi="Times New Roman" w:cs="Times New Roman"/>
          <w:sz w:val="24"/>
          <w:szCs w:val="24"/>
          <w:lang w:eastAsia="de-DE"/>
        </w:rPr>
        <w:softHyphen/>
        <w:t xml:space="preserve">bens. Diese Definition betont somit den Aspekt der Selbsthilfe und der aktiven </w:t>
      </w:r>
      <w:proofErr w:type="spellStart"/>
      <w:r w:rsidRPr="005B126A">
        <w:rPr>
          <w:rFonts w:ascii="Times New Roman" w:eastAsia="Times New Roman" w:hAnsi="Times New Roman" w:cs="Times New Roman"/>
          <w:sz w:val="24"/>
          <w:szCs w:val="24"/>
          <w:lang w:eastAsia="de-DE"/>
        </w:rPr>
        <w:t>Selbstor</w:t>
      </w:r>
      <w:r w:rsidRPr="005B126A">
        <w:rPr>
          <w:rFonts w:ascii="Times New Roman" w:eastAsia="Times New Roman" w:hAnsi="Times New Roman" w:cs="Times New Roman"/>
          <w:sz w:val="24"/>
          <w:szCs w:val="24"/>
          <w:lang w:eastAsia="de-DE"/>
        </w:rPr>
        <w:softHyphen/>
        <w:t>ganisa</w:t>
      </w:r>
      <w:r w:rsidRPr="005B126A">
        <w:rPr>
          <w:rFonts w:ascii="Times New Roman" w:eastAsia="Times New Roman" w:hAnsi="Times New Roman" w:cs="Times New Roman"/>
          <w:sz w:val="24"/>
          <w:szCs w:val="24"/>
          <w:lang w:eastAsia="de-DE"/>
        </w:rPr>
        <w:softHyphen/>
        <w:t>tion</w:t>
      </w:r>
      <w:proofErr w:type="spellEnd"/>
      <w:r w:rsidRPr="005B126A">
        <w:rPr>
          <w:rFonts w:ascii="Times New Roman" w:eastAsia="Times New Roman" w:hAnsi="Times New Roman" w:cs="Times New Roman"/>
          <w:sz w:val="24"/>
          <w:szCs w:val="24"/>
          <w:lang w:eastAsia="de-DE"/>
        </w:rPr>
        <w:t xml:space="preserve"> der Betrof</w:t>
      </w:r>
      <w:r w:rsidRPr="005B126A">
        <w:rPr>
          <w:rFonts w:ascii="Times New Roman" w:eastAsia="Times New Roman" w:hAnsi="Times New Roman" w:cs="Times New Roman"/>
          <w:sz w:val="24"/>
          <w:szCs w:val="24"/>
          <w:lang w:eastAsia="de-DE"/>
        </w:rPr>
        <w:softHyphen/>
        <w:t>fenen. Sie fin</w:t>
      </w:r>
      <w:r w:rsidRPr="005B126A">
        <w:rPr>
          <w:rFonts w:ascii="Times New Roman" w:eastAsia="Times New Roman" w:hAnsi="Times New Roman" w:cs="Times New Roman"/>
          <w:sz w:val="24"/>
          <w:szCs w:val="24"/>
          <w:lang w:eastAsia="de-DE"/>
        </w:rPr>
        <w:softHyphen/>
        <w:t>det sich vor allem im Kontext von Projekten und In</w:t>
      </w:r>
      <w:r w:rsidRPr="005B126A">
        <w:rPr>
          <w:rFonts w:ascii="Times New Roman" w:eastAsia="Times New Roman" w:hAnsi="Times New Roman" w:cs="Times New Roman"/>
          <w:sz w:val="24"/>
          <w:szCs w:val="24"/>
          <w:lang w:eastAsia="de-DE"/>
        </w:rPr>
        <w:softHyphen/>
        <w:t>itiativen, die in der Tradition der Bürgerrechtsbewegung und der Selbst</w:t>
      </w:r>
      <w:r w:rsidRPr="005B126A">
        <w:rPr>
          <w:rFonts w:ascii="Times New Roman" w:eastAsia="Times New Roman" w:hAnsi="Times New Roman" w:cs="Times New Roman"/>
          <w:sz w:val="24"/>
          <w:szCs w:val="24"/>
          <w:lang w:eastAsia="de-DE"/>
        </w:rPr>
        <w:softHyphen/>
        <w:t>hilfe-Bewe</w:t>
      </w:r>
      <w:r w:rsidRPr="005B126A">
        <w:rPr>
          <w:rFonts w:ascii="Times New Roman" w:eastAsia="Times New Roman" w:hAnsi="Times New Roman" w:cs="Times New Roman"/>
          <w:sz w:val="24"/>
          <w:szCs w:val="24"/>
          <w:lang w:eastAsia="de-DE"/>
        </w:rPr>
        <w:softHyphen/>
        <w:t>gung stehen.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(2)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 xml:space="preserve"> als professionelle Unterstützung von Autonomie und </w:t>
      </w:r>
      <w:proofErr w:type="spellStart"/>
      <w:r w:rsidRPr="005B126A">
        <w:rPr>
          <w:rFonts w:ascii="Times New Roman" w:eastAsia="Times New Roman" w:hAnsi="Times New Roman" w:cs="Times New Roman"/>
          <w:b/>
          <w:bCs/>
          <w:sz w:val="24"/>
          <w:szCs w:val="24"/>
          <w:lang w:eastAsia="de-DE"/>
        </w:rPr>
        <w:t>Selbst</w:t>
      </w:r>
      <w:r w:rsidRPr="005B126A">
        <w:rPr>
          <w:rFonts w:ascii="Times New Roman" w:eastAsia="Times New Roman" w:hAnsi="Times New Roman" w:cs="Times New Roman"/>
          <w:b/>
          <w:bCs/>
          <w:sz w:val="24"/>
          <w:szCs w:val="24"/>
          <w:lang w:eastAsia="de-DE"/>
        </w:rPr>
        <w:softHyphen/>
        <w:t>gestal</w:t>
      </w:r>
      <w:r w:rsidRPr="005B126A">
        <w:rPr>
          <w:rFonts w:ascii="Times New Roman" w:eastAsia="Times New Roman" w:hAnsi="Times New Roman" w:cs="Times New Roman"/>
          <w:b/>
          <w:bCs/>
          <w:sz w:val="24"/>
          <w:szCs w:val="24"/>
          <w:lang w:eastAsia="de-DE"/>
        </w:rPr>
        <w:softHyphen/>
        <w:t>tung</w:t>
      </w:r>
      <w:proofErr w:type="spellEnd"/>
      <w:r w:rsidRPr="005B126A">
        <w:rPr>
          <w:rFonts w:ascii="Times New Roman" w:eastAsia="Times New Roman" w:hAnsi="Times New Roman" w:cs="Times New Roman"/>
          <w:b/>
          <w:bCs/>
          <w:sz w:val="24"/>
          <w:szCs w:val="24"/>
          <w:lang w:eastAsia="de-DE"/>
        </w:rPr>
        <w:t xml:space="preserve"> </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Definitionen, die aus der Tradition der professionellen psychosozialen Ar</w:t>
      </w:r>
      <w:r w:rsidRPr="005B126A">
        <w:rPr>
          <w:rFonts w:ascii="Times New Roman" w:eastAsia="Times New Roman" w:hAnsi="Times New Roman" w:cs="Times New Roman"/>
          <w:sz w:val="24"/>
          <w:szCs w:val="24"/>
          <w:lang w:eastAsia="de-DE"/>
        </w:rPr>
        <w:softHyphen/>
        <w:t>beit ent</w:t>
      </w:r>
      <w:r w:rsidRPr="005B126A">
        <w:rPr>
          <w:rFonts w:ascii="Times New Roman" w:eastAsia="Times New Roman" w:hAnsi="Times New Roman" w:cs="Times New Roman"/>
          <w:sz w:val="24"/>
          <w:szCs w:val="24"/>
          <w:lang w:eastAsia="de-DE"/>
        </w:rPr>
        <w:softHyphen/>
        <w:t>stammen, betonen hingegen die Aspekte der Unterstützung und der Förde</w:t>
      </w:r>
      <w:r w:rsidRPr="005B126A">
        <w:rPr>
          <w:rFonts w:ascii="Times New Roman" w:eastAsia="Times New Roman" w:hAnsi="Times New Roman" w:cs="Times New Roman"/>
          <w:sz w:val="24"/>
          <w:szCs w:val="24"/>
          <w:lang w:eastAsia="de-DE"/>
        </w:rPr>
        <w:softHyphen/>
        <w:t>rung von Selbstbestimmung durch berufliche Helfer. Der Blick richtet sich hier also auf die Seite der Mitarbei</w:t>
      </w:r>
      <w:r w:rsidRPr="005B126A">
        <w:rPr>
          <w:rFonts w:ascii="Times New Roman" w:eastAsia="Times New Roman" w:hAnsi="Times New Roman" w:cs="Times New Roman"/>
          <w:sz w:val="24"/>
          <w:szCs w:val="24"/>
          <w:lang w:eastAsia="de-DE"/>
        </w:rPr>
        <w:softHyphen/>
        <w:t>ter psy</w:t>
      </w:r>
      <w:r w:rsidRPr="005B126A">
        <w:rPr>
          <w:rFonts w:ascii="Times New Roman" w:eastAsia="Times New Roman" w:hAnsi="Times New Roman" w:cs="Times New Roman"/>
          <w:sz w:val="24"/>
          <w:szCs w:val="24"/>
          <w:lang w:eastAsia="de-DE"/>
        </w:rPr>
        <w:softHyphen/>
        <w:t>chosozialer Dienste, die Pro</w:t>
      </w:r>
      <w:r w:rsidRPr="005B126A">
        <w:rPr>
          <w:rFonts w:ascii="Times New Roman" w:eastAsia="Times New Roman" w:hAnsi="Times New Roman" w:cs="Times New Roman"/>
          <w:sz w:val="24"/>
          <w:szCs w:val="24"/>
          <w:lang w:eastAsia="de-DE"/>
        </w:rPr>
        <w:softHyphen/>
        <w:t>zesse der (Wieder-)Aneig</w:t>
      </w:r>
      <w:r w:rsidRPr="005B126A">
        <w:rPr>
          <w:rFonts w:ascii="Times New Roman" w:eastAsia="Times New Roman" w:hAnsi="Times New Roman" w:cs="Times New Roman"/>
          <w:sz w:val="24"/>
          <w:szCs w:val="24"/>
          <w:lang w:eastAsia="de-DE"/>
        </w:rPr>
        <w:softHyphen/>
        <w:t xml:space="preserve">nung von </w:t>
      </w:r>
      <w:proofErr w:type="spellStart"/>
      <w:r w:rsidRPr="005B126A">
        <w:rPr>
          <w:rFonts w:ascii="Times New Roman" w:eastAsia="Times New Roman" w:hAnsi="Times New Roman" w:cs="Times New Roman"/>
          <w:sz w:val="24"/>
          <w:szCs w:val="24"/>
          <w:lang w:eastAsia="de-DE"/>
        </w:rPr>
        <w:t>Selbstgestal</w:t>
      </w:r>
      <w:r w:rsidRPr="005B126A">
        <w:rPr>
          <w:rFonts w:ascii="Times New Roman" w:eastAsia="Times New Roman" w:hAnsi="Times New Roman" w:cs="Times New Roman"/>
          <w:sz w:val="24"/>
          <w:szCs w:val="24"/>
          <w:lang w:eastAsia="de-DE"/>
        </w:rPr>
        <w:softHyphen/>
        <w:t>tungskräf</w:t>
      </w:r>
      <w:r w:rsidRPr="005B126A">
        <w:rPr>
          <w:rFonts w:ascii="Times New Roman" w:eastAsia="Times New Roman" w:hAnsi="Times New Roman" w:cs="Times New Roman"/>
          <w:sz w:val="24"/>
          <w:szCs w:val="24"/>
          <w:lang w:eastAsia="de-DE"/>
        </w:rPr>
        <w:softHyphen/>
        <w:t>ten</w:t>
      </w:r>
      <w:proofErr w:type="spellEnd"/>
      <w:r w:rsidRPr="005B126A">
        <w:rPr>
          <w:rFonts w:ascii="Times New Roman" w:eastAsia="Times New Roman" w:hAnsi="Times New Roman" w:cs="Times New Roman"/>
          <w:sz w:val="24"/>
          <w:szCs w:val="24"/>
          <w:lang w:eastAsia="de-DE"/>
        </w:rPr>
        <w:t xml:space="preserve"> </w:t>
      </w:r>
      <w:r w:rsidRPr="005B126A">
        <w:rPr>
          <w:rFonts w:ascii="Times New Roman" w:eastAsia="Times New Roman" w:hAnsi="Times New Roman" w:cs="Times New Roman"/>
          <w:sz w:val="24"/>
          <w:szCs w:val="24"/>
          <w:lang w:eastAsia="de-DE"/>
        </w:rPr>
        <w:lastRenderedPageBreak/>
        <w:t>anregen, för</w:t>
      </w:r>
      <w:r w:rsidRPr="005B126A">
        <w:rPr>
          <w:rFonts w:ascii="Times New Roman" w:eastAsia="Times New Roman" w:hAnsi="Times New Roman" w:cs="Times New Roman"/>
          <w:sz w:val="24"/>
          <w:szCs w:val="24"/>
          <w:lang w:eastAsia="de-DE"/>
        </w:rPr>
        <w:softHyphen/>
        <w:t>dern und un</w:t>
      </w:r>
      <w:r w:rsidRPr="005B126A">
        <w:rPr>
          <w:rFonts w:ascii="Times New Roman" w:eastAsia="Times New Roman" w:hAnsi="Times New Roman" w:cs="Times New Roman"/>
          <w:sz w:val="24"/>
          <w:szCs w:val="24"/>
          <w:lang w:eastAsia="de-DE"/>
        </w:rPr>
        <w:softHyphen/>
        <w:t>terstützen und Ressour</w:t>
      </w:r>
      <w:r w:rsidRPr="005B126A">
        <w:rPr>
          <w:rFonts w:ascii="Times New Roman" w:eastAsia="Times New Roman" w:hAnsi="Times New Roman" w:cs="Times New Roman"/>
          <w:sz w:val="24"/>
          <w:szCs w:val="24"/>
          <w:lang w:eastAsia="de-DE"/>
        </w:rPr>
        <w:softHyphen/>
        <w:t xml:space="preserve">cen für </w:t>
      </w:r>
      <w:proofErr w:type="spellStart"/>
      <w:r w:rsidRPr="005B126A">
        <w:rPr>
          <w:rFonts w:ascii="Times New Roman" w:eastAsia="Times New Roman" w:hAnsi="Times New Roman" w:cs="Times New Roman"/>
          <w:sz w:val="24"/>
          <w:szCs w:val="24"/>
          <w:lang w:eastAsia="de-DE"/>
        </w:rPr>
        <w:t>Empower</w:t>
      </w:r>
      <w:r w:rsidRPr="005B126A">
        <w:rPr>
          <w:rFonts w:ascii="Times New Roman" w:eastAsia="Times New Roman" w:hAnsi="Times New Roman" w:cs="Times New Roman"/>
          <w:sz w:val="24"/>
          <w:szCs w:val="24"/>
          <w:lang w:eastAsia="de-DE"/>
        </w:rPr>
        <w:softHyphen/>
        <w:t>ment-Pro</w:t>
      </w:r>
      <w:r w:rsidRPr="005B126A">
        <w:rPr>
          <w:rFonts w:ascii="Times New Roman" w:eastAsia="Times New Roman" w:hAnsi="Times New Roman" w:cs="Times New Roman"/>
          <w:sz w:val="24"/>
          <w:szCs w:val="24"/>
          <w:lang w:eastAsia="de-DE"/>
        </w:rPr>
        <w:softHyphen/>
        <w:t>zesse</w:t>
      </w:r>
      <w:proofErr w:type="spellEnd"/>
      <w:r w:rsidRPr="005B126A">
        <w:rPr>
          <w:rFonts w:ascii="Times New Roman" w:eastAsia="Times New Roman" w:hAnsi="Times New Roman" w:cs="Times New Roman"/>
          <w:sz w:val="24"/>
          <w:szCs w:val="24"/>
          <w:lang w:eastAsia="de-DE"/>
        </w:rPr>
        <w:t xml:space="preserve"> be</w:t>
      </w:r>
      <w:r w:rsidRPr="005B126A">
        <w:rPr>
          <w:rFonts w:ascii="Times New Roman" w:eastAsia="Times New Roman" w:hAnsi="Times New Roman" w:cs="Times New Roman"/>
          <w:sz w:val="24"/>
          <w:szCs w:val="24"/>
          <w:lang w:eastAsia="de-DE"/>
        </w:rPr>
        <w:softHyphen/>
        <w:t xml:space="preserve">reitstellen. </w:t>
      </w:r>
      <w:proofErr w:type="spellStart"/>
      <w:r w:rsidRPr="005B126A">
        <w:rPr>
          <w:rFonts w:ascii="Times New Roman" w:eastAsia="Times New Roman" w:hAnsi="Times New Roman" w:cs="Times New Roman"/>
          <w:sz w:val="24"/>
          <w:szCs w:val="24"/>
          <w:lang w:eastAsia="de-DE"/>
        </w:rPr>
        <w:t>Em</w:t>
      </w:r>
      <w:r w:rsidRPr="005B126A">
        <w:rPr>
          <w:rFonts w:ascii="Times New Roman" w:eastAsia="Times New Roman" w:hAnsi="Times New Roman" w:cs="Times New Roman"/>
          <w:sz w:val="24"/>
          <w:szCs w:val="24"/>
          <w:lang w:eastAsia="de-DE"/>
        </w:rPr>
        <w:softHyphen/>
        <w:t>po</w:t>
      </w:r>
      <w:r w:rsidRPr="005B126A">
        <w:rPr>
          <w:rFonts w:ascii="Times New Roman" w:eastAsia="Times New Roman" w:hAnsi="Times New Roman" w:cs="Times New Roman"/>
          <w:sz w:val="24"/>
          <w:szCs w:val="24"/>
          <w:lang w:eastAsia="de-DE"/>
        </w:rPr>
        <w:softHyphen/>
        <w:t>werment</w:t>
      </w:r>
      <w:proofErr w:type="spellEnd"/>
      <w:r w:rsidRPr="005B126A">
        <w:rPr>
          <w:rFonts w:ascii="Times New Roman" w:eastAsia="Times New Roman" w:hAnsi="Times New Roman" w:cs="Times New Roman"/>
          <w:sz w:val="24"/>
          <w:szCs w:val="24"/>
          <w:lang w:eastAsia="de-DE"/>
        </w:rPr>
        <w:t xml:space="preserve"> ist in diesem Wortsinn pro</w:t>
      </w:r>
      <w:r w:rsidRPr="005B126A">
        <w:rPr>
          <w:rFonts w:ascii="Times New Roman" w:eastAsia="Times New Roman" w:hAnsi="Times New Roman" w:cs="Times New Roman"/>
          <w:sz w:val="24"/>
          <w:szCs w:val="24"/>
          <w:lang w:eastAsia="de-DE"/>
        </w:rPr>
        <w:softHyphen/>
        <w:t>grammati</w:t>
      </w:r>
      <w:r w:rsidRPr="005B126A">
        <w:rPr>
          <w:rFonts w:ascii="Times New Roman" w:eastAsia="Times New Roman" w:hAnsi="Times New Roman" w:cs="Times New Roman"/>
          <w:sz w:val="24"/>
          <w:szCs w:val="24"/>
          <w:lang w:eastAsia="de-DE"/>
        </w:rPr>
        <w:softHyphen/>
        <w:t>sches Kür</w:t>
      </w:r>
      <w:r w:rsidRPr="005B126A">
        <w:rPr>
          <w:rFonts w:ascii="Times New Roman" w:eastAsia="Times New Roman" w:hAnsi="Times New Roman" w:cs="Times New Roman"/>
          <w:sz w:val="24"/>
          <w:szCs w:val="24"/>
          <w:lang w:eastAsia="de-DE"/>
        </w:rPr>
        <w:softHyphen/>
        <w:t>zel für eine psy</w:t>
      </w:r>
      <w:r w:rsidRPr="005B126A">
        <w:rPr>
          <w:rFonts w:ascii="Times New Roman" w:eastAsia="Times New Roman" w:hAnsi="Times New Roman" w:cs="Times New Roman"/>
          <w:sz w:val="24"/>
          <w:szCs w:val="24"/>
          <w:lang w:eastAsia="de-DE"/>
        </w:rPr>
        <w:softHyphen/>
        <w:t>cho</w:t>
      </w:r>
      <w:r w:rsidRPr="005B126A">
        <w:rPr>
          <w:rFonts w:ascii="Times New Roman" w:eastAsia="Times New Roman" w:hAnsi="Times New Roman" w:cs="Times New Roman"/>
          <w:sz w:val="24"/>
          <w:szCs w:val="24"/>
          <w:lang w:eastAsia="de-DE"/>
        </w:rPr>
        <w:softHyphen/>
        <w:t xml:space="preserve">soziale Praxis, deren </w:t>
      </w:r>
      <w:proofErr w:type="spellStart"/>
      <w:r w:rsidRPr="005B126A">
        <w:rPr>
          <w:rFonts w:ascii="Times New Roman" w:eastAsia="Times New Roman" w:hAnsi="Times New Roman" w:cs="Times New Roman"/>
          <w:sz w:val="24"/>
          <w:szCs w:val="24"/>
          <w:lang w:eastAsia="de-DE"/>
        </w:rPr>
        <w:t>Hand</w:t>
      </w:r>
      <w:r w:rsidRPr="005B126A">
        <w:rPr>
          <w:rFonts w:ascii="Times New Roman" w:eastAsia="Times New Roman" w:hAnsi="Times New Roman" w:cs="Times New Roman"/>
          <w:sz w:val="24"/>
          <w:szCs w:val="24"/>
          <w:lang w:eastAsia="de-DE"/>
        </w:rPr>
        <w:softHyphen/>
        <w:t>lungsziel</w:t>
      </w:r>
      <w:proofErr w:type="spellEnd"/>
      <w:r w:rsidRPr="005B126A">
        <w:rPr>
          <w:rFonts w:ascii="Times New Roman" w:eastAsia="Times New Roman" w:hAnsi="Times New Roman" w:cs="Times New Roman"/>
          <w:sz w:val="24"/>
          <w:szCs w:val="24"/>
          <w:lang w:eastAsia="de-DE"/>
        </w:rPr>
        <w:t xml:space="preserve"> es ist, Men</w:t>
      </w:r>
      <w:r w:rsidRPr="005B126A">
        <w:rPr>
          <w:rFonts w:ascii="Times New Roman" w:eastAsia="Times New Roman" w:hAnsi="Times New Roman" w:cs="Times New Roman"/>
          <w:sz w:val="24"/>
          <w:szCs w:val="24"/>
          <w:lang w:eastAsia="de-DE"/>
        </w:rPr>
        <w:softHyphen/>
        <w:t>schen das Rüstzeug für ein ei</w:t>
      </w:r>
      <w:r w:rsidRPr="005B126A">
        <w:rPr>
          <w:rFonts w:ascii="Times New Roman" w:eastAsia="Times New Roman" w:hAnsi="Times New Roman" w:cs="Times New Roman"/>
          <w:sz w:val="24"/>
          <w:szCs w:val="24"/>
          <w:lang w:eastAsia="de-DE"/>
        </w:rPr>
        <w:softHyphen/>
        <w:t>gen</w:t>
      </w:r>
      <w:r w:rsidRPr="005B126A">
        <w:rPr>
          <w:rFonts w:ascii="Times New Roman" w:eastAsia="Times New Roman" w:hAnsi="Times New Roman" w:cs="Times New Roman"/>
          <w:sz w:val="24"/>
          <w:szCs w:val="24"/>
          <w:lang w:eastAsia="de-DE"/>
        </w:rPr>
        <w:softHyphen/>
        <w:t>ver</w:t>
      </w:r>
      <w:r w:rsidRPr="005B126A">
        <w:rPr>
          <w:rFonts w:ascii="Times New Roman" w:eastAsia="Times New Roman" w:hAnsi="Times New Roman" w:cs="Times New Roman"/>
          <w:sz w:val="24"/>
          <w:szCs w:val="24"/>
          <w:lang w:eastAsia="de-DE"/>
        </w:rPr>
        <w:softHyphen/>
        <w:t xml:space="preserve">antwortliches </w:t>
      </w:r>
      <w:proofErr w:type="spellStart"/>
      <w:r w:rsidRPr="005B126A">
        <w:rPr>
          <w:rFonts w:ascii="Times New Roman" w:eastAsia="Times New Roman" w:hAnsi="Times New Roman" w:cs="Times New Roman"/>
          <w:sz w:val="24"/>
          <w:szCs w:val="24"/>
          <w:lang w:eastAsia="de-DE"/>
        </w:rPr>
        <w:t>Lebens</w:t>
      </w:r>
      <w:r w:rsidRPr="005B126A">
        <w:rPr>
          <w:rFonts w:ascii="Times New Roman" w:eastAsia="Times New Roman" w:hAnsi="Times New Roman" w:cs="Times New Roman"/>
          <w:sz w:val="24"/>
          <w:szCs w:val="24"/>
          <w:lang w:eastAsia="de-DE"/>
        </w:rPr>
        <w:softHyphen/>
        <w:t>manage</w:t>
      </w:r>
      <w:r w:rsidRPr="005B126A">
        <w:rPr>
          <w:rFonts w:ascii="Times New Roman" w:eastAsia="Times New Roman" w:hAnsi="Times New Roman" w:cs="Times New Roman"/>
          <w:sz w:val="24"/>
          <w:szCs w:val="24"/>
          <w:lang w:eastAsia="de-DE"/>
        </w:rPr>
        <w:softHyphen/>
        <w:t>ment</w:t>
      </w:r>
      <w:proofErr w:type="spellEnd"/>
      <w:r w:rsidRPr="005B126A">
        <w:rPr>
          <w:rFonts w:ascii="Times New Roman" w:eastAsia="Times New Roman" w:hAnsi="Times New Roman" w:cs="Times New Roman"/>
          <w:sz w:val="24"/>
          <w:szCs w:val="24"/>
          <w:lang w:eastAsia="de-DE"/>
        </w:rPr>
        <w:t xml:space="preserve"> zur Ver</w:t>
      </w:r>
      <w:r w:rsidRPr="005B126A">
        <w:rPr>
          <w:rFonts w:ascii="Times New Roman" w:eastAsia="Times New Roman" w:hAnsi="Times New Roman" w:cs="Times New Roman"/>
          <w:sz w:val="24"/>
          <w:szCs w:val="24"/>
          <w:lang w:eastAsia="de-DE"/>
        </w:rPr>
        <w:softHyphen/>
        <w:t>fü</w:t>
      </w:r>
      <w:r w:rsidRPr="005B126A">
        <w:rPr>
          <w:rFonts w:ascii="Times New Roman" w:eastAsia="Times New Roman" w:hAnsi="Times New Roman" w:cs="Times New Roman"/>
          <w:sz w:val="24"/>
          <w:szCs w:val="24"/>
          <w:lang w:eastAsia="de-DE"/>
        </w:rPr>
        <w:softHyphen/>
        <w:t xml:space="preserve">gung zu stellen und ihnen </w:t>
      </w:r>
      <w:proofErr w:type="spellStart"/>
      <w:r w:rsidRPr="005B126A">
        <w:rPr>
          <w:rFonts w:ascii="Times New Roman" w:eastAsia="Times New Roman" w:hAnsi="Times New Roman" w:cs="Times New Roman"/>
          <w:sz w:val="24"/>
          <w:szCs w:val="24"/>
          <w:lang w:eastAsia="de-DE"/>
        </w:rPr>
        <w:t>Möglich</w:t>
      </w:r>
      <w:r w:rsidRPr="005B126A">
        <w:rPr>
          <w:rFonts w:ascii="Times New Roman" w:eastAsia="Times New Roman" w:hAnsi="Times New Roman" w:cs="Times New Roman"/>
          <w:sz w:val="24"/>
          <w:szCs w:val="24"/>
          <w:lang w:eastAsia="de-DE"/>
        </w:rPr>
        <w:softHyphen/>
        <w:t>keits</w:t>
      </w:r>
      <w:r w:rsidRPr="005B126A">
        <w:rPr>
          <w:rFonts w:ascii="Times New Roman" w:eastAsia="Times New Roman" w:hAnsi="Times New Roman" w:cs="Times New Roman"/>
          <w:sz w:val="24"/>
          <w:szCs w:val="24"/>
          <w:lang w:eastAsia="de-DE"/>
        </w:rPr>
        <w:softHyphen/>
        <w:t>räume</w:t>
      </w:r>
      <w:proofErr w:type="spellEnd"/>
      <w:r w:rsidRPr="005B126A">
        <w:rPr>
          <w:rFonts w:ascii="Times New Roman" w:eastAsia="Times New Roman" w:hAnsi="Times New Roman" w:cs="Times New Roman"/>
          <w:sz w:val="24"/>
          <w:szCs w:val="24"/>
          <w:lang w:eastAsia="de-DE"/>
        </w:rPr>
        <w:t xml:space="preserve"> aufzuschließen, in denen sie sich die Er</w:t>
      </w:r>
      <w:r w:rsidRPr="005B126A">
        <w:rPr>
          <w:rFonts w:ascii="Times New Roman" w:eastAsia="Times New Roman" w:hAnsi="Times New Roman" w:cs="Times New Roman"/>
          <w:sz w:val="24"/>
          <w:szCs w:val="24"/>
          <w:lang w:eastAsia="de-DE"/>
        </w:rPr>
        <w:softHyphen/>
        <w:t>fahrung der ei</w:t>
      </w:r>
      <w:r w:rsidRPr="005B126A">
        <w:rPr>
          <w:rFonts w:ascii="Times New Roman" w:eastAsia="Times New Roman" w:hAnsi="Times New Roman" w:cs="Times New Roman"/>
          <w:sz w:val="24"/>
          <w:szCs w:val="24"/>
          <w:lang w:eastAsia="de-DE"/>
        </w:rPr>
        <w:softHyphen/>
        <w:t>ge</w:t>
      </w:r>
      <w:r w:rsidRPr="005B126A">
        <w:rPr>
          <w:rFonts w:ascii="Times New Roman" w:eastAsia="Times New Roman" w:hAnsi="Times New Roman" w:cs="Times New Roman"/>
          <w:sz w:val="24"/>
          <w:szCs w:val="24"/>
          <w:lang w:eastAsia="de-DE"/>
        </w:rPr>
        <w:softHyphen/>
        <w:t>nen Stärke aneig</w:t>
      </w:r>
      <w:r w:rsidRPr="005B126A">
        <w:rPr>
          <w:rFonts w:ascii="Times New Roman" w:eastAsia="Times New Roman" w:hAnsi="Times New Roman" w:cs="Times New Roman"/>
          <w:sz w:val="24"/>
          <w:szCs w:val="24"/>
          <w:lang w:eastAsia="de-DE"/>
        </w:rPr>
        <w:softHyphen/>
        <w:t>nen und Muster solidari</w:t>
      </w:r>
      <w:r w:rsidRPr="005B126A">
        <w:rPr>
          <w:rFonts w:ascii="Times New Roman" w:eastAsia="Times New Roman" w:hAnsi="Times New Roman" w:cs="Times New Roman"/>
          <w:sz w:val="24"/>
          <w:szCs w:val="24"/>
          <w:lang w:eastAsia="de-DE"/>
        </w:rPr>
        <w:softHyphen/>
        <w:t>scher Ver</w:t>
      </w:r>
      <w:r w:rsidRPr="005B126A">
        <w:rPr>
          <w:rFonts w:ascii="Times New Roman" w:eastAsia="Times New Roman" w:hAnsi="Times New Roman" w:cs="Times New Roman"/>
          <w:sz w:val="24"/>
          <w:szCs w:val="24"/>
          <w:lang w:eastAsia="de-DE"/>
        </w:rPr>
        <w:softHyphen/>
        <w:t>net</w:t>
      </w:r>
      <w:r w:rsidRPr="005B126A">
        <w:rPr>
          <w:rFonts w:ascii="Times New Roman" w:eastAsia="Times New Roman" w:hAnsi="Times New Roman" w:cs="Times New Roman"/>
          <w:sz w:val="24"/>
          <w:szCs w:val="24"/>
          <w:lang w:eastAsia="de-DE"/>
        </w:rPr>
        <w:softHyphen/>
        <w:t>zung erpro</w:t>
      </w:r>
      <w:r w:rsidRPr="005B126A">
        <w:rPr>
          <w:rFonts w:ascii="Times New Roman" w:eastAsia="Times New Roman" w:hAnsi="Times New Roman" w:cs="Times New Roman"/>
          <w:sz w:val="24"/>
          <w:szCs w:val="24"/>
          <w:lang w:eastAsia="de-DE"/>
        </w:rPr>
        <w:softHyphen/>
        <w:t>ben können.</w:t>
      </w:r>
    </w:p>
    <w:p w:rsidR="005B126A" w:rsidRPr="005B126A" w:rsidRDefault="005B126A" w:rsidP="005B126A">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 xml:space="preserve"> - eine Arbeitsdefinition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Der Begriff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bedeutet Selbstbefähigung und Selbstbemächtigung, Stärkung von Eigenmacht, Autonomie und Selbstverfügung.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beschreibt Mut machende Prozesse der Selbstbemächtigung, in denen Menschen in Situa</w:t>
      </w:r>
      <w:r w:rsidRPr="005B126A">
        <w:rPr>
          <w:rFonts w:ascii="Times New Roman" w:eastAsia="Times New Roman" w:hAnsi="Times New Roman" w:cs="Times New Roman"/>
          <w:sz w:val="24"/>
          <w:szCs w:val="24"/>
          <w:lang w:eastAsia="de-DE"/>
        </w:rPr>
        <w:softHyphen/>
        <w:t>tionen des Mangels, der Benachteiligung oder der gesell</w:t>
      </w:r>
      <w:r w:rsidRPr="005B126A">
        <w:rPr>
          <w:rFonts w:ascii="Times New Roman" w:eastAsia="Times New Roman" w:hAnsi="Times New Roman" w:cs="Times New Roman"/>
          <w:sz w:val="24"/>
          <w:szCs w:val="24"/>
          <w:lang w:eastAsia="de-DE"/>
        </w:rPr>
        <w:softHyphen/>
        <w:t>schaftli</w:t>
      </w:r>
      <w:r w:rsidRPr="005B126A">
        <w:rPr>
          <w:rFonts w:ascii="Times New Roman" w:eastAsia="Times New Roman" w:hAnsi="Times New Roman" w:cs="Times New Roman"/>
          <w:sz w:val="24"/>
          <w:szCs w:val="24"/>
          <w:lang w:eastAsia="de-DE"/>
        </w:rPr>
        <w:softHyphen/>
        <w:t>chen Ausgrenzung beginnen, ihre Angelegenheiten selbst in die Hand zu neh</w:t>
      </w:r>
      <w:r w:rsidRPr="005B126A">
        <w:rPr>
          <w:rFonts w:ascii="Times New Roman" w:eastAsia="Times New Roman" w:hAnsi="Times New Roman" w:cs="Times New Roman"/>
          <w:sz w:val="24"/>
          <w:szCs w:val="24"/>
          <w:lang w:eastAsia="de-DE"/>
        </w:rPr>
        <w:softHyphen/>
        <w:t>men, in denen sie sich ihrer Fä</w:t>
      </w:r>
      <w:r w:rsidRPr="005B126A">
        <w:rPr>
          <w:rFonts w:ascii="Times New Roman" w:eastAsia="Times New Roman" w:hAnsi="Times New Roman" w:cs="Times New Roman"/>
          <w:sz w:val="24"/>
          <w:szCs w:val="24"/>
          <w:lang w:eastAsia="de-DE"/>
        </w:rPr>
        <w:softHyphen/>
        <w:t>hig</w:t>
      </w:r>
      <w:r w:rsidRPr="005B126A">
        <w:rPr>
          <w:rFonts w:ascii="Times New Roman" w:eastAsia="Times New Roman" w:hAnsi="Times New Roman" w:cs="Times New Roman"/>
          <w:sz w:val="24"/>
          <w:szCs w:val="24"/>
          <w:lang w:eastAsia="de-DE"/>
        </w:rPr>
        <w:softHyphen/>
        <w:t>keiten bewusst werden, eigene Kräfte entwickeln und ihre indivi</w:t>
      </w:r>
      <w:r w:rsidRPr="005B126A">
        <w:rPr>
          <w:rFonts w:ascii="Times New Roman" w:eastAsia="Times New Roman" w:hAnsi="Times New Roman" w:cs="Times New Roman"/>
          <w:sz w:val="24"/>
          <w:szCs w:val="24"/>
          <w:lang w:eastAsia="de-DE"/>
        </w:rPr>
        <w:softHyphen/>
        <w:t>duellen und kollek</w:t>
      </w:r>
      <w:r w:rsidRPr="005B126A">
        <w:rPr>
          <w:rFonts w:ascii="Times New Roman" w:eastAsia="Times New Roman" w:hAnsi="Times New Roman" w:cs="Times New Roman"/>
          <w:sz w:val="24"/>
          <w:szCs w:val="24"/>
          <w:lang w:eastAsia="de-DE"/>
        </w:rPr>
        <w:softHyphen/>
        <w:t xml:space="preserve">tiven Ressourcen zu einer </w:t>
      </w:r>
      <w:proofErr w:type="spellStart"/>
      <w:r w:rsidRPr="005B126A">
        <w:rPr>
          <w:rFonts w:ascii="Times New Roman" w:eastAsia="Times New Roman" w:hAnsi="Times New Roman" w:cs="Times New Roman"/>
          <w:sz w:val="24"/>
          <w:szCs w:val="24"/>
          <w:lang w:eastAsia="de-DE"/>
        </w:rPr>
        <w:t>selbstbe</w:t>
      </w:r>
      <w:r w:rsidRPr="005B126A">
        <w:rPr>
          <w:rFonts w:ascii="Times New Roman" w:eastAsia="Times New Roman" w:hAnsi="Times New Roman" w:cs="Times New Roman"/>
          <w:sz w:val="24"/>
          <w:szCs w:val="24"/>
          <w:lang w:eastAsia="de-DE"/>
        </w:rPr>
        <w:softHyphen/>
        <w:t>stimmten</w:t>
      </w:r>
      <w:proofErr w:type="spellEnd"/>
      <w:r w:rsidRPr="005B126A">
        <w:rPr>
          <w:rFonts w:ascii="Times New Roman" w:eastAsia="Times New Roman" w:hAnsi="Times New Roman" w:cs="Times New Roman"/>
          <w:sz w:val="24"/>
          <w:szCs w:val="24"/>
          <w:lang w:eastAsia="de-DE"/>
        </w:rPr>
        <w:t xml:space="preserve"> Le</w:t>
      </w:r>
      <w:r w:rsidRPr="005B126A">
        <w:rPr>
          <w:rFonts w:ascii="Times New Roman" w:eastAsia="Times New Roman" w:hAnsi="Times New Roman" w:cs="Times New Roman"/>
          <w:sz w:val="24"/>
          <w:szCs w:val="24"/>
          <w:lang w:eastAsia="de-DE"/>
        </w:rPr>
        <w:softHyphen/>
        <w:t>bensführung nutzen ler</w:t>
      </w:r>
      <w:r w:rsidRPr="005B126A">
        <w:rPr>
          <w:rFonts w:ascii="Times New Roman" w:eastAsia="Times New Roman" w:hAnsi="Times New Roman" w:cs="Times New Roman"/>
          <w:sz w:val="24"/>
          <w:szCs w:val="24"/>
          <w:lang w:eastAsia="de-DE"/>
        </w:rPr>
        <w:softHyphen/>
        <w:t>nen</w:t>
      </w:r>
      <w:r w:rsidRPr="005B126A">
        <w:rPr>
          <w:rFonts w:ascii="Times New Roman" w:eastAsia="Times New Roman" w:hAnsi="Times New Roman" w:cs="Times New Roman"/>
          <w:i/>
          <w:iCs/>
          <w:sz w:val="24"/>
          <w:szCs w:val="24"/>
          <w:lang w:eastAsia="de-DE"/>
        </w:rPr>
        <w:t xml:space="preserve">.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 auf eine kurze Formel gebracht - zielt auf die (Wieder-)Herstel</w:t>
      </w:r>
      <w:r w:rsidRPr="005B126A">
        <w:rPr>
          <w:rFonts w:ascii="Times New Roman" w:eastAsia="Times New Roman" w:hAnsi="Times New Roman" w:cs="Times New Roman"/>
          <w:sz w:val="24"/>
          <w:szCs w:val="24"/>
          <w:lang w:eastAsia="de-DE"/>
        </w:rPr>
        <w:softHyphen/>
        <w:t>lung von Selbst</w:t>
      </w:r>
      <w:r w:rsidRPr="005B126A">
        <w:rPr>
          <w:rFonts w:ascii="Times New Roman" w:eastAsia="Times New Roman" w:hAnsi="Times New Roman" w:cs="Times New Roman"/>
          <w:sz w:val="24"/>
          <w:szCs w:val="24"/>
          <w:lang w:eastAsia="de-DE"/>
        </w:rPr>
        <w:softHyphen/>
        <w:t>bestim</w:t>
      </w:r>
      <w:r w:rsidRPr="005B126A">
        <w:rPr>
          <w:rFonts w:ascii="Times New Roman" w:eastAsia="Times New Roman" w:hAnsi="Times New Roman" w:cs="Times New Roman"/>
          <w:sz w:val="24"/>
          <w:szCs w:val="24"/>
          <w:lang w:eastAsia="de-DE"/>
        </w:rPr>
        <w:softHyphen/>
        <w:t>mung über die Um</w:t>
      </w:r>
      <w:r w:rsidRPr="005B126A">
        <w:rPr>
          <w:rFonts w:ascii="Times New Roman" w:eastAsia="Times New Roman" w:hAnsi="Times New Roman" w:cs="Times New Roman"/>
          <w:sz w:val="24"/>
          <w:szCs w:val="24"/>
          <w:lang w:eastAsia="de-DE"/>
        </w:rPr>
        <w:softHyphen/>
        <w:t>stände des ei</w:t>
      </w:r>
      <w:r w:rsidRPr="005B126A">
        <w:rPr>
          <w:rFonts w:ascii="Times New Roman" w:eastAsia="Times New Roman" w:hAnsi="Times New Roman" w:cs="Times New Roman"/>
          <w:sz w:val="24"/>
          <w:szCs w:val="24"/>
          <w:lang w:eastAsia="de-DE"/>
        </w:rPr>
        <w:softHyphen/>
        <w:t>ge</w:t>
      </w:r>
      <w:r w:rsidRPr="005B126A">
        <w:rPr>
          <w:rFonts w:ascii="Times New Roman" w:eastAsia="Times New Roman" w:hAnsi="Times New Roman" w:cs="Times New Roman"/>
          <w:sz w:val="24"/>
          <w:szCs w:val="24"/>
          <w:lang w:eastAsia="de-DE"/>
        </w:rPr>
        <w:softHyphen/>
        <w:t>nen All</w:t>
      </w:r>
      <w:r w:rsidRPr="005B126A">
        <w:rPr>
          <w:rFonts w:ascii="Times New Roman" w:eastAsia="Times New Roman" w:hAnsi="Times New Roman" w:cs="Times New Roman"/>
          <w:sz w:val="24"/>
          <w:szCs w:val="24"/>
          <w:lang w:eastAsia="de-DE"/>
        </w:rPr>
        <w:softHyphen/>
        <w:t xml:space="preserve">tags. In der Literatur finden sich weitere Umschreibungen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Fähigkeit, aus der bunten Vielzahl der angebotenen Lebensoptionen auswählen und eigenverantwortete Entscheidungen für die eigene Person treffen zu können;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Fähigkeit, für die eigenen Bedürfnisse, Interessen, Wünsche und Phantasien aktiv einzutreten und bevormundenden Übergriffen anderer in das eigene Leben entgegentreten zu können;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Erfahrung, als Subjekt die Umstände des eigenen Lebens (Selbst-, Sozial- und Umweltbeziehungen) produktiv gestalten und erwünschte Veränderungen ‚in eigener Regie‘ bewirken zu können (die Erfahrung von Selbstwirksamkeit und Gestaltungsvermögen);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Bereitschaft und die Fähigkeit, sich belastenden Lebensproblemen aktiv zu stellen (und nicht zu Mustern der Verleugnung und der Nicht-Wahrnehmung Zuflucht zu suchen), wünschenswerte Veränderungen zu buchstabieren und hilfreiche Ressourcen der Veränderung  zu mobilisieren;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Das Vermögen, ein kritisches Denken zu lernen und das lähmende Gewicht von Alltagsroutinen, Handlungsgewohnheiten und Konditionierungen abzulegen;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Fähigkeit, sich aktiv Zugang zu Informationen, Dienstleistungen und Unterstützungsressourcen zu eröffnen und diese ‚zum eigenen Nutzen‘ einzusetzen;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Einsamkeit überwinden und die Bereitschaft, sich in solidarische Gemeinschaften einzubinden;</w:t>
      </w:r>
    </w:p>
    <w:p w:rsidR="005B126A" w:rsidRPr="005B126A" w:rsidRDefault="005B126A" w:rsidP="005B126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Das Einfordern der eigenen Rechte auf Teilhabe und Mitwirkung und die stete Bereitschaft, offensiv gegen stille Muster der Entrechtung einzutreten.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Dort, wo Menschen diese Erfahrungen von Selbstwert und aktiver Gestaltungskraft, von Ermutigung und sozialer Anerkennung haben sammeln können, vollziehen sich Mut machende Prozesse einer „Stärkung von Eigenmacht“. Der Rückgriff auf das positive Kapital dieser Erfahrungen macht es Menschen möglich, sich ihrer Um</w:t>
      </w:r>
      <w:r w:rsidRPr="005B126A">
        <w:rPr>
          <w:rFonts w:ascii="Times New Roman" w:eastAsia="Times New Roman" w:hAnsi="Times New Roman" w:cs="Times New Roman"/>
          <w:sz w:val="24"/>
          <w:szCs w:val="24"/>
          <w:lang w:eastAsia="de-DE"/>
        </w:rPr>
        <w:softHyphen/>
        <w:t>welt we</w:t>
      </w:r>
      <w:r w:rsidRPr="005B126A">
        <w:rPr>
          <w:rFonts w:ascii="Times New Roman" w:eastAsia="Times New Roman" w:hAnsi="Times New Roman" w:cs="Times New Roman"/>
          <w:sz w:val="24"/>
          <w:szCs w:val="24"/>
          <w:lang w:eastAsia="de-DE"/>
        </w:rPr>
        <w:softHyphen/>
        <w:t>niger ausgesetzt zu fühlen und Mut für ein offensives Sich-Einmischen zu sammeln. Solche po</w:t>
      </w:r>
      <w:r w:rsidRPr="005B126A">
        <w:rPr>
          <w:rFonts w:ascii="Times New Roman" w:eastAsia="Times New Roman" w:hAnsi="Times New Roman" w:cs="Times New Roman"/>
          <w:sz w:val="24"/>
          <w:szCs w:val="24"/>
          <w:lang w:eastAsia="de-DE"/>
        </w:rPr>
        <w:softHyphen/>
        <w:t>sitiven Le</w:t>
      </w:r>
      <w:r w:rsidRPr="005B126A">
        <w:rPr>
          <w:rFonts w:ascii="Times New Roman" w:eastAsia="Times New Roman" w:hAnsi="Times New Roman" w:cs="Times New Roman"/>
          <w:sz w:val="24"/>
          <w:szCs w:val="24"/>
          <w:lang w:eastAsia="de-DE"/>
        </w:rPr>
        <w:softHyphen/>
        <w:t>benser</w:t>
      </w:r>
      <w:r w:rsidRPr="005B126A">
        <w:rPr>
          <w:rFonts w:ascii="Times New Roman" w:eastAsia="Times New Roman" w:hAnsi="Times New Roman" w:cs="Times New Roman"/>
          <w:sz w:val="24"/>
          <w:szCs w:val="24"/>
          <w:lang w:eastAsia="de-DE"/>
        </w:rPr>
        <w:softHyphen/>
        <w:t>fahrungen aber, in denen Menschen Sicherheit und Selbstwert finden, entfal</w:t>
      </w:r>
      <w:r w:rsidRPr="005B126A">
        <w:rPr>
          <w:rFonts w:ascii="Times New Roman" w:eastAsia="Times New Roman" w:hAnsi="Times New Roman" w:cs="Times New Roman"/>
          <w:sz w:val="24"/>
          <w:szCs w:val="24"/>
          <w:lang w:eastAsia="de-DE"/>
        </w:rPr>
        <w:softHyphen/>
        <w:t>ten eine be</w:t>
      </w:r>
      <w:r w:rsidRPr="005B126A">
        <w:rPr>
          <w:rFonts w:ascii="Times New Roman" w:eastAsia="Times New Roman" w:hAnsi="Times New Roman" w:cs="Times New Roman"/>
          <w:sz w:val="24"/>
          <w:szCs w:val="24"/>
          <w:lang w:eastAsia="de-DE"/>
        </w:rPr>
        <w:softHyphen/>
        <w:t>mächtigende Kraft.</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 w:name="kap2"/>
      <w:bookmarkEnd w:id="1"/>
      <w:r w:rsidRPr="005B126A">
        <w:rPr>
          <w:rFonts w:ascii="Times New Roman" w:eastAsia="Times New Roman" w:hAnsi="Times New Roman" w:cs="Times New Roman"/>
          <w:b/>
          <w:bCs/>
          <w:sz w:val="27"/>
          <w:szCs w:val="27"/>
          <w:lang w:eastAsia="de-DE"/>
        </w:rPr>
        <w:t xml:space="preserve">2. Die Philosophie der Menschenstärken: Grundprinzipien und Wertebasis </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lastRenderedPageBreak/>
        <w:t xml:space="preserve">Ausgangspunkt des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-Konzeptes ist eine deutliche Kritik an den </w:t>
      </w:r>
      <w:proofErr w:type="spellStart"/>
      <w:r w:rsidRPr="005B126A">
        <w:rPr>
          <w:rFonts w:ascii="Times New Roman" w:eastAsia="Times New Roman" w:hAnsi="Times New Roman" w:cs="Times New Roman"/>
          <w:sz w:val="24"/>
          <w:szCs w:val="24"/>
          <w:lang w:eastAsia="de-DE"/>
        </w:rPr>
        <w:t>Blind</w:t>
      </w:r>
      <w:r w:rsidRPr="005B126A">
        <w:rPr>
          <w:rFonts w:ascii="Times New Roman" w:eastAsia="Times New Roman" w:hAnsi="Times New Roman" w:cs="Times New Roman"/>
          <w:sz w:val="24"/>
          <w:szCs w:val="24"/>
          <w:lang w:eastAsia="de-DE"/>
        </w:rPr>
        <w:softHyphen/>
        <w:t>flecken</w:t>
      </w:r>
      <w:proofErr w:type="spellEnd"/>
      <w:r w:rsidRPr="005B126A">
        <w:rPr>
          <w:rFonts w:ascii="Times New Roman" w:eastAsia="Times New Roman" w:hAnsi="Times New Roman" w:cs="Times New Roman"/>
          <w:sz w:val="24"/>
          <w:szCs w:val="24"/>
          <w:lang w:eastAsia="de-DE"/>
        </w:rPr>
        <w:t xml:space="preserve"> des tradierten </w:t>
      </w:r>
      <w:proofErr w:type="spellStart"/>
      <w:r w:rsidRPr="005B126A">
        <w:rPr>
          <w:rFonts w:ascii="Times New Roman" w:eastAsia="Times New Roman" w:hAnsi="Times New Roman" w:cs="Times New Roman"/>
          <w:sz w:val="24"/>
          <w:szCs w:val="24"/>
          <w:lang w:eastAsia="de-DE"/>
        </w:rPr>
        <w:t>Klientenbildes</w:t>
      </w:r>
      <w:proofErr w:type="spellEnd"/>
      <w:r w:rsidRPr="005B126A">
        <w:rPr>
          <w:rFonts w:ascii="Times New Roman" w:eastAsia="Times New Roman" w:hAnsi="Times New Roman" w:cs="Times New Roman"/>
          <w:sz w:val="24"/>
          <w:szCs w:val="24"/>
          <w:lang w:eastAsia="de-DE"/>
        </w:rPr>
        <w:t xml:space="preserve">, das das berufsbezogene </w:t>
      </w:r>
      <w:proofErr w:type="spellStart"/>
      <w:r w:rsidRPr="005B126A">
        <w:rPr>
          <w:rFonts w:ascii="Times New Roman" w:eastAsia="Times New Roman" w:hAnsi="Times New Roman" w:cs="Times New Roman"/>
          <w:sz w:val="24"/>
          <w:szCs w:val="24"/>
          <w:lang w:eastAsia="de-DE"/>
        </w:rPr>
        <w:t>All</w:t>
      </w:r>
      <w:r w:rsidRPr="005B126A">
        <w:rPr>
          <w:rFonts w:ascii="Times New Roman" w:eastAsia="Times New Roman" w:hAnsi="Times New Roman" w:cs="Times New Roman"/>
          <w:sz w:val="24"/>
          <w:szCs w:val="24"/>
          <w:lang w:eastAsia="de-DE"/>
        </w:rPr>
        <w:softHyphen/>
        <w:t>tagswis</w:t>
      </w:r>
      <w:r w:rsidRPr="005B126A">
        <w:rPr>
          <w:rFonts w:ascii="Times New Roman" w:eastAsia="Times New Roman" w:hAnsi="Times New Roman" w:cs="Times New Roman"/>
          <w:sz w:val="24"/>
          <w:szCs w:val="24"/>
          <w:lang w:eastAsia="de-DE"/>
        </w:rPr>
        <w:softHyphen/>
        <w:t>sen</w:t>
      </w:r>
      <w:proofErr w:type="spellEnd"/>
      <w:r w:rsidRPr="005B126A">
        <w:rPr>
          <w:rFonts w:ascii="Times New Roman" w:eastAsia="Times New Roman" w:hAnsi="Times New Roman" w:cs="Times New Roman"/>
          <w:sz w:val="24"/>
          <w:szCs w:val="24"/>
          <w:lang w:eastAsia="de-DE"/>
        </w:rPr>
        <w:t xml:space="preserve"> in den Köp</w:t>
      </w:r>
      <w:r w:rsidRPr="005B126A">
        <w:rPr>
          <w:rFonts w:ascii="Times New Roman" w:eastAsia="Times New Roman" w:hAnsi="Times New Roman" w:cs="Times New Roman"/>
          <w:sz w:val="24"/>
          <w:szCs w:val="24"/>
          <w:lang w:eastAsia="de-DE"/>
        </w:rPr>
        <w:softHyphen/>
        <w:t>fen der so</w:t>
      </w:r>
      <w:r w:rsidRPr="005B126A">
        <w:rPr>
          <w:rFonts w:ascii="Times New Roman" w:eastAsia="Times New Roman" w:hAnsi="Times New Roman" w:cs="Times New Roman"/>
          <w:sz w:val="24"/>
          <w:szCs w:val="24"/>
          <w:lang w:eastAsia="de-DE"/>
        </w:rPr>
        <w:softHyphen/>
        <w:t>zia</w:t>
      </w:r>
      <w:r w:rsidRPr="005B126A">
        <w:rPr>
          <w:rFonts w:ascii="Times New Roman" w:eastAsia="Times New Roman" w:hAnsi="Times New Roman" w:cs="Times New Roman"/>
          <w:sz w:val="24"/>
          <w:szCs w:val="24"/>
          <w:lang w:eastAsia="de-DE"/>
        </w:rPr>
        <w:softHyphen/>
        <w:t xml:space="preserve">len Professionals prägt. Dieses </w:t>
      </w:r>
      <w:proofErr w:type="spellStart"/>
      <w:r w:rsidRPr="005B126A">
        <w:rPr>
          <w:rFonts w:ascii="Times New Roman" w:eastAsia="Times New Roman" w:hAnsi="Times New Roman" w:cs="Times New Roman"/>
          <w:sz w:val="24"/>
          <w:szCs w:val="24"/>
          <w:lang w:eastAsia="de-DE"/>
        </w:rPr>
        <w:t>Kli</w:t>
      </w:r>
      <w:r w:rsidRPr="005B126A">
        <w:rPr>
          <w:rFonts w:ascii="Times New Roman" w:eastAsia="Times New Roman" w:hAnsi="Times New Roman" w:cs="Times New Roman"/>
          <w:sz w:val="24"/>
          <w:szCs w:val="24"/>
          <w:lang w:eastAsia="de-DE"/>
        </w:rPr>
        <w:softHyphen/>
        <w:t>entenbild</w:t>
      </w:r>
      <w:proofErr w:type="spellEnd"/>
      <w:r w:rsidRPr="005B126A">
        <w:rPr>
          <w:rFonts w:ascii="Times New Roman" w:eastAsia="Times New Roman" w:hAnsi="Times New Roman" w:cs="Times New Roman"/>
          <w:sz w:val="24"/>
          <w:szCs w:val="24"/>
          <w:lang w:eastAsia="de-DE"/>
        </w:rPr>
        <w:t xml:space="preserve"> ist bis heute in weiten Pas</w:t>
      </w:r>
      <w:r w:rsidRPr="005B126A">
        <w:rPr>
          <w:rFonts w:ascii="Times New Roman" w:eastAsia="Times New Roman" w:hAnsi="Times New Roman" w:cs="Times New Roman"/>
          <w:sz w:val="24"/>
          <w:szCs w:val="24"/>
          <w:lang w:eastAsia="de-DE"/>
        </w:rPr>
        <w:softHyphen/>
        <w:t xml:space="preserve">sagen von einem </w:t>
      </w:r>
      <w:r w:rsidRPr="005B126A">
        <w:rPr>
          <w:rFonts w:ascii="Times New Roman" w:eastAsia="Times New Roman" w:hAnsi="Times New Roman" w:cs="Times New Roman"/>
          <w:i/>
          <w:iCs/>
          <w:sz w:val="24"/>
          <w:szCs w:val="24"/>
          <w:lang w:eastAsia="de-DE"/>
        </w:rPr>
        <w:t>Defi</w:t>
      </w:r>
      <w:r w:rsidRPr="005B126A">
        <w:rPr>
          <w:rFonts w:ascii="Times New Roman" w:eastAsia="Times New Roman" w:hAnsi="Times New Roman" w:cs="Times New Roman"/>
          <w:i/>
          <w:iCs/>
          <w:sz w:val="24"/>
          <w:szCs w:val="24"/>
          <w:lang w:eastAsia="de-DE"/>
        </w:rPr>
        <w:softHyphen/>
        <w:t>zit-Blick auf den Menschen</w:t>
      </w:r>
      <w:r w:rsidRPr="005B126A">
        <w:rPr>
          <w:rFonts w:ascii="Times New Roman" w:eastAsia="Times New Roman" w:hAnsi="Times New Roman" w:cs="Times New Roman"/>
          <w:sz w:val="24"/>
          <w:szCs w:val="24"/>
          <w:lang w:eastAsia="de-DE"/>
        </w:rPr>
        <w:t xml:space="preserve"> ge</w:t>
      </w:r>
      <w:r w:rsidRPr="005B126A">
        <w:rPr>
          <w:rFonts w:ascii="Times New Roman" w:eastAsia="Times New Roman" w:hAnsi="Times New Roman" w:cs="Times New Roman"/>
          <w:sz w:val="24"/>
          <w:szCs w:val="24"/>
          <w:lang w:eastAsia="de-DE"/>
        </w:rPr>
        <w:softHyphen/>
        <w:t xml:space="preserve">prägt, d.h. die </w:t>
      </w:r>
      <w:proofErr w:type="spellStart"/>
      <w:r w:rsidRPr="005B126A">
        <w:rPr>
          <w:rFonts w:ascii="Times New Roman" w:eastAsia="Times New Roman" w:hAnsi="Times New Roman" w:cs="Times New Roman"/>
          <w:sz w:val="24"/>
          <w:szCs w:val="24"/>
          <w:lang w:eastAsia="de-DE"/>
        </w:rPr>
        <w:t>Identi</w:t>
      </w:r>
      <w:r w:rsidRPr="005B126A">
        <w:rPr>
          <w:rFonts w:ascii="Times New Roman" w:eastAsia="Times New Roman" w:hAnsi="Times New Roman" w:cs="Times New Roman"/>
          <w:sz w:val="24"/>
          <w:szCs w:val="24"/>
          <w:lang w:eastAsia="de-DE"/>
        </w:rPr>
        <w:softHyphen/>
        <w:t>täts</w:t>
      </w:r>
      <w:r w:rsidRPr="005B126A">
        <w:rPr>
          <w:rFonts w:ascii="Times New Roman" w:eastAsia="Times New Roman" w:hAnsi="Times New Roman" w:cs="Times New Roman"/>
          <w:sz w:val="24"/>
          <w:szCs w:val="24"/>
          <w:lang w:eastAsia="de-DE"/>
        </w:rPr>
        <w:softHyphen/>
        <w:t>ent</w:t>
      </w:r>
      <w:r w:rsidRPr="005B126A">
        <w:rPr>
          <w:rFonts w:ascii="Times New Roman" w:eastAsia="Times New Roman" w:hAnsi="Times New Roman" w:cs="Times New Roman"/>
          <w:sz w:val="24"/>
          <w:szCs w:val="24"/>
          <w:lang w:eastAsia="de-DE"/>
        </w:rPr>
        <w:softHyphen/>
        <w:t>würfe</w:t>
      </w:r>
      <w:proofErr w:type="spellEnd"/>
      <w:r w:rsidRPr="005B126A">
        <w:rPr>
          <w:rFonts w:ascii="Times New Roman" w:eastAsia="Times New Roman" w:hAnsi="Times New Roman" w:cs="Times New Roman"/>
          <w:sz w:val="24"/>
          <w:szCs w:val="24"/>
          <w:lang w:eastAsia="de-DE"/>
        </w:rPr>
        <w:t xml:space="preserve"> der Klienten Sozialer Ar</w:t>
      </w:r>
      <w:r w:rsidRPr="005B126A">
        <w:rPr>
          <w:rFonts w:ascii="Times New Roman" w:eastAsia="Times New Roman" w:hAnsi="Times New Roman" w:cs="Times New Roman"/>
          <w:sz w:val="24"/>
          <w:szCs w:val="24"/>
          <w:lang w:eastAsia="de-DE"/>
        </w:rPr>
        <w:softHyphen/>
        <w:t>beit, ihre bio</w:t>
      </w:r>
      <w:r w:rsidRPr="005B126A">
        <w:rPr>
          <w:rFonts w:ascii="Times New Roman" w:eastAsia="Times New Roman" w:hAnsi="Times New Roman" w:cs="Times New Roman"/>
          <w:sz w:val="24"/>
          <w:szCs w:val="24"/>
          <w:lang w:eastAsia="de-DE"/>
        </w:rPr>
        <w:softHyphen/>
        <w:t>gra</w:t>
      </w:r>
      <w:r w:rsidRPr="005B126A">
        <w:rPr>
          <w:rFonts w:ascii="Times New Roman" w:eastAsia="Times New Roman" w:hAnsi="Times New Roman" w:cs="Times New Roman"/>
          <w:sz w:val="24"/>
          <w:szCs w:val="24"/>
          <w:lang w:eastAsia="de-DE"/>
        </w:rPr>
        <w:softHyphen/>
        <w:t xml:space="preserve">phischen </w:t>
      </w:r>
      <w:proofErr w:type="spellStart"/>
      <w:r w:rsidRPr="005B126A">
        <w:rPr>
          <w:rFonts w:ascii="Times New Roman" w:eastAsia="Times New Roman" w:hAnsi="Times New Roman" w:cs="Times New Roman"/>
          <w:sz w:val="24"/>
          <w:szCs w:val="24"/>
          <w:lang w:eastAsia="de-DE"/>
        </w:rPr>
        <w:t>Er</w:t>
      </w:r>
      <w:r w:rsidRPr="005B126A">
        <w:rPr>
          <w:rFonts w:ascii="Times New Roman" w:eastAsia="Times New Roman" w:hAnsi="Times New Roman" w:cs="Times New Roman"/>
          <w:sz w:val="24"/>
          <w:szCs w:val="24"/>
          <w:lang w:eastAsia="de-DE"/>
        </w:rPr>
        <w:softHyphen/>
        <w:t>fah</w:t>
      </w:r>
      <w:r w:rsidRPr="005B126A">
        <w:rPr>
          <w:rFonts w:ascii="Times New Roman" w:eastAsia="Times New Roman" w:hAnsi="Times New Roman" w:cs="Times New Roman"/>
          <w:sz w:val="24"/>
          <w:szCs w:val="24"/>
          <w:lang w:eastAsia="de-DE"/>
        </w:rPr>
        <w:softHyphen/>
        <w:t>rungshori</w:t>
      </w:r>
      <w:r w:rsidRPr="005B126A">
        <w:rPr>
          <w:rFonts w:ascii="Times New Roman" w:eastAsia="Times New Roman" w:hAnsi="Times New Roman" w:cs="Times New Roman"/>
          <w:sz w:val="24"/>
          <w:szCs w:val="24"/>
          <w:lang w:eastAsia="de-DE"/>
        </w:rPr>
        <w:softHyphen/>
        <w:t>zonte</w:t>
      </w:r>
      <w:proofErr w:type="spellEnd"/>
      <w:r w:rsidRPr="005B126A">
        <w:rPr>
          <w:rFonts w:ascii="Times New Roman" w:eastAsia="Times New Roman" w:hAnsi="Times New Roman" w:cs="Times New Roman"/>
          <w:sz w:val="24"/>
          <w:szCs w:val="24"/>
          <w:lang w:eastAsia="de-DE"/>
        </w:rPr>
        <w:t xml:space="preserve"> und </w:t>
      </w:r>
      <w:proofErr w:type="spellStart"/>
      <w:r w:rsidRPr="005B126A">
        <w:rPr>
          <w:rFonts w:ascii="Times New Roman" w:eastAsia="Times New Roman" w:hAnsi="Times New Roman" w:cs="Times New Roman"/>
          <w:sz w:val="24"/>
          <w:szCs w:val="24"/>
          <w:lang w:eastAsia="de-DE"/>
        </w:rPr>
        <w:t>Bin</w:t>
      </w:r>
      <w:r w:rsidRPr="005B126A">
        <w:rPr>
          <w:rFonts w:ascii="Times New Roman" w:eastAsia="Times New Roman" w:hAnsi="Times New Roman" w:cs="Times New Roman"/>
          <w:sz w:val="24"/>
          <w:szCs w:val="24"/>
          <w:lang w:eastAsia="de-DE"/>
        </w:rPr>
        <w:softHyphen/>
        <w:t>dungs</w:t>
      </w:r>
      <w:r w:rsidRPr="005B126A">
        <w:rPr>
          <w:rFonts w:ascii="Times New Roman" w:eastAsia="Times New Roman" w:hAnsi="Times New Roman" w:cs="Times New Roman"/>
          <w:sz w:val="24"/>
          <w:szCs w:val="24"/>
          <w:lang w:eastAsia="de-DE"/>
        </w:rPr>
        <w:softHyphen/>
        <w:t>netz</w:t>
      </w:r>
      <w:r w:rsidRPr="005B126A">
        <w:rPr>
          <w:rFonts w:ascii="Times New Roman" w:eastAsia="Times New Roman" w:hAnsi="Times New Roman" w:cs="Times New Roman"/>
          <w:sz w:val="24"/>
          <w:szCs w:val="24"/>
          <w:lang w:eastAsia="de-DE"/>
        </w:rPr>
        <w:softHyphen/>
        <w:t>werke</w:t>
      </w:r>
      <w:proofErr w:type="spellEnd"/>
      <w:r w:rsidRPr="005B126A">
        <w:rPr>
          <w:rFonts w:ascii="Times New Roman" w:eastAsia="Times New Roman" w:hAnsi="Times New Roman" w:cs="Times New Roman"/>
          <w:sz w:val="24"/>
          <w:szCs w:val="24"/>
          <w:lang w:eastAsia="de-DE"/>
        </w:rPr>
        <w:t xml:space="preserve"> werden nur allzu oft al</w:t>
      </w:r>
      <w:r w:rsidRPr="005B126A">
        <w:rPr>
          <w:rFonts w:ascii="Times New Roman" w:eastAsia="Times New Roman" w:hAnsi="Times New Roman" w:cs="Times New Roman"/>
          <w:sz w:val="24"/>
          <w:szCs w:val="24"/>
          <w:lang w:eastAsia="de-DE"/>
        </w:rPr>
        <w:softHyphen/>
        <w:t>lein in Katego</w:t>
      </w:r>
      <w:r w:rsidRPr="005B126A">
        <w:rPr>
          <w:rFonts w:ascii="Times New Roman" w:eastAsia="Times New Roman" w:hAnsi="Times New Roman" w:cs="Times New Roman"/>
          <w:sz w:val="24"/>
          <w:szCs w:val="24"/>
          <w:lang w:eastAsia="de-DE"/>
        </w:rPr>
        <w:softHyphen/>
        <w:t>rien von Mangel und Un</w:t>
      </w:r>
      <w:r w:rsidRPr="005B126A">
        <w:rPr>
          <w:rFonts w:ascii="Times New Roman" w:eastAsia="Times New Roman" w:hAnsi="Times New Roman" w:cs="Times New Roman"/>
          <w:sz w:val="24"/>
          <w:szCs w:val="24"/>
          <w:lang w:eastAsia="de-DE"/>
        </w:rPr>
        <w:softHyphen/>
        <w:t>fertig</w:t>
      </w:r>
      <w:r w:rsidRPr="005B126A">
        <w:rPr>
          <w:rFonts w:ascii="Times New Roman" w:eastAsia="Times New Roman" w:hAnsi="Times New Roman" w:cs="Times New Roman"/>
          <w:sz w:val="24"/>
          <w:szCs w:val="24"/>
          <w:lang w:eastAsia="de-DE"/>
        </w:rPr>
        <w:softHyphen/>
        <w:t>keit, Be</w:t>
      </w:r>
      <w:r w:rsidRPr="005B126A">
        <w:rPr>
          <w:rFonts w:ascii="Times New Roman" w:eastAsia="Times New Roman" w:hAnsi="Times New Roman" w:cs="Times New Roman"/>
          <w:sz w:val="24"/>
          <w:szCs w:val="24"/>
          <w:lang w:eastAsia="de-DE"/>
        </w:rPr>
        <w:softHyphen/>
        <w:t>schä</w:t>
      </w:r>
      <w:r w:rsidRPr="005B126A">
        <w:rPr>
          <w:rFonts w:ascii="Times New Roman" w:eastAsia="Times New Roman" w:hAnsi="Times New Roman" w:cs="Times New Roman"/>
          <w:sz w:val="24"/>
          <w:szCs w:val="24"/>
          <w:lang w:eastAsia="de-DE"/>
        </w:rPr>
        <w:softHyphen/>
        <w:t>di</w:t>
      </w:r>
      <w:r w:rsidRPr="005B126A">
        <w:rPr>
          <w:rFonts w:ascii="Times New Roman" w:eastAsia="Times New Roman" w:hAnsi="Times New Roman" w:cs="Times New Roman"/>
          <w:sz w:val="24"/>
          <w:szCs w:val="24"/>
          <w:lang w:eastAsia="de-DE"/>
        </w:rPr>
        <w:softHyphen/>
        <w:t>gung und Schwäche wahrgenom</w:t>
      </w:r>
      <w:r w:rsidRPr="005B126A">
        <w:rPr>
          <w:rFonts w:ascii="Times New Roman" w:eastAsia="Times New Roman" w:hAnsi="Times New Roman" w:cs="Times New Roman"/>
          <w:sz w:val="24"/>
          <w:szCs w:val="24"/>
          <w:lang w:eastAsia="de-DE"/>
        </w:rPr>
        <w:softHyphen/>
        <w:t>men. Im Lichte dieser grundle</w:t>
      </w:r>
      <w:r w:rsidRPr="005B126A">
        <w:rPr>
          <w:rFonts w:ascii="Times New Roman" w:eastAsia="Times New Roman" w:hAnsi="Times New Roman" w:cs="Times New Roman"/>
          <w:sz w:val="24"/>
          <w:szCs w:val="24"/>
          <w:lang w:eastAsia="de-DE"/>
        </w:rPr>
        <w:softHyphen/>
        <w:t>genden Defizit-Orientierung aber ge</w:t>
      </w:r>
      <w:r w:rsidRPr="005B126A">
        <w:rPr>
          <w:rFonts w:ascii="Times New Roman" w:eastAsia="Times New Roman" w:hAnsi="Times New Roman" w:cs="Times New Roman"/>
          <w:sz w:val="24"/>
          <w:szCs w:val="24"/>
          <w:lang w:eastAsia="de-DE"/>
        </w:rPr>
        <w:softHyphen/>
        <w:t>winnt die be</w:t>
      </w:r>
      <w:r w:rsidRPr="005B126A">
        <w:rPr>
          <w:rFonts w:ascii="Times New Roman" w:eastAsia="Times New Roman" w:hAnsi="Times New Roman" w:cs="Times New Roman"/>
          <w:sz w:val="24"/>
          <w:szCs w:val="24"/>
          <w:lang w:eastAsia="de-DE"/>
        </w:rPr>
        <w:softHyphen/>
        <w:t>ruflich hel</w:t>
      </w:r>
      <w:r w:rsidRPr="005B126A">
        <w:rPr>
          <w:rFonts w:ascii="Times New Roman" w:eastAsia="Times New Roman" w:hAnsi="Times New Roman" w:cs="Times New Roman"/>
          <w:sz w:val="24"/>
          <w:szCs w:val="24"/>
          <w:lang w:eastAsia="de-DE"/>
        </w:rPr>
        <w:softHyphen/>
        <w:t>fende Unter</w:t>
      </w:r>
      <w:r w:rsidRPr="005B126A">
        <w:rPr>
          <w:rFonts w:ascii="Times New Roman" w:eastAsia="Times New Roman" w:hAnsi="Times New Roman" w:cs="Times New Roman"/>
          <w:sz w:val="24"/>
          <w:szCs w:val="24"/>
          <w:lang w:eastAsia="de-DE"/>
        </w:rPr>
        <w:softHyphen/>
        <w:t>stützung in vielen Fäl</w:t>
      </w:r>
      <w:r w:rsidRPr="005B126A">
        <w:rPr>
          <w:rFonts w:ascii="Times New Roman" w:eastAsia="Times New Roman" w:hAnsi="Times New Roman" w:cs="Times New Roman"/>
          <w:sz w:val="24"/>
          <w:szCs w:val="24"/>
          <w:lang w:eastAsia="de-DE"/>
        </w:rPr>
        <w:softHyphen/>
        <w:t>len den Charakter einer „</w:t>
      </w:r>
      <w:proofErr w:type="spellStart"/>
      <w:r w:rsidRPr="005B126A">
        <w:rPr>
          <w:rFonts w:ascii="Times New Roman" w:eastAsia="Times New Roman" w:hAnsi="Times New Roman" w:cs="Times New Roman"/>
          <w:sz w:val="24"/>
          <w:szCs w:val="24"/>
          <w:lang w:eastAsia="de-DE"/>
        </w:rPr>
        <w:t>Fürsorge</w:t>
      </w:r>
      <w:r w:rsidRPr="005B126A">
        <w:rPr>
          <w:rFonts w:ascii="Times New Roman" w:eastAsia="Times New Roman" w:hAnsi="Times New Roman" w:cs="Times New Roman"/>
          <w:sz w:val="24"/>
          <w:szCs w:val="24"/>
          <w:lang w:eastAsia="de-DE"/>
        </w:rPr>
        <w:softHyphen/>
        <w:t>päd</w:t>
      </w:r>
      <w:r w:rsidRPr="005B126A">
        <w:rPr>
          <w:rFonts w:ascii="Times New Roman" w:eastAsia="Times New Roman" w:hAnsi="Times New Roman" w:cs="Times New Roman"/>
          <w:sz w:val="24"/>
          <w:szCs w:val="24"/>
          <w:lang w:eastAsia="de-DE"/>
        </w:rPr>
        <w:softHyphen/>
        <w:t>ago</w:t>
      </w:r>
      <w:r w:rsidRPr="005B126A">
        <w:rPr>
          <w:rFonts w:ascii="Times New Roman" w:eastAsia="Times New Roman" w:hAnsi="Times New Roman" w:cs="Times New Roman"/>
          <w:sz w:val="24"/>
          <w:szCs w:val="24"/>
          <w:lang w:eastAsia="de-DE"/>
        </w:rPr>
        <w:softHyphen/>
        <w:t>gik</w:t>
      </w:r>
      <w:proofErr w:type="spellEnd"/>
      <w:r w:rsidRPr="005B126A">
        <w:rPr>
          <w:rFonts w:ascii="Times New Roman" w:eastAsia="Times New Roman" w:hAnsi="Times New Roman" w:cs="Times New Roman"/>
          <w:sz w:val="24"/>
          <w:szCs w:val="24"/>
          <w:lang w:eastAsia="de-DE"/>
        </w:rPr>
        <w:t>“, die die Betroffenen in bera</w:t>
      </w:r>
      <w:r w:rsidRPr="005B126A">
        <w:rPr>
          <w:rFonts w:ascii="Times New Roman" w:eastAsia="Times New Roman" w:hAnsi="Times New Roman" w:cs="Times New Roman"/>
          <w:sz w:val="24"/>
          <w:szCs w:val="24"/>
          <w:lang w:eastAsia="de-DE"/>
        </w:rPr>
        <w:softHyphen/>
        <w:t xml:space="preserve">tende und therapeutische </w:t>
      </w:r>
      <w:proofErr w:type="spellStart"/>
      <w:r w:rsidRPr="005B126A">
        <w:rPr>
          <w:rFonts w:ascii="Times New Roman" w:eastAsia="Times New Roman" w:hAnsi="Times New Roman" w:cs="Times New Roman"/>
          <w:sz w:val="24"/>
          <w:szCs w:val="24"/>
          <w:lang w:eastAsia="de-DE"/>
        </w:rPr>
        <w:t>Voll</w:t>
      </w:r>
      <w:r w:rsidRPr="005B126A">
        <w:rPr>
          <w:rFonts w:ascii="Times New Roman" w:eastAsia="Times New Roman" w:hAnsi="Times New Roman" w:cs="Times New Roman"/>
          <w:sz w:val="24"/>
          <w:szCs w:val="24"/>
          <w:lang w:eastAsia="de-DE"/>
        </w:rPr>
        <w:softHyphen/>
        <w:t>versor</w:t>
      </w:r>
      <w:r w:rsidRPr="005B126A">
        <w:rPr>
          <w:rFonts w:ascii="Times New Roman" w:eastAsia="Times New Roman" w:hAnsi="Times New Roman" w:cs="Times New Roman"/>
          <w:sz w:val="24"/>
          <w:szCs w:val="24"/>
          <w:lang w:eastAsia="de-DE"/>
        </w:rPr>
        <w:softHyphen/>
        <w:t>gungspa</w:t>
      </w:r>
      <w:r w:rsidRPr="005B126A">
        <w:rPr>
          <w:rFonts w:ascii="Times New Roman" w:eastAsia="Times New Roman" w:hAnsi="Times New Roman" w:cs="Times New Roman"/>
          <w:sz w:val="24"/>
          <w:szCs w:val="24"/>
          <w:lang w:eastAsia="de-DE"/>
        </w:rPr>
        <w:softHyphen/>
        <w:t>kete</w:t>
      </w:r>
      <w:proofErr w:type="spellEnd"/>
      <w:r w:rsidRPr="005B126A">
        <w:rPr>
          <w:rFonts w:ascii="Times New Roman" w:eastAsia="Times New Roman" w:hAnsi="Times New Roman" w:cs="Times New Roman"/>
          <w:sz w:val="24"/>
          <w:szCs w:val="24"/>
          <w:lang w:eastAsia="de-DE"/>
        </w:rPr>
        <w:t xml:space="preserve"> ein</w:t>
      </w:r>
      <w:r w:rsidRPr="005B126A">
        <w:rPr>
          <w:rFonts w:ascii="Times New Roman" w:eastAsia="Times New Roman" w:hAnsi="Times New Roman" w:cs="Times New Roman"/>
          <w:sz w:val="24"/>
          <w:szCs w:val="24"/>
          <w:lang w:eastAsia="de-DE"/>
        </w:rPr>
        <w:softHyphen/>
        <w:t>packt, sie zugleich aber auf Dauer von Fremdhilfe abhän</w:t>
      </w:r>
      <w:r w:rsidRPr="005B126A">
        <w:rPr>
          <w:rFonts w:ascii="Times New Roman" w:eastAsia="Times New Roman" w:hAnsi="Times New Roman" w:cs="Times New Roman"/>
          <w:sz w:val="24"/>
          <w:szCs w:val="24"/>
          <w:lang w:eastAsia="de-DE"/>
        </w:rPr>
        <w:softHyphen/>
        <w:t>gig macht und verbleibende Res</w:t>
      </w:r>
      <w:r w:rsidRPr="005B126A">
        <w:rPr>
          <w:rFonts w:ascii="Times New Roman" w:eastAsia="Times New Roman" w:hAnsi="Times New Roman" w:cs="Times New Roman"/>
          <w:sz w:val="24"/>
          <w:szCs w:val="24"/>
          <w:lang w:eastAsia="de-DE"/>
        </w:rPr>
        <w:softHyphen/>
        <w:t>sourcen von Eigenmächtigkeit ent</w:t>
      </w:r>
      <w:r w:rsidRPr="005B126A">
        <w:rPr>
          <w:rFonts w:ascii="Times New Roman" w:eastAsia="Times New Roman" w:hAnsi="Times New Roman" w:cs="Times New Roman"/>
          <w:sz w:val="24"/>
          <w:szCs w:val="24"/>
          <w:lang w:eastAsia="de-DE"/>
        </w:rPr>
        <w:softHyphen/>
        <w:t>wertet.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Das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-Konzept nun bricht mit diesem Blick auf die Schwä</w:t>
      </w:r>
      <w:r w:rsidRPr="005B126A">
        <w:rPr>
          <w:rFonts w:ascii="Times New Roman" w:eastAsia="Times New Roman" w:hAnsi="Times New Roman" w:cs="Times New Roman"/>
          <w:sz w:val="24"/>
          <w:szCs w:val="24"/>
          <w:lang w:eastAsia="de-DE"/>
        </w:rPr>
        <w:softHyphen/>
        <w:t>chen und Ab</w:t>
      </w:r>
      <w:r w:rsidRPr="005B126A">
        <w:rPr>
          <w:rFonts w:ascii="Times New Roman" w:eastAsia="Times New Roman" w:hAnsi="Times New Roman" w:cs="Times New Roman"/>
          <w:sz w:val="24"/>
          <w:szCs w:val="24"/>
          <w:lang w:eastAsia="de-DE"/>
        </w:rPr>
        <w:softHyphen/>
        <w:t>hän</w:t>
      </w:r>
      <w:r w:rsidRPr="005B126A">
        <w:rPr>
          <w:rFonts w:ascii="Times New Roman" w:eastAsia="Times New Roman" w:hAnsi="Times New Roman" w:cs="Times New Roman"/>
          <w:sz w:val="24"/>
          <w:szCs w:val="24"/>
          <w:lang w:eastAsia="de-DE"/>
        </w:rPr>
        <w:softHyphen/>
        <w:t>gigkeiten. Menschen, die psy</w:t>
      </w:r>
      <w:r w:rsidRPr="005B126A">
        <w:rPr>
          <w:rFonts w:ascii="Times New Roman" w:eastAsia="Times New Roman" w:hAnsi="Times New Roman" w:cs="Times New Roman"/>
          <w:sz w:val="24"/>
          <w:szCs w:val="24"/>
          <w:lang w:eastAsia="de-DE"/>
        </w:rPr>
        <w:softHyphen/>
        <w:t>chosoziale Unterstützung in Anspruch neh</w:t>
      </w:r>
      <w:r w:rsidRPr="005B126A">
        <w:rPr>
          <w:rFonts w:ascii="Times New Roman" w:eastAsia="Times New Roman" w:hAnsi="Times New Roman" w:cs="Times New Roman"/>
          <w:sz w:val="24"/>
          <w:szCs w:val="24"/>
          <w:lang w:eastAsia="de-DE"/>
        </w:rPr>
        <w:softHyphen/>
        <w:t>men, wer</w:t>
      </w:r>
      <w:r w:rsidRPr="005B126A">
        <w:rPr>
          <w:rFonts w:ascii="Times New Roman" w:eastAsia="Times New Roman" w:hAnsi="Times New Roman" w:cs="Times New Roman"/>
          <w:sz w:val="24"/>
          <w:szCs w:val="24"/>
          <w:lang w:eastAsia="de-DE"/>
        </w:rPr>
        <w:softHyphen/>
        <w:t xml:space="preserve">den hier also nicht mehr als </w:t>
      </w:r>
      <w:proofErr w:type="spellStart"/>
      <w:r w:rsidRPr="005B126A">
        <w:rPr>
          <w:rFonts w:ascii="Times New Roman" w:eastAsia="Times New Roman" w:hAnsi="Times New Roman" w:cs="Times New Roman"/>
          <w:sz w:val="24"/>
          <w:szCs w:val="24"/>
          <w:lang w:eastAsia="de-DE"/>
        </w:rPr>
        <w:t>hilfebe</w:t>
      </w:r>
      <w:r w:rsidRPr="005B126A">
        <w:rPr>
          <w:rFonts w:ascii="Times New Roman" w:eastAsia="Times New Roman" w:hAnsi="Times New Roman" w:cs="Times New Roman"/>
          <w:sz w:val="24"/>
          <w:szCs w:val="24"/>
          <w:lang w:eastAsia="de-DE"/>
        </w:rPr>
        <w:softHyphen/>
        <w:t>dürftige</w:t>
      </w:r>
      <w:proofErr w:type="spellEnd"/>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Män</w:t>
      </w:r>
      <w:r w:rsidRPr="005B126A">
        <w:rPr>
          <w:rFonts w:ascii="Times New Roman" w:eastAsia="Times New Roman" w:hAnsi="Times New Roman" w:cs="Times New Roman"/>
          <w:sz w:val="24"/>
          <w:szCs w:val="24"/>
          <w:lang w:eastAsia="de-DE"/>
        </w:rPr>
        <w:softHyphen/>
        <w:t>gelwesen</w:t>
      </w:r>
      <w:proofErr w:type="spellEnd"/>
      <w:r w:rsidRPr="005B126A">
        <w:rPr>
          <w:rFonts w:ascii="Times New Roman" w:eastAsia="Times New Roman" w:hAnsi="Times New Roman" w:cs="Times New Roman"/>
          <w:sz w:val="24"/>
          <w:szCs w:val="24"/>
          <w:lang w:eastAsia="de-DE"/>
        </w:rPr>
        <w:t xml:space="preserve"> an</w:t>
      </w:r>
      <w:r w:rsidRPr="005B126A">
        <w:rPr>
          <w:rFonts w:ascii="Times New Roman" w:eastAsia="Times New Roman" w:hAnsi="Times New Roman" w:cs="Times New Roman"/>
          <w:sz w:val="24"/>
          <w:szCs w:val="24"/>
          <w:lang w:eastAsia="de-DE"/>
        </w:rPr>
        <w:softHyphen/>
        <w:t>ge</w:t>
      </w:r>
      <w:r w:rsidRPr="005B126A">
        <w:rPr>
          <w:rFonts w:ascii="Times New Roman" w:eastAsia="Times New Roman" w:hAnsi="Times New Roman" w:cs="Times New Roman"/>
          <w:sz w:val="24"/>
          <w:szCs w:val="24"/>
          <w:lang w:eastAsia="de-DE"/>
        </w:rPr>
        <w:softHyphen/>
        <w:t>sehen, die der pädagogischen Fürsorglichkeit bedürfen. Ganz im Gegen</w:t>
      </w:r>
      <w:r w:rsidRPr="005B126A">
        <w:rPr>
          <w:rFonts w:ascii="Times New Roman" w:eastAsia="Times New Roman" w:hAnsi="Times New Roman" w:cs="Times New Roman"/>
          <w:sz w:val="24"/>
          <w:szCs w:val="24"/>
          <w:lang w:eastAsia="de-DE"/>
        </w:rPr>
        <w:softHyphen/>
        <w:t>teil: Die Adressaten sozialer Dienstlei</w:t>
      </w:r>
      <w:r w:rsidRPr="005B126A">
        <w:rPr>
          <w:rFonts w:ascii="Times New Roman" w:eastAsia="Times New Roman" w:hAnsi="Times New Roman" w:cs="Times New Roman"/>
          <w:sz w:val="24"/>
          <w:szCs w:val="24"/>
          <w:lang w:eastAsia="de-DE"/>
        </w:rPr>
        <w:softHyphen/>
        <w:t>stun</w:t>
      </w:r>
      <w:r w:rsidRPr="005B126A">
        <w:rPr>
          <w:rFonts w:ascii="Times New Roman" w:eastAsia="Times New Roman" w:hAnsi="Times New Roman" w:cs="Times New Roman"/>
          <w:sz w:val="24"/>
          <w:szCs w:val="24"/>
          <w:lang w:eastAsia="de-DE"/>
        </w:rPr>
        <w:softHyphen/>
        <w:t>gen werden - auch in Lebensetappen der Belastung - in der Rolle von kompetenten Ak</w:t>
      </w:r>
      <w:r w:rsidRPr="005B126A">
        <w:rPr>
          <w:rFonts w:ascii="Times New Roman" w:eastAsia="Times New Roman" w:hAnsi="Times New Roman" w:cs="Times New Roman"/>
          <w:sz w:val="24"/>
          <w:szCs w:val="24"/>
          <w:lang w:eastAsia="de-DE"/>
        </w:rPr>
        <w:softHyphen/>
        <w:t>teu</w:t>
      </w:r>
      <w:r w:rsidRPr="005B126A">
        <w:rPr>
          <w:rFonts w:ascii="Times New Roman" w:eastAsia="Times New Roman" w:hAnsi="Times New Roman" w:cs="Times New Roman"/>
          <w:sz w:val="24"/>
          <w:szCs w:val="24"/>
          <w:lang w:eastAsia="de-DE"/>
        </w:rPr>
        <w:softHyphen/>
        <w:t>ren wahrgenommen, die über das Vermögen verfügen, ihre Lebenssettings in ei</w:t>
      </w:r>
      <w:r w:rsidRPr="005B126A">
        <w:rPr>
          <w:rFonts w:ascii="Times New Roman" w:eastAsia="Times New Roman" w:hAnsi="Times New Roman" w:cs="Times New Roman"/>
          <w:sz w:val="24"/>
          <w:szCs w:val="24"/>
          <w:lang w:eastAsia="de-DE"/>
        </w:rPr>
        <w:softHyphen/>
        <w:t>gener Regie zu gestalten und Lebenssouveränität zu gewinnen. Die</w:t>
      </w:r>
      <w:r w:rsidRPr="005B126A">
        <w:rPr>
          <w:rFonts w:ascii="Times New Roman" w:eastAsia="Times New Roman" w:hAnsi="Times New Roman" w:cs="Times New Roman"/>
          <w:sz w:val="24"/>
          <w:szCs w:val="24"/>
          <w:lang w:eastAsia="de-DE"/>
        </w:rPr>
        <w:softHyphen/>
        <w:t>ses Vertrauen in die Stärken der Menschen, in produk</w:t>
      </w:r>
      <w:r w:rsidRPr="005B126A">
        <w:rPr>
          <w:rFonts w:ascii="Times New Roman" w:eastAsia="Times New Roman" w:hAnsi="Times New Roman" w:cs="Times New Roman"/>
          <w:sz w:val="24"/>
          <w:szCs w:val="24"/>
          <w:lang w:eastAsia="de-DE"/>
        </w:rPr>
        <w:softHyphen/>
        <w:t>ti</w:t>
      </w:r>
      <w:r w:rsidRPr="005B126A">
        <w:rPr>
          <w:rFonts w:ascii="Times New Roman" w:eastAsia="Times New Roman" w:hAnsi="Times New Roman" w:cs="Times New Roman"/>
          <w:sz w:val="24"/>
          <w:szCs w:val="24"/>
          <w:lang w:eastAsia="de-DE"/>
        </w:rPr>
        <w:softHyphen/>
        <w:t>ver Weise die Bela</w:t>
      </w:r>
      <w:r w:rsidRPr="005B126A">
        <w:rPr>
          <w:rFonts w:ascii="Times New Roman" w:eastAsia="Times New Roman" w:hAnsi="Times New Roman" w:cs="Times New Roman"/>
          <w:sz w:val="24"/>
          <w:szCs w:val="24"/>
          <w:lang w:eastAsia="de-DE"/>
        </w:rPr>
        <w:softHyphen/>
        <w:t>stun</w:t>
      </w:r>
      <w:r w:rsidRPr="005B126A">
        <w:rPr>
          <w:rFonts w:ascii="Times New Roman" w:eastAsia="Times New Roman" w:hAnsi="Times New Roman" w:cs="Times New Roman"/>
          <w:sz w:val="24"/>
          <w:szCs w:val="24"/>
          <w:lang w:eastAsia="de-DE"/>
        </w:rPr>
        <w:softHyphen/>
        <w:t>gen und Zumu</w:t>
      </w:r>
      <w:r w:rsidRPr="005B126A">
        <w:rPr>
          <w:rFonts w:ascii="Times New Roman" w:eastAsia="Times New Roman" w:hAnsi="Times New Roman" w:cs="Times New Roman"/>
          <w:sz w:val="24"/>
          <w:szCs w:val="24"/>
          <w:lang w:eastAsia="de-DE"/>
        </w:rPr>
        <w:softHyphen/>
        <w:t>tun</w:t>
      </w:r>
      <w:r w:rsidRPr="005B126A">
        <w:rPr>
          <w:rFonts w:ascii="Times New Roman" w:eastAsia="Times New Roman" w:hAnsi="Times New Roman" w:cs="Times New Roman"/>
          <w:sz w:val="24"/>
          <w:szCs w:val="24"/>
          <w:lang w:eastAsia="de-DE"/>
        </w:rPr>
        <w:softHyphen/>
        <w:t>gen der alltägli</w:t>
      </w:r>
      <w:r w:rsidRPr="005B126A">
        <w:rPr>
          <w:rFonts w:ascii="Times New Roman" w:eastAsia="Times New Roman" w:hAnsi="Times New Roman" w:cs="Times New Roman"/>
          <w:sz w:val="24"/>
          <w:szCs w:val="24"/>
          <w:lang w:eastAsia="de-DE"/>
        </w:rPr>
        <w:softHyphen/>
        <w:t xml:space="preserve">chen </w:t>
      </w:r>
      <w:proofErr w:type="spellStart"/>
      <w:r w:rsidRPr="005B126A">
        <w:rPr>
          <w:rFonts w:ascii="Times New Roman" w:eastAsia="Times New Roman" w:hAnsi="Times New Roman" w:cs="Times New Roman"/>
          <w:sz w:val="24"/>
          <w:szCs w:val="24"/>
          <w:lang w:eastAsia="de-DE"/>
        </w:rPr>
        <w:t>Lebenswirk</w:t>
      </w:r>
      <w:r w:rsidRPr="005B126A">
        <w:rPr>
          <w:rFonts w:ascii="Times New Roman" w:eastAsia="Times New Roman" w:hAnsi="Times New Roman" w:cs="Times New Roman"/>
          <w:sz w:val="24"/>
          <w:szCs w:val="24"/>
          <w:lang w:eastAsia="de-DE"/>
        </w:rPr>
        <w:softHyphen/>
        <w:t>lich</w:t>
      </w:r>
      <w:r w:rsidRPr="005B126A">
        <w:rPr>
          <w:rFonts w:ascii="Times New Roman" w:eastAsia="Times New Roman" w:hAnsi="Times New Roman" w:cs="Times New Roman"/>
          <w:sz w:val="24"/>
          <w:szCs w:val="24"/>
          <w:lang w:eastAsia="de-DE"/>
        </w:rPr>
        <w:softHyphen/>
        <w:t>keit</w:t>
      </w:r>
      <w:proofErr w:type="spellEnd"/>
      <w:r w:rsidRPr="005B126A">
        <w:rPr>
          <w:rFonts w:ascii="Times New Roman" w:eastAsia="Times New Roman" w:hAnsi="Times New Roman" w:cs="Times New Roman"/>
          <w:sz w:val="24"/>
          <w:szCs w:val="24"/>
          <w:lang w:eastAsia="de-DE"/>
        </w:rPr>
        <w:t xml:space="preserve"> zu verarbeiten, ist Zentrum und Leitmo</w:t>
      </w:r>
      <w:r w:rsidRPr="005B126A">
        <w:rPr>
          <w:rFonts w:ascii="Times New Roman" w:eastAsia="Times New Roman" w:hAnsi="Times New Roman" w:cs="Times New Roman"/>
          <w:sz w:val="24"/>
          <w:szCs w:val="24"/>
          <w:lang w:eastAsia="de-DE"/>
        </w:rPr>
        <w:softHyphen/>
        <w:t xml:space="preserve">tiv der „Philosophie der Menschenstärken“. Dieses Menschenbild, das der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-Praxis leitend ist, umfasst folgende Bausteine:</w:t>
      </w:r>
    </w:p>
    <w:p w:rsidR="005B126A" w:rsidRPr="005B126A" w:rsidRDefault="005B126A" w:rsidP="005B126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Abkehr vom Defizit-Blick auf Menschen mit Lebensschwierigkeiten und zugleich auch der Verzicht  auf pädagogische Zuschreibungen von Hilfebedürftigkeit;</w:t>
      </w:r>
    </w:p>
    <w:p w:rsidR="005B126A" w:rsidRPr="005B126A" w:rsidRDefault="005B126A" w:rsidP="005B126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Der Blick auf die Menschenstärken: das Vertrauen in die Fä</w:t>
      </w:r>
      <w:r w:rsidRPr="005B126A">
        <w:rPr>
          <w:rFonts w:ascii="Times New Roman" w:eastAsia="Times New Roman" w:hAnsi="Times New Roman" w:cs="Times New Roman"/>
          <w:sz w:val="24"/>
          <w:szCs w:val="24"/>
          <w:lang w:eastAsia="de-DE"/>
        </w:rPr>
        <w:softHyphen/>
        <w:t xml:space="preserve">higkeit eines jeden Menschen  zu </w:t>
      </w:r>
      <w:proofErr w:type="spellStart"/>
      <w:r w:rsidRPr="005B126A">
        <w:rPr>
          <w:rFonts w:ascii="Times New Roman" w:eastAsia="Times New Roman" w:hAnsi="Times New Roman" w:cs="Times New Roman"/>
          <w:sz w:val="24"/>
          <w:szCs w:val="24"/>
          <w:lang w:eastAsia="de-DE"/>
        </w:rPr>
        <w:t>Selbstak</w:t>
      </w:r>
      <w:r w:rsidRPr="005B126A">
        <w:rPr>
          <w:rFonts w:ascii="Times New Roman" w:eastAsia="Times New Roman" w:hAnsi="Times New Roman" w:cs="Times New Roman"/>
          <w:sz w:val="24"/>
          <w:szCs w:val="24"/>
          <w:lang w:eastAsia="de-DE"/>
        </w:rPr>
        <w:softHyphen/>
        <w:t>tuali</w:t>
      </w:r>
      <w:r w:rsidRPr="005B126A">
        <w:rPr>
          <w:rFonts w:ascii="Times New Roman" w:eastAsia="Times New Roman" w:hAnsi="Times New Roman" w:cs="Times New Roman"/>
          <w:sz w:val="24"/>
          <w:szCs w:val="24"/>
          <w:lang w:eastAsia="de-DE"/>
        </w:rPr>
        <w:softHyphen/>
        <w:t>sierung</w:t>
      </w:r>
      <w:proofErr w:type="spellEnd"/>
      <w:r w:rsidRPr="005B126A">
        <w:rPr>
          <w:rFonts w:ascii="Times New Roman" w:eastAsia="Times New Roman" w:hAnsi="Times New Roman" w:cs="Times New Roman"/>
          <w:sz w:val="24"/>
          <w:szCs w:val="24"/>
          <w:lang w:eastAsia="de-DE"/>
        </w:rPr>
        <w:t xml:space="preserve"> und perso</w:t>
      </w:r>
      <w:r w:rsidRPr="005B126A">
        <w:rPr>
          <w:rFonts w:ascii="Times New Roman" w:eastAsia="Times New Roman" w:hAnsi="Times New Roman" w:cs="Times New Roman"/>
          <w:sz w:val="24"/>
          <w:szCs w:val="24"/>
          <w:lang w:eastAsia="de-DE"/>
        </w:rPr>
        <w:softHyphen/>
        <w:t>na</w:t>
      </w:r>
      <w:r w:rsidRPr="005B126A">
        <w:rPr>
          <w:rFonts w:ascii="Times New Roman" w:eastAsia="Times New Roman" w:hAnsi="Times New Roman" w:cs="Times New Roman"/>
          <w:sz w:val="24"/>
          <w:szCs w:val="24"/>
          <w:lang w:eastAsia="de-DE"/>
        </w:rPr>
        <w:softHyphen/>
        <w:t>lem Wachstum;</w:t>
      </w:r>
    </w:p>
    <w:p w:rsidR="005B126A" w:rsidRPr="005B126A" w:rsidRDefault="005B126A" w:rsidP="005B126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Akzeptanz von Eigen-Sinn: die Achtung vor der Autonomie und der Selbstverantwortung des Klienten und der Respekt auch vor unkonventionellen Lebensentwürfen;</w:t>
      </w:r>
    </w:p>
    <w:p w:rsidR="005B126A" w:rsidRPr="005B126A" w:rsidRDefault="005B126A" w:rsidP="005B126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Psychosoziale Arbeit als „Lebensweg-Begleitung“: der Re</w:t>
      </w:r>
      <w:r w:rsidRPr="005B126A">
        <w:rPr>
          <w:rFonts w:ascii="Times New Roman" w:eastAsia="Times New Roman" w:hAnsi="Times New Roman" w:cs="Times New Roman"/>
          <w:sz w:val="24"/>
          <w:szCs w:val="24"/>
          <w:lang w:eastAsia="de-DE"/>
        </w:rPr>
        <w:softHyphen/>
        <w:t>spekt vor der ei</w:t>
      </w:r>
      <w:r w:rsidRPr="005B126A">
        <w:rPr>
          <w:rFonts w:ascii="Times New Roman" w:eastAsia="Times New Roman" w:hAnsi="Times New Roman" w:cs="Times New Roman"/>
          <w:sz w:val="24"/>
          <w:szCs w:val="24"/>
          <w:lang w:eastAsia="de-DE"/>
        </w:rPr>
        <w:softHyphen/>
        <w:t>genen Zeit und den eigenen Wegen des Kli</w:t>
      </w:r>
      <w:r w:rsidRPr="005B126A">
        <w:rPr>
          <w:rFonts w:ascii="Times New Roman" w:eastAsia="Times New Roman" w:hAnsi="Times New Roman" w:cs="Times New Roman"/>
          <w:sz w:val="24"/>
          <w:szCs w:val="24"/>
          <w:lang w:eastAsia="de-DE"/>
        </w:rPr>
        <w:softHyphen/>
        <w:t xml:space="preserve">enten und der Verzicht auf enge </w:t>
      </w:r>
      <w:proofErr w:type="spellStart"/>
      <w:r w:rsidRPr="005B126A">
        <w:rPr>
          <w:rFonts w:ascii="Times New Roman" w:eastAsia="Times New Roman" w:hAnsi="Times New Roman" w:cs="Times New Roman"/>
          <w:sz w:val="24"/>
          <w:szCs w:val="24"/>
          <w:lang w:eastAsia="de-DE"/>
        </w:rPr>
        <w:t>Zeit</w:t>
      </w:r>
      <w:r w:rsidRPr="005B126A">
        <w:rPr>
          <w:rFonts w:ascii="Times New Roman" w:eastAsia="Times New Roman" w:hAnsi="Times New Roman" w:cs="Times New Roman"/>
          <w:sz w:val="24"/>
          <w:szCs w:val="24"/>
          <w:lang w:eastAsia="de-DE"/>
        </w:rPr>
        <w:softHyphen/>
        <w:t>hori</w:t>
      </w:r>
      <w:r w:rsidRPr="005B126A">
        <w:rPr>
          <w:rFonts w:ascii="Times New Roman" w:eastAsia="Times New Roman" w:hAnsi="Times New Roman" w:cs="Times New Roman"/>
          <w:sz w:val="24"/>
          <w:szCs w:val="24"/>
          <w:lang w:eastAsia="de-DE"/>
        </w:rPr>
        <w:softHyphen/>
        <w:t>zonte</w:t>
      </w:r>
      <w:proofErr w:type="spellEnd"/>
      <w:r w:rsidRPr="005B126A">
        <w:rPr>
          <w:rFonts w:ascii="Times New Roman" w:eastAsia="Times New Roman" w:hAnsi="Times New Roman" w:cs="Times New Roman"/>
          <w:sz w:val="24"/>
          <w:szCs w:val="24"/>
          <w:lang w:eastAsia="de-DE"/>
        </w:rPr>
        <w:t xml:space="preserve"> und standar</w:t>
      </w:r>
      <w:r w:rsidRPr="005B126A">
        <w:rPr>
          <w:rFonts w:ascii="Times New Roman" w:eastAsia="Times New Roman" w:hAnsi="Times New Roman" w:cs="Times New Roman"/>
          <w:sz w:val="24"/>
          <w:szCs w:val="24"/>
          <w:lang w:eastAsia="de-DE"/>
        </w:rPr>
        <w:softHyphen/>
        <w:t>disierte Hilfepläne;</w:t>
      </w:r>
    </w:p>
    <w:p w:rsidR="005B126A" w:rsidRPr="005B126A" w:rsidRDefault="005B126A" w:rsidP="005B126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normative Enthaltsamkeit der Helfer: der Ver</w:t>
      </w:r>
      <w:r w:rsidRPr="005B126A">
        <w:rPr>
          <w:rFonts w:ascii="Times New Roman" w:eastAsia="Times New Roman" w:hAnsi="Times New Roman" w:cs="Times New Roman"/>
          <w:sz w:val="24"/>
          <w:szCs w:val="24"/>
          <w:lang w:eastAsia="de-DE"/>
        </w:rPr>
        <w:softHyphen/>
        <w:t>zicht auf ent</w:t>
      </w:r>
      <w:r w:rsidRPr="005B126A">
        <w:rPr>
          <w:rFonts w:ascii="Times New Roman" w:eastAsia="Times New Roman" w:hAnsi="Times New Roman" w:cs="Times New Roman"/>
          <w:sz w:val="24"/>
          <w:szCs w:val="24"/>
          <w:lang w:eastAsia="de-DE"/>
        </w:rPr>
        <w:softHyphen/>
        <w:t>mün</w:t>
      </w:r>
      <w:r w:rsidRPr="005B126A">
        <w:rPr>
          <w:rFonts w:ascii="Times New Roman" w:eastAsia="Times New Roman" w:hAnsi="Times New Roman" w:cs="Times New Roman"/>
          <w:sz w:val="24"/>
          <w:szCs w:val="24"/>
          <w:lang w:eastAsia="de-DE"/>
        </w:rPr>
        <w:softHyphen/>
        <w:t>di</w:t>
      </w:r>
      <w:r w:rsidRPr="005B126A">
        <w:rPr>
          <w:rFonts w:ascii="Times New Roman" w:eastAsia="Times New Roman" w:hAnsi="Times New Roman" w:cs="Times New Roman"/>
          <w:sz w:val="24"/>
          <w:szCs w:val="24"/>
          <w:lang w:eastAsia="de-DE"/>
        </w:rPr>
        <w:softHyphen/>
        <w:t xml:space="preserve">gende Expertenurteile  im Hinblick auf die Definition von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benspro</w:t>
      </w:r>
      <w:r w:rsidRPr="005B126A">
        <w:rPr>
          <w:rFonts w:ascii="Times New Roman" w:eastAsia="Times New Roman" w:hAnsi="Times New Roman" w:cs="Times New Roman"/>
          <w:sz w:val="24"/>
          <w:szCs w:val="24"/>
          <w:lang w:eastAsia="de-DE"/>
        </w:rPr>
        <w:softHyphen/>
        <w:t>blemen</w:t>
      </w:r>
      <w:proofErr w:type="spellEnd"/>
      <w:r w:rsidRPr="005B126A">
        <w:rPr>
          <w:rFonts w:ascii="Times New Roman" w:eastAsia="Times New Roman" w:hAnsi="Times New Roman" w:cs="Times New Roman"/>
          <w:sz w:val="24"/>
          <w:szCs w:val="24"/>
          <w:lang w:eastAsia="de-DE"/>
        </w:rPr>
        <w:t>, Pro</w:t>
      </w:r>
      <w:r w:rsidRPr="005B126A">
        <w:rPr>
          <w:rFonts w:ascii="Times New Roman" w:eastAsia="Times New Roman" w:hAnsi="Times New Roman" w:cs="Times New Roman"/>
          <w:sz w:val="24"/>
          <w:szCs w:val="24"/>
          <w:lang w:eastAsia="de-DE"/>
        </w:rPr>
        <w:softHyphen/>
        <w:t>blemlö</w:t>
      </w:r>
      <w:r w:rsidRPr="005B126A">
        <w:rPr>
          <w:rFonts w:ascii="Times New Roman" w:eastAsia="Times New Roman" w:hAnsi="Times New Roman" w:cs="Times New Roman"/>
          <w:sz w:val="24"/>
          <w:szCs w:val="24"/>
          <w:lang w:eastAsia="de-DE"/>
        </w:rPr>
        <w:softHyphen/>
        <w:t>sun</w:t>
      </w:r>
      <w:r w:rsidRPr="005B126A">
        <w:rPr>
          <w:rFonts w:ascii="Times New Roman" w:eastAsia="Times New Roman" w:hAnsi="Times New Roman" w:cs="Times New Roman"/>
          <w:sz w:val="24"/>
          <w:szCs w:val="24"/>
          <w:lang w:eastAsia="de-DE"/>
        </w:rPr>
        <w:softHyphen/>
        <w:t xml:space="preserve">gen und </w:t>
      </w:r>
      <w:proofErr w:type="spellStart"/>
      <w:r w:rsidRPr="005B126A">
        <w:rPr>
          <w:rFonts w:ascii="Times New Roman" w:eastAsia="Times New Roman" w:hAnsi="Times New Roman" w:cs="Times New Roman"/>
          <w:sz w:val="24"/>
          <w:szCs w:val="24"/>
          <w:lang w:eastAsia="de-DE"/>
        </w:rPr>
        <w:t>Lebensper</w:t>
      </w:r>
      <w:r w:rsidRPr="005B126A">
        <w:rPr>
          <w:rFonts w:ascii="Times New Roman" w:eastAsia="Times New Roman" w:hAnsi="Times New Roman" w:cs="Times New Roman"/>
          <w:sz w:val="24"/>
          <w:szCs w:val="24"/>
          <w:lang w:eastAsia="de-DE"/>
        </w:rPr>
        <w:softHyphen/>
        <w:t>spek</w:t>
      </w:r>
      <w:r w:rsidRPr="005B126A">
        <w:rPr>
          <w:rFonts w:ascii="Times New Roman" w:eastAsia="Times New Roman" w:hAnsi="Times New Roman" w:cs="Times New Roman"/>
          <w:sz w:val="24"/>
          <w:szCs w:val="24"/>
          <w:lang w:eastAsia="de-DE"/>
        </w:rPr>
        <w:softHyphen/>
        <w:t>tiven</w:t>
      </w:r>
      <w:proofErr w:type="spellEnd"/>
      <w:r w:rsidRPr="005B126A">
        <w:rPr>
          <w:rFonts w:ascii="Times New Roman" w:eastAsia="Times New Roman" w:hAnsi="Times New Roman" w:cs="Times New Roman"/>
          <w:sz w:val="24"/>
          <w:szCs w:val="24"/>
          <w:lang w:eastAsia="de-DE"/>
        </w:rPr>
        <w:t>; und</w:t>
      </w:r>
    </w:p>
    <w:p w:rsidR="005B126A" w:rsidRPr="005B126A" w:rsidRDefault="005B126A" w:rsidP="005B126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Grundorientierung an einer „Rechte-Perspektive“: Men</w:t>
      </w:r>
      <w:r w:rsidRPr="005B126A">
        <w:rPr>
          <w:rFonts w:ascii="Times New Roman" w:eastAsia="Times New Roman" w:hAnsi="Times New Roman" w:cs="Times New Roman"/>
          <w:sz w:val="24"/>
          <w:szCs w:val="24"/>
          <w:lang w:eastAsia="de-DE"/>
        </w:rPr>
        <w:softHyphen/>
        <w:t>schen mit Lebensschwierigkeiten verfügen - unab</w:t>
      </w:r>
      <w:r w:rsidRPr="005B126A">
        <w:rPr>
          <w:rFonts w:ascii="Times New Roman" w:eastAsia="Times New Roman" w:hAnsi="Times New Roman" w:cs="Times New Roman"/>
          <w:sz w:val="24"/>
          <w:szCs w:val="24"/>
          <w:lang w:eastAsia="de-DE"/>
        </w:rPr>
        <w:softHyphen/>
        <w:t>hängig von der Schwere ihrer Beeinträchtigung - über ein un</w:t>
      </w:r>
      <w:r w:rsidRPr="005B126A">
        <w:rPr>
          <w:rFonts w:ascii="Times New Roman" w:eastAsia="Times New Roman" w:hAnsi="Times New Roman" w:cs="Times New Roman"/>
          <w:sz w:val="24"/>
          <w:szCs w:val="24"/>
          <w:lang w:eastAsia="de-DE"/>
        </w:rPr>
        <w:softHyphen/>
        <w:t xml:space="preserve">veräußerliches Partizipations- und  Wahlrecht im Hinblick auf die Gestaltung ihres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bensalltags</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Das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-Konzept basiert auf normativ-ethischen Grundüberzeugungen, in denen sich die Achtung vor der Autonomie der Lebenspraxis der Klienten, ein engagiertes Eintreten für soziale Gerechtigkeit und für den Abbau von Strukturen sozialer Ungleichheit sowie die Orientierung an einer Stärkung von (basis-)demokratischen Partizipationsrechten miteinander verbinden.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Selbstbestimmung und Lebensautonomie</w:t>
      </w:r>
      <w:r w:rsidRPr="005B126A">
        <w:rPr>
          <w:rFonts w:ascii="Times New Roman" w:eastAsia="Times New Roman" w:hAnsi="Times New Roman" w:cs="Times New Roman"/>
          <w:sz w:val="24"/>
          <w:szCs w:val="24"/>
          <w:lang w:eastAsia="de-DE"/>
        </w:rPr>
        <w:t>: Ein erstes normatives Fun</w:t>
      </w:r>
      <w:r w:rsidRPr="005B126A">
        <w:rPr>
          <w:rFonts w:ascii="Times New Roman" w:eastAsia="Times New Roman" w:hAnsi="Times New Roman" w:cs="Times New Roman"/>
          <w:sz w:val="24"/>
          <w:szCs w:val="24"/>
          <w:lang w:eastAsia="de-DE"/>
        </w:rPr>
        <w:softHyphen/>
        <w:t>dament der Philo</w:t>
      </w:r>
      <w:r w:rsidRPr="005B126A">
        <w:rPr>
          <w:rFonts w:ascii="Times New Roman" w:eastAsia="Times New Roman" w:hAnsi="Times New Roman" w:cs="Times New Roman"/>
          <w:sz w:val="24"/>
          <w:szCs w:val="24"/>
          <w:lang w:eastAsia="de-DE"/>
        </w:rPr>
        <w:softHyphen/>
        <w:t xml:space="preserve">sophie des </w:t>
      </w:r>
      <w:proofErr w:type="spellStart"/>
      <w:r w:rsidRPr="005B126A">
        <w:rPr>
          <w:rFonts w:ascii="Times New Roman" w:eastAsia="Times New Roman" w:hAnsi="Times New Roman" w:cs="Times New Roman"/>
          <w:sz w:val="24"/>
          <w:szCs w:val="24"/>
          <w:lang w:eastAsia="de-DE"/>
        </w:rPr>
        <w:t>Empower</w:t>
      </w:r>
      <w:r w:rsidRPr="005B126A">
        <w:rPr>
          <w:rFonts w:ascii="Times New Roman" w:eastAsia="Times New Roman" w:hAnsi="Times New Roman" w:cs="Times New Roman"/>
          <w:sz w:val="24"/>
          <w:szCs w:val="24"/>
          <w:lang w:eastAsia="de-DE"/>
        </w:rPr>
        <w:softHyphen/>
        <w:t>ments</w:t>
      </w:r>
      <w:proofErr w:type="spellEnd"/>
      <w:r w:rsidRPr="005B126A">
        <w:rPr>
          <w:rFonts w:ascii="Times New Roman" w:eastAsia="Times New Roman" w:hAnsi="Times New Roman" w:cs="Times New Roman"/>
          <w:sz w:val="24"/>
          <w:szCs w:val="24"/>
          <w:lang w:eastAsia="de-DE"/>
        </w:rPr>
        <w:t xml:space="preserve"> ist der feste Glauben an die Fähigkeit eines je</w:t>
      </w:r>
      <w:r w:rsidRPr="005B126A">
        <w:rPr>
          <w:rFonts w:ascii="Times New Roman" w:eastAsia="Times New Roman" w:hAnsi="Times New Roman" w:cs="Times New Roman"/>
          <w:sz w:val="24"/>
          <w:szCs w:val="24"/>
          <w:lang w:eastAsia="de-DE"/>
        </w:rPr>
        <w:softHyphen/>
        <w:t>den In</w:t>
      </w:r>
      <w:r w:rsidRPr="005B126A">
        <w:rPr>
          <w:rFonts w:ascii="Times New Roman" w:eastAsia="Times New Roman" w:hAnsi="Times New Roman" w:cs="Times New Roman"/>
          <w:sz w:val="24"/>
          <w:szCs w:val="24"/>
          <w:lang w:eastAsia="de-DE"/>
        </w:rPr>
        <w:softHyphen/>
        <w:t>di</w:t>
      </w:r>
      <w:r w:rsidRPr="005B126A">
        <w:rPr>
          <w:rFonts w:ascii="Times New Roman" w:eastAsia="Times New Roman" w:hAnsi="Times New Roman" w:cs="Times New Roman"/>
          <w:sz w:val="24"/>
          <w:szCs w:val="24"/>
          <w:lang w:eastAsia="de-DE"/>
        </w:rPr>
        <w:softHyphen/>
        <w:t>vidu</w:t>
      </w:r>
      <w:r w:rsidRPr="005B126A">
        <w:rPr>
          <w:rFonts w:ascii="Times New Roman" w:eastAsia="Times New Roman" w:hAnsi="Times New Roman" w:cs="Times New Roman"/>
          <w:sz w:val="24"/>
          <w:szCs w:val="24"/>
          <w:lang w:eastAsia="de-DE"/>
        </w:rPr>
        <w:softHyphen/>
        <w:t>ums, aus dem Schneckenhaus von Abhän</w:t>
      </w:r>
      <w:r w:rsidRPr="005B126A">
        <w:rPr>
          <w:rFonts w:ascii="Times New Roman" w:eastAsia="Times New Roman" w:hAnsi="Times New Roman" w:cs="Times New Roman"/>
          <w:sz w:val="24"/>
          <w:szCs w:val="24"/>
          <w:lang w:eastAsia="de-DE"/>
        </w:rPr>
        <w:softHyphen/>
        <w:t>gigkeit, Resignation und er</w:t>
      </w:r>
      <w:r w:rsidRPr="005B126A">
        <w:rPr>
          <w:rFonts w:ascii="Times New Roman" w:eastAsia="Times New Roman" w:hAnsi="Times New Roman" w:cs="Times New Roman"/>
          <w:sz w:val="24"/>
          <w:szCs w:val="24"/>
          <w:lang w:eastAsia="de-DE"/>
        </w:rPr>
        <w:softHyphen/>
        <w:t>lern</w:t>
      </w:r>
      <w:r w:rsidRPr="005B126A">
        <w:rPr>
          <w:rFonts w:ascii="Times New Roman" w:eastAsia="Times New Roman" w:hAnsi="Times New Roman" w:cs="Times New Roman"/>
          <w:sz w:val="24"/>
          <w:szCs w:val="24"/>
          <w:lang w:eastAsia="de-DE"/>
        </w:rPr>
        <w:softHyphen/>
        <w:t>ter Hilflosig</w:t>
      </w:r>
      <w:r w:rsidRPr="005B126A">
        <w:rPr>
          <w:rFonts w:ascii="Times New Roman" w:eastAsia="Times New Roman" w:hAnsi="Times New Roman" w:cs="Times New Roman"/>
          <w:sz w:val="24"/>
          <w:szCs w:val="24"/>
          <w:lang w:eastAsia="de-DE"/>
        </w:rPr>
        <w:softHyphen/>
        <w:t xml:space="preserve">keit auszuziehen </w:t>
      </w:r>
      <w:r w:rsidRPr="005B126A">
        <w:rPr>
          <w:rFonts w:ascii="Times New Roman" w:eastAsia="Times New Roman" w:hAnsi="Times New Roman" w:cs="Times New Roman"/>
          <w:sz w:val="24"/>
          <w:szCs w:val="24"/>
          <w:lang w:eastAsia="de-DE"/>
        </w:rPr>
        <w:lastRenderedPageBreak/>
        <w:t>und in eigener Kraft Autonomie, Selbst</w:t>
      </w:r>
      <w:r w:rsidRPr="005B126A">
        <w:rPr>
          <w:rFonts w:ascii="Times New Roman" w:eastAsia="Times New Roman" w:hAnsi="Times New Roman" w:cs="Times New Roman"/>
          <w:sz w:val="24"/>
          <w:szCs w:val="24"/>
          <w:lang w:eastAsia="de-DE"/>
        </w:rPr>
        <w:softHyphen/>
        <w:t>ver</w:t>
      </w:r>
      <w:r w:rsidRPr="005B126A">
        <w:rPr>
          <w:rFonts w:ascii="Times New Roman" w:eastAsia="Times New Roman" w:hAnsi="Times New Roman" w:cs="Times New Roman"/>
          <w:sz w:val="24"/>
          <w:szCs w:val="24"/>
          <w:lang w:eastAsia="de-DE"/>
        </w:rPr>
        <w:softHyphen/>
        <w:t>wirkli</w:t>
      </w:r>
      <w:r w:rsidRPr="005B126A">
        <w:rPr>
          <w:rFonts w:ascii="Times New Roman" w:eastAsia="Times New Roman" w:hAnsi="Times New Roman" w:cs="Times New Roman"/>
          <w:sz w:val="24"/>
          <w:szCs w:val="24"/>
          <w:lang w:eastAsia="de-DE"/>
        </w:rPr>
        <w:softHyphen/>
        <w:t xml:space="preserve">chung und </w:t>
      </w:r>
      <w:proofErr w:type="spellStart"/>
      <w:r w:rsidRPr="005B126A">
        <w:rPr>
          <w:rFonts w:ascii="Times New Roman" w:eastAsia="Times New Roman" w:hAnsi="Times New Roman" w:cs="Times New Roman"/>
          <w:sz w:val="24"/>
          <w:szCs w:val="24"/>
          <w:lang w:eastAsia="de-DE"/>
        </w:rPr>
        <w:t>Lebens</w:t>
      </w:r>
      <w:r w:rsidRPr="005B126A">
        <w:rPr>
          <w:rFonts w:ascii="Times New Roman" w:eastAsia="Times New Roman" w:hAnsi="Times New Roman" w:cs="Times New Roman"/>
          <w:sz w:val="24"/>
          <w:szCs w:val="24"/>
          <w:lang w:eastAsia="de-DE"/>
        </w:rPr>
        <w:softHyphen/>
        <w:t>souveränität</w:t>
      </w:r>
      <w:proofErr w:type="spellEnd"/>
      <w:r w:rsidRPr="005B126A">
        <w:rPr>
          <w:rFonts w:ascii="Times New Roman" w:eastAsia="Times New Roman" w:hAnsi="Times New Roman" w:cs="Times New Roman"/>
          <w:sz w:val="24"/>
          <w:szCs w:val="24"/>
          <w:lang w:eastAsia="de-DE"/>
        </w:rPr>
        <w:t xml:space="preserve"> zu er</w:t>
      </w:r>
      <w:r w:rsidRPr="005B126A">
        <w:rPr>
          <w:rFonts w:ascii="Times New Roman" w:eastAsia="Times New Roman" w:hAnsi="Times New Roman" w:cs="Times New Roman"/>
          <w:sz w:val="24"/>
          <w:szCs w:val="24"/>
          <w:lang w:eastAsia="de-DE"/>
        </w:rPr>
        <w:softHyphen/>
        <w:t>strei</w:t>
      </w:r>
      <w:r w:rsidRPr="005B126A">
        <w:rPr>
          <w:rFonts w:ascii="Times New Roman" w:eastAsia="Times New Roman" w:hAnsi="Times New Roman" w:cs="Times New Roman"/>
          <w:sz w:val="24"/>
          <w:szCs w:val="24"/>
          <w:lang w:eastAsia="de-DE"/>
        </w:rPr>
        <w:softHyphen/>
        <w:t>ten. Obwohl die Soziale Arbeit das Recht des Klienten auf Selbstbestim</w:t>
      </w:r>
      <w:r w:rsidRPr="005B126A">
        <w:rPr>
          <w:rFonts w:ascii="Times New Roman" w:eastAsia="Times New Roman" w:hAnsi="Times New Roman" w:cs="Times New Roman"/>
          <w:sz w:val="24"/>
          <w:szCs w:val="24"/>
          <w:lang w:eastAsia="de-DE"/>
        </w:rPr>
        <w:softHyphen/>
        <w:t>mung und Lebensautonomie stets be</w:t>
      </w:r>
      <w:r w:rsidRPr="005B126A">
        <w:rPr>
          <w:rFonts w:ascii="Times New Roman" w:eastAsia="Times New Roman" w:hAnsi="Times New Roman" w:cs="Times New Roman"/>
          <w:sz w:val="24"/>
          <w:szCs w:val="24"/>
          <w:lang w:eastAsia="de-DE"/>
        </w:rPr>
        <w:softHyphen/>
        <w:t>tont, er</w:t>
      </w:r>
      <w:r w:rsidRPr="005B126A">
        <w:rPr>
          <w:rFonts w:ascii="Times New Roman" w:eastAsia="Times New Roman" w:hAnsi="Times New Roman" w:cs="Times New Roman"/>
          <w:sz w:val="24"/>
          <w:szCs w:val="24"/>
          <w:lang w:eastAsia="de-DE"/>
        </w:rPr>
        <w:softHyphen/>
        <w:t>scheint die Nennung die</w:t>
      </w:r>
      <w:r w:rsidRPr="005B126A">
        <w:rPr>
          <w:rFonts w:ascii="Times New Roman" w:eastAsia="Times New Roman" w:hAnsi="Times New Roman" w:cs="Times New Roman"/>
          <w:sz w:val="24"/>
          <w:szCs w:val="24"/>
          <w:lang w:eastAsia="de-DE"/>
        </w:rPr>
        <w:softHyphen/>
        <w:t>ses Grundwer</w:t>
      </w:r>
      <w:r w:rsidRPr="005B126A">
        <w:rPr>
          <w:rFonts w:ascii="Times New Roman" w:eastAsia="Times New Roman" w:hAnsi="Times New Roman" w:cs="Times New Roman"/>
          <w:sz w:val="24"/>
          <w:szCs w:val="24"/>
          <w:lang w:eastAsia="de-DE"/>
        </w:rPr>
        <w:softHyphen/>
        <w:t xml:space="preserve">tes nicht überflüssig. Denn: Die </w:t>
      </w:r>
      <w:proofErr w:type="spellStart"/>
      <w:r w:rsidRPr="005B126A">
        <w:rPr>
          <w:rFonts w:ascii="Times New Roman" w:eastAsia="Times New Roman" w:hAnsi="Times New Roman" w:cs="Times New Roman"/>
          <w:sz w:val="24"/>
          <w:szCs w:val="24"/>
          <w:lang w:eastAsia="de-DE"/>
        </w:rPr>
        <w:t>be</w:t>
      </w:r>
      <w:r w:rsidRPr="005B126A">
        <w:rPr>
          <w:rFonts w:ascii="Times New Roman" w:eastAsia="Times New Roman" w:hAnsi="Times New Roman" w:cs="Times New Roman"/>
          <w:sz w:val="24"/>
          <w:szCs w:val="24"/>
          <w:lang w:eastAsia="de-DE"/>
        </w:rPr>
        <w:softHyphen/>
        <w:t>rufsall</w:t>
      </w:r>
      <w:r w:rsidRPr="005B126A">
        <w:rPr>
          <w:rFonts w:ascii="Times New Roman" w:eastAsia="Times New Roman" w:hAnsi="Times New Roman" w:cs="Times New Roman"/>
          <w:sz w:val="24"/>
          <w:szCs w:val="24"/>
          <w:lang w:eastAsia="de-DE"/>
        </w:rPr>
        <w:softHyphen/>
        <w:t>täg</w:t>
      </w:r>
      <w:r w:rsidRPr="005B126A">
        <w:rPr>
          <w:rFonts w:ascii="Times New Roman" w:eastAsia="Times New Roman" w:hAnsi="Times New Roman" w:cs="Times New Roman"/>
          <w:sz w:val="24"/>
          <w:szCs w:val="24"/>
          <w:lang w:eastAsia="de-DE"/>
        </w:rPr>
        <w:softHyphen/>
        <w:t>liche</w:t>
      </w:r>
      <w:proofErr w:type="spellEnd"/>
      <w:r w:rsidRPr="005B126A">
        <w:rPr>
          <w:rFonts w:ascii="Times New Roman" w:eastAsia="Times New Roman" w:hAnsi="Times New Roman" w:cs="Times New Roman"/>
          <w:sz w:val="24"/>
          <w:szCs w:val="24"/>
          <w:lang w:eastAsia="de-DE"/>
        </w:rPr>
        <w:t xml:space="preserve"> Einlösung die</w:t>
      </w:r>
      <w:r w:rsidRPr="005B126A">
        <w:rPr>
          <w:rFonts w:ascii="Times New Roman" w:eastAsia="Times New Roman" w:hAnsi="Times New Roman" w:cs="Times New Roman"/>
          <w:sz w:val="24"/>
          <w:szCs w:val="24"/>
          <w:lang w:eastAsia="de-DE"/>
        </w:rPr>
        <w:softHyphen/>
        <w:t>ses Anspru</w:t>
      </w:r>
      <w:r w:rsidRPr="005B126A">
        <w:rPr>
          <w:rFonts w:ascii="Times New Roman" w:eastAsia="Times New Roman" w:hAnsi="Times New Roman" w:cs="Times New Roman"/>
          <w:sz w:val="24"/>
          <w:szCs w:val="24"/>
          <w:lang w:eastAsia="de-DE"/>
        </w:rPr>
        <w:softHyphen/>
        <w:t>ches erfordert von den Mitarbeitern sozi</w:t>
      </w:r>
      <w:r w:rsidRPr="005B126A">
        <w:rPr>
          <w:rFonts w:ascii="Times New Roman" w:eastAsia="Times New Roman" w:hAnsi="Times New Roman" w:cs="Times New Roman"/>
          <w:sz w:val="24"/>
          <w:szCs w:val="24"/>
          <w:lang w:eastAsia="de-DE"/>
        </w:rPr>
        <w:softHyphen/>
        <w:t>aler Dienste eine sen</w:t>
      </w:r>
      <w:r w:rsidRPr="005B126A">
        <w:rPr>
          <w:rFonts w:ascii="Times New Roman" w:eastAsia="Times New Roman" w:hAnsi="Times New Roman" w:cs="Times New Roman"/>
          <w:sz w:val="24"/>
          <w:szCs w:val="24"/>
          <w:lang w:eastAsia="de-DE"/>
        </w:rPr>
        <w:softHyphen/>
        <w:t>sible selbstreflexive Eingren</w:t>
      </w:r>
      <w:r w:rsidRPr="005B126A">
        <w:rPr>
          <w:rFonts w:ascii="Times New Roman" w:eastAsia="Times New Roman" w:hAnsi="Times New Roman" w:cs="Times New Roman"/>
          <w:sz w:val="24"/>
          <w:szCs w:val="24"/>
          <w:lang w:eastAsia="de-DE"/>
        </w:rPr>
        <w:softHyphen/>
        <w:t xml:space="preserve">zung der eigenen </w:t>
      </w:r>
      <w:proofErr w:type="spellStart"/>
      <w:r w:rsidRPr="005B126A">
        <w:rPr>
          <w:rFonts w:ascii="Times New Roman" w:eastAsia="Times New Roman" w:hAnsi="Times New Roman" w:cs="Times New Roman"/>
          <w:sz w:val="24"/>
          <w:szCs w:val="24"/>
          <w:lang w:eastAsia="de-DE"/>
        </w:rPr>
        <w:t>Exper</w:t>
      </w:r>
      <w:r w:rsidRPr="005B126A">
        <w:rPr>
          <w:rFonts w:ascii="Times New Roman" w:eastAsia="Times New Roman" w:hAnsi="Times New Roman" w:cs="Times New Roman"/>
          <w:sz w:val="24"/>
          <w:szCs w:val="24"/>
          <w:lang w:eastAsia="de-DE"/>
        </w:rPr>
        <w:softHyphen/>
        <w:t>ten</w:t>
      </w:r>
      <w:r w:rsidRPr="005B126A">
        <w:rPr>
          <w:rFonts w:ascii="Times New Roman" w:eastAsia="Times New Roman" w:hAnsi="Times New Roman" w:cs="Times New Roman"/>
          <w:sz w:val="24"/>
          <w:szCs w:val="24"/>
          <w:lang w:eastAsia="de-DE"/>
        </w:rPr>
        <w:softHyphen/>
        <w:t>macht</w:t>
      </w:r>
      <w:proofErr w:type="spellEnd"/>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sharing</w:t>
      </w:r>
      <w:proofErr w:type="spellEnd"/>
      <w:r w:rsidRPr="005B126A">
        <w:rPr>
          <w:rFonts w:ascii="Times New Roman" w:eastAsia="Times New Roman" w:hAnsi="Times New Roman" w:cs="Times New Roman"/>
          <w:sz w:val="24"/>
          <w:szCs w:val="24"/>
          <w:lang w:eastAsia="de-DE"/>
        </w:rPr>
        <w:t xml:space="preserve"> power“).</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Soziale Gerechtigkeit</w:t>
      </w:r>
      <w:r w:rsidRPr="005B126A">
        <w:rPr>
          <w:rFonts w:ascii="Times New Roman" w:eastAsia="Times New Roman" w:hAnsi="Times New Roman" w:cs="Times New Roman"/>
          <w:sz w:val="24"/>
          <w:szCs w:val="24"/>
          <w:lang w:eastAsia="de-DE"/>
        </w:rPr>
        <w:t>: Dieser zweite Grundwert thematisiert die gesell</w:t>
      </w:r>
      <w:r w:rsidRPr="005B126A">
        <w:rPr>
          <w:rFonts w:ascii="Times New Roman" w:eastAsia="Times New Roman" w:hAnsi="Times New Roman" w:cs="Times New Roman"/>
          <w:sz w:val="24"/>
          <w:szCs w:val="24"/>
          <w:lang w:eastAsia="de-DE"/>
        </w:rPr>
        <w:softHyphen/>
        <w:t>schaft</w:t>
      </w:r>
      <w:r w:rsidRPr="005B126A">
        <w:rPr>
          <w:rFonts w:ascii="Times New Roman" w:eastAsia="Times New Roman" w:hAnsi="Times New Roman" w:cs="Times New Roman"/>
          <w:sz w:val="24"/>
          <w:szCs w:val="24"/>
          <w:lang w:eastAsia="de-DE"/>
        </w:rPr>
        <w:softHyphen/>
        <w:t>lichen Strukturen sozialer Ungleichheit, d.h. die sozial ungleiche Verteilung von materiellen Lebensgütern (Niveau und Sicherheit des ver</w:t>
      </w:r>
      <w:r w:rsidRPr="005B126A">
        <w:rPr>
          <w:rFonts w:ascii="Times New Roman" w:eastAsia="Times New Roman" w:hAnsi="Times New Roman" w:cs="Times New Roman"/>
          <w:sz w:val="24"/>
          <w:szCs w:val="24"/>
          <w:lang w:eastAsia="de-DE"/>
        </w:rPr>
        <w:softHyphen/>
        <w:t xml:space="preserve">fügbaren Einkommens und Vermögens) und immateriellen Lebensgütern (Bildung; Gesundheit; soziale Sicherung; Inklusion in tragende soziale Netzwerke). Das </w:t>
      </w:r>
      <w:proofErr w:type="spellStart"/>
      <w:r w:rsidRPr="005B126A">
        <w:rPr>
          <w:rFonts w:ascii="Times New Roman" w:eastAsia="Times New Roman" w:hAnsi="Times New Roman" w:cs="Times New Roman"/>
          <w:sz w:val="24"/>
          <w:szCs w:val="24"/>
          <w:lang w:eastAsia="de-DE"/>
        </w:rPr>
        <w:t>Empower</w:t>
      </w:r>
      <w:r w:rsidRPr="005B126A">
        <w:rPr>
          <w:rFonts w:ascii="Times New Roman" w:eastAsia="Times New Roman" w:hAnsi="Times New Roman" w:cs="Times New Roman"/>
          <w:sz w:val="24"/>
          <w:szCs w:val="24"/>
          <w:lang w:eastAsia="de-DE"/>
        </w:rPr>
        <w:softHyphen/>
        <w:t>ment-Kon</w:t>
      </w:r>
      <w:r w:rsidRPr="005B126A">
        <w:rPr>
          <w:rFonts w:ascii="Times New Roman" w:eastAsia="Times New Roman" w:hAnsi="Times New Roman" w:cs="Times New Roman"/>
          <w:sz w:val="24"/>
          <w:szCs w:val="24"/>
          <w:lang w:eastAsia="de-DE"/>
        </w:rPr>
        <w:softHyphen/>
        <w:t>zept</w:t>
      </w:r>
      <w:proofErr w:type="spellEnd"/>
      <w:r w:rsidRPr="005B126A">
        <w:rPr>
          <w:rFonts w:ascii="Times New Roman" w:eastAsia="Times New Roman" w:hAnsi="Times New Roman" w:cs="Times New Roman"/>
          <w:sz w:val="24"/>
          <w:szCs w:val="24"/>
          <w:lang w:eastAsia="de-DE"/>
        </w:rPr>
        <w:t xml:space="preserve"> bleibt hier - auch in Zei</w:t>
      </w:r>
      <w:r w:rsidRPr="005B126A">
        <w:rPr>
          <w:rFonts w:ascii="Times New Roman" w:eastAsia="Times New Roman" w:hAnsi="Times New Roman" w:cs="Times New Roman"/>
          <w:sz w:val="24"/>
          <w:szCs w:val="24"/>
          <w:lang w:eastAsia="de-DE"/>
        </w:rPr>
        <w:softHyphen/>
        <w:t>ten eines konservativen Roll-Backs und eines durchgreifenden Reformpessimismus - einem sozialaufklärerischen Pro</w:t>
      </w:r>
      <w:r w:rsidRPr="005B126A">
        <w:rPr>
          <w:rFonts w:ascii="Times New Roman" w:eastAsia="Times New Roman" w:hAnsi="Times New Roman" w:cs="Times New Roman"/>
          <w:sz w:val="24"/>
          <w:szCs w:val="24"/>
          <w:lang w:eastAsia="de-DE"/>
        </w:rPr>
        <w:softHyphen/>
        <w:t>gramm ver</w:t>
      </w:r>
      <w:r w:rsidRPr="005B126A">
        <w:rPr>
          <w:rFonts w:ascii="Times New Roman" w:eastAsia="Times New Roman" w:hAnsi="Times New Roman" w:cs="Times New Roman"/>
          <w:sz w:val="24"/>
          <w:szCs w:val="24"/>
          <w:lang w:eastAsia="de-DE"/>
        </w:rPr>
        <w:softHyphen/>
        <w:t>pflich</w:t>
      </w:r>
      <w:r w:rsidRPr="005B126A">
        <w:rPr>
          <w:rFonts w:ascii="Times New Roman" w:eastAsia="Times New Roman" w:hAnsi="Times New Roman" w:cs="Times New Roman"/>
          <w:sz w:val="24"/>
          <w:szCs w:val="24"/>
          <w:lang w:eastAsia="de-DE"/>
        </w:rPr>
        <w:softHyphen/>
        <w:t>tet. Es ist sein Ziel, Men</w:t>
      </w:r>
      <w:r w:rsidRPr="005B126A">
        <w:rPr>
          <w:rFonts w:ascii="Times New Roman" w:eastAsia="Times New Roman" w:hAnsi="Times New Roman" w:cs="Times New Roman"/>
          <w:sz w:val="24"/>
          <w:szCs w:val="24"/>
          <w:lang w:eastAsia="de-DE"/>
        </w:rPr>
        <w:softHyphen/>
        <w:t>schen ein kriti</w:t>
      </w:r>
      <w:r w:rsidRPr="005B126A">
        <w:rPr>
          <w:rFonts w:ascii="Times New Roman" w:eastAsia="Times New Roman" w:hAnsi="Times New Roman" w:cs="Times New Roman"/>
          <w:sz w:val="24"/>
          <w:szCs w:val="24"/>
          <w:lang w:eastAsia="de-DE"/>
        </w:rPr>
        <w:softHyphen/>
        <w:t>sches Bewusst</w:t>
      </w:r>
      <w:r w:rsidRPr="005B126A">
        <w:rPr>
          <w:rFonts w:ascii="Times New Roman" w:eastAsia="Times New Roman" w:hAnsi="Times New Roman" w:cs="Times New Roman"/>
          <w:sz w:val="24"/>
          <w:szCs w:val="24"/>
          <w:lang w:eastAsia="de-DE"/>
        </w:rPr>
        <w:softHyphen/>
        <w:t xml:space="preserve">sein für die </w:t>
      </w:r>
      <w:proofErr w:type="spellStart"/>
      <w:r w:rsidRPr="005B126A">
        <w:rPr>
          <w:rFonts w:ascii="Times New Roman" w:eastAsia="Times New Roman" w:hAnsi="Times New Roman" w:cs="Times New Roman"/>
          <w:sz w:val="24"/>
          <w:szCs w:val="24"/>
          <w:lang w:eastAsia="de-DE"/>
        </w:rPr>
        <w:t>Web</w:t>
      </w:r>
      <w:r w:rsidRPr="005B126A">
        <w:rPr>
          <w:rFonts w:ascii="Times New Roman" w:eastAsia="Times New Roman" w:hAnsi="Times New Roman" w:cs="Times New Roman"/>
          <w:sz w:val="24"/>
          <w:szCs w:val="24"/>
          <w:lang w:eastAsia="de-DE"/>
        </w:rPr>
        <w:softHyphen/>
        <w:t>muster</w:t>
      </w:r>
      <w:proofErr w:type="spellEnd"/>
      <w:r w:rsidRPr="005B126A">
        <w:rPr>
          <w:rFonts w:ascii="Times New Roman" w:eastAsia="Times New Roman" w:hAnsi="Times New Roman" w:cs="Times New Roman"/>
          <w:sz w:val="24"/>
          <w:szCs w:val="24"/>
          <w:lang w:eastAsia="de-DE"/>
        </w:rPr>
        <w:t xml:space="preserve"> der sozial ungleichen Verteilung von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bensgü</w:t>
      </w:r>
      <w:r w:rsidRPr="005B126A">
        <w:rPr>
          <w:rFonts w:ascii="Times New Roman" w:eastAsia="Times New Roman" w:hAnsi="Times New Roman" w:cs="Times New Roman"/>
          <w:sz w:val="24"/>
          <w:szCs w:val="24"/>
          <w:lang w:eastAsia="de-DE"/>
        </w:rPr>
        <w:softHyphen/>
        <w:t>tern</w:t>
      </w:r>
      <w:proofErr w:type="spellEnd"/>
      <w:r w:rsidRPr="005B126A">
        <w:rPr>
          <w:rFonts w:ascii="Times New Roman" w:eastAsia="Times New Roman" w:hAnsi="Times New Roman" w:cs="Times New Roman"/>
          <w:sz w:val="24"/>
          <w:szCs w:val="24"/>
          <w:lang w:eastAsia="de-DE"/>
        </w:rPr>
        <w:t xml:space="preserve"> und gesellschaftli</w:t>
      </w:r>
      <w:r w:rsidRPr="005B126A">
        <w:rPr>
          <w:rFonts w:ascii="Times New Roman" w:eastAsia="Times New Roman" w:hAnsi="Times New Roman" w:cs="Times New Roman"/>
          <w:sz w:val="24"/>
          <w:szCs w:val="24"/>
          <w:lang w:eastAsia="de-DE"/>
        </w:rPr>
        <w:softHyphen/>
        <w:t>chen Chancen zu vermit</w:t>
      </w:r>
      <w:r w:rsidRPr="005B126A">
        <w:rPr>
          <w:rFonts w:ascii="Times New Roman" w:eastAsia="Times New Roman" w:hAnsi="Times New Roman" w:cs="Times New Roman"/>
          <w:sz w:val="24"/>
          <w:szCs w:val="24"/>
          <w:lang w:eastAsia="de-DE"/>
        </w:rPr>
        <w:softHyphen/>
        <w:t>teln und in ihren Köpfen ein analytisches Wissen um die Verän</w:t>
      </w:r>
      <w:r w:rsidRPr="005B126A">
        <w:rPr>
          <w:rFonts w:ascii="Times New Roman" w:eastAsia="Times New Roman" w:hAnsi="Times New Roman" w:cs="Times New Roman"/>
          <w:sz w:val="24"/>
          <w:szCs w:val="24"/>
          <w:lang w:eastAsia="de-DE"/>
        </w:rPr>
        <w:softHyphen/>
        <w:t>derbar</w:t>
      </w:r>
      <w:r w:rsidRPr="005B126A">
        <w:rPr>
          <w:rFonts w:ascii="Times New Roman" w:eastAsia="Times New Roman" w:hAnsi="Times New Roman" w:cs="Times New Roman"/>
          <w:sz w:val="24"/>
          <w:szCs w:val="24"/>
          <w:lang w:eastAsia="de-DE"/>
        </w:rPr>
        <w:softHyphen/>
        <w:t>keit dieser übermächtig erscheinen</w:t>
      </w:r>
      <w:r w:rsidRPr="005B126A">
        <w:rPr>
          <w:rFonts w:ascii="Times New Roman" w:eastAsia="Times New Roman" w:hAnsi="Times New Roman" w:cs="Times New Roman"/>
          <w:sz w:val="24"/>
          <w:szCs w:val="24"/>
          <w:lang w:eastAsia="de-DE"/>
        </w:rPr>
        <w:softHyphen/>
        <w:t xml:space="preserve">den </w:t>
      </w:r>
      <w:proofErr w:type="spellStart"/>
      <w:r w:rsidRPr="005B126A">
        <w:rPr>
          <w:rFonts w:ascii="Times New Roman" w:eastAsia="Times New Roman" w:hAnsi="Times New Roman" w:cs="Times New Roman"/>
          <w:sz w:val="24"/>
          <w:szCs w:val="24"/>
          <w:lang w:eastAsia="de-DE"/>
        </w:rPr>
        <w:t>Strukturmu</w:t>
      </w:r>
      <w:r w:rsidRPr="005B126A">
        <w:rPr>
          <w:rFonts w:ascii="Times New Roman" w:eastAsia="Times New Roman" w:hAnsi="Times New Roman" w:cs="Times New Roman"/>
          <w:sz w:val="24"/>
          <w:szCs w:val="24"/>
          <w:lang w:eastAsia="de-DE"/>
        </w:rPr>
        <w:softHyphen/>
        <w:t>ster</w:t>
      </w:r>
      <w:proofErr w:type="spellEnd"/>
      <w:r w:rsidRPr="005B126A">
        <w:rPr>
          <w:rFonts w:ascii="Times New Roman" w:eastAsia="Times New Roman" w:hAnsi="Times New Roman" w:cs="Times New Roman"/>
          <w:sz w:val="24"/>
          <w:szCs w:val="24"/>
          <w:lang w:eastAsia="de-DE"/>
        </w:rPr>
        <w:t xml:space="preserve"> zu festigen. Und es ist sein Ziel, Menschen sowohl im mikrosozialen Kos</w:t>
      </w:r>
      <w:r w:rsidRPr="005B126A">
        <w:rPr>
          <w:rFonts w:ascii="Times New Roman" w:eastAsia="Times New Roman" w:hAnsi="Times New Roman" w:cs="Times New Roman"/>
          <w:sz w:val="24"/>
          <w:szCs w:val="24"/>
          <w:lang w:eastAsia="de-DE"/>
        </w:rPr>
        <w:softHyphen/>
        <w:t>mos ihrer alltägli</w:t>
      </w:r>
      <w:r w:rsidRPr="005B126A">
        <w:rPr>
          <w:rFonts w:ascii="Times New Roman" w:eastAsia="Times New Roman" w:hAnsi="Times New Roman" w:cs="Times New Roman"/>
          <w:sz w:val="24"/>
          <w:szCs w:val="24"/>
          <w:lang w:eastAsia="de-DE"/>
        </w:rPr>
        <w:softHyphen/>
        <w:t xml:space="preserve">chen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benswirklichkeit</w:t>
      </w:r>
      <w:proofErr w:type="spellEnd"/>
      <w:r w:rsidRPr="005B126A">
        <w:rPr>
          <w:rFonts w:ascii="Times New Roman" w:eastAsia="Times New Roman" w:hAnsi="Times New Roman" w:cs="Times New Roman"/>
          <w:sz w:val="24"/>
          <w:szCs w:val="24"/>
          <w:lang w:eastAsia="de-DE"/>
        </w:rPr>
        <w:t xml:space="preserve"> als auch im makrosozialen Kos</w:t>
      </w:r>
      <w:r w:rsidRPr="005B126A">
        <w:rPr>
          <w:rFonts w:ascii="Times New Roman" w:eastAsia="Times New Roman" w:hAnsi="Times New Roman" w:cs="Times New Roman"/>
          <w:sz w:val="24"/>
          <w:szCs w:val="24"/>
          <w:lang w:eastAsia="de-DE"/>
        </w:rPr>
        <w:softHyphen/>
        <w:t xml:space="preserve">mos politischer </w:t>
      </w:r>
      <w:proofErr w:type="spellStart"/>
      <w:r w:rsidRPr="005B126A">
        <w:rPr>
          <w:rFonts w:ascii="Times New Roman" w:eastAsia="Times New Roman" w:hAnsi="Times New Roman" w:cs="Times New Roman"/>
          <w:sz w:val="24"/>
          <w:szCs w:val="24"/>
          <w:lang w:eastAsia="de-DE"/>
        </w:rPr>
        <w:t>Selbst</w:t>
      </w:r>
      <w:r w:rsidRPr="005B126A">
        <w:rPr>
          <w:rFonts w:ascii="Times New Roman" w:eastAsia="Times New Roman" w:hAnsi="Times New Roman" w:cs="Times New Roman"/>
          <w:sz w:val="24"/>
          <w:szCs w:val="24"/>
          <w:lang w:eastAsia="de-DE"/>
        </w:rPr>
        <w:softHyphen/>
        <w:t>vertretung</w:t>
      </w:r>
      <w:proofErr w:type="spellEnd"/>
      <w:r w:rsidRPr="005B126A">
        <w:rPr>
          <w:rFonts w:ascii="Times New Roman" w:eastAsia="Times New Roman" w:hAnsi="Times New Roman" w:cs="Times New Roman"/>
          <w:sz w:val="24"/>
          <w:szCs w:val="24"/>
          <w:lang w:eastAsia="de-DE"/>
        </w:rPr>
        <w:t xml:space="preserve"> zu sozialer Aktion anzustiften.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Demokratische Partizipation:</w:t>
      </w:r>
      <w:r w:rsidRPr="005B126A">
        <w:rPr>
          <w:rFonts w:ascii="Times New Roman" w:eastAsia="Times New Roman" w:hAnsi="Times New Roman" w:cs="Times New Roman"/>
          <w:sz w:val="24"/>
          <w:szCs w:val="24"/>
          <w:lang w:eastAsia="de-DE"/>
        </w:rPr>
        <w:t xml:space="preserve"> Der dritte normative Grundpfeiler des </w:t>
      </w:r>
      <w:proofErr w:type="spellStart"/>
      <w:r w:rsidRPr="005B126A">
        <w:rPr>
          <w:rFonts w:ascii="Times New Roman" w:eastAsia="Times New Roman" w:hAnsi="Times New Roman" w:cs="Times New Roman"/>
          <w:sz w:val="24"/>
          <w:szCs w:val="24"/>
          <w:lang w:eastAsia="de-DE"/>
        </w:rPr>
        <w:t>Em</w:t>
      </w:r>
      <w:r w:rsidRPr="005B126A">
        <w:rPr>
          <w:rFonts w:ascii="Times New Roman" w:eastAsia="Times New Roman" w:hAnsi="Times New Roman" w:cs="Times New Roman"/>
          <w:sz w:val="24"/>
          <w:szCs w:val="24"/>
          <w:lang w:eastAsia="de-DE"/>
        </w:rPr>
        <w:softHyphen/>
        <w:t>po</w:t>
      </w:r>
      <w:r w:rsidRPr="005B126A">
        <w:rPr>
          <w:rFonts w:ascii="Times New Roman" w:eastAsia="Times New Roman" w:hAnsi="Times New Roman" w:cs="Times New Roman"/>
          <w:sz w:val="24"/>
          <w:szCs w:val="24"/>
          <w:lang w:eastAsia="de-DE"/>
        </w:rPr>
        <w:softHyphen/>
        <w:t>wer</w:t>
      </w:r>
      <w:r w:rsidRPr="005B126A">
        <w:rPr>
          <w:rFonts w:ascii="Times New Roman" w:eastAsia="Times New Roman" w:hAnsi="Times New Roman" w:cs="Times New Roman"/>
          <w:sz w:val="24"/>
          <w:szCs w:val="24"/>
          <w:lang w:eastAsia="de-DE"/>
        </w:rPr>
        <w:softHyphen/>
        <w:t>ment-Konzeptes</w:t>
      </w:r>
      <w:proofErr w:type="spellEnd"/>
      <w:r w:rsidRPr="005B126A">
        <w:rPr>
          <w:rFonts w:ascii="Times New Roman" w:eastAsia="Times New Roman" w:hAnsi="Times New Roman" w:cs="Times New Roman"/>
          <w:sz w:val="24"/>
          <w:szCs w:val="24"/>
          <w:lang w:eastAsia="de-DE"/>
        </w:rPr>
        <w:t xml:space="preserve"> ist das Prinzip Bürgerbeteiligung. </w:t>
      </w:r>
      <w:proofErr w:type="spellStart"/>
      <w:r w:rsidRPr="005B126A">
        <w:rPr>
          <w:rFonts w:ascii="Times New Roman" w:eastAsia="Times New Roman" w:hAnsi="Times New Roman" w:cs="Times New Roman"/>
          <w:sz w:val="24"/>
          <w:szCs w:val="24"/>
          <w:lang w:eastAsia="de-DE"/>
        </w:rPr>
        <w:t>Empower</w:t>
      </w:r>
      <w:r w:rsidRPr="005B126A">
        <w:rPr>
          <w:rFonts w:ascii="Times New Roman" w:eastAsia="Times New Roman" w:hAnsi="Times New Roman" w:cs="Times New Roman"/>
          <w:sz w:val="24"/>
          <w:szCs w:val="24"/>
          <w:lang w:eastAsia="de-DE"/>
        </w:rPr>
        <w:softHyphen/>
        <w:t>ment-Pro</w:t>
      </w:r>
      <w:r w:rsidRPr="005B126A">
        <w:rPr>
          <w:rFonts w:ascii="Times New Roman" w:eastAsia="Times New Roman" w:hAnsi="Times New Roman" w:cs="Times New Roman"/>
          <w:sz w:val="24"/>
          <w:szCs w:val="24"/>
          <w:lang w:eastAsia="de-DE"/>
        </w:rPr>
        <w:softHyphen/>
        <w:t>zesse</w:t>
      </w:r>
      <w:proofErr w:type="spellEnd"/>
      <w:r w:rsidRPr="005B126A">
        <w:rPr>
          <w:rFonts w:ascii="Times New Roman" w:eastAsia="Times New Roman" w:hAnsi="Times New Roman" w:cs="Times New Roman"/>
          <w:sz w:val="24"/>
          <w:szCs w:val="24"/>
          <w:lang w:eastAsia="de-DE"/>
        </w:rPr>
        <w:t xml:space="preserve"> zielen auf die Stärkung der Teilhabe der Bürger an </w:t>
      </w:r>
      <w:proofErr w:type="spellStart"/>
      <w:r w:rsidRPr="005B126A">
        <w:rPr>
          <w:rFonts w:ascii="Times New Roman" w:eastAsia="Times New Roman" w:hAnsi="Times New Roman" w:cs="Times New Roman"/>
          <w:sz w:val="24"/>
          <w:szCs w:val="24"/>
          <w:lang w:eastAsia="de-DE"/>
        </w:rPr>
        <w:t>Ent</w:t>
      </w:r>
      <w:r w:rsidRPr="005B126A">
        <w:rPr>
          <w:rFonts w:ascii="Times New Roman" w:eastAsia="Times New Roman" w:hAnsi="Times New Roman" w:cs="Times New Roman"/>
          <w:sz w:val="24"/>
          <w:szCs w:val="24"/>
          <w:lang w:eastAsia="de-DE"/>
        </w:rPr>
        <w:softHyphen/>
        <w:t>scheidungs</w:t>
      </w:r>
      <w:r w:rsidRPr="005B126A">
        <w:rPr>
          <w:rFonts w:ascii="Times New Roman" w:eastAsia="Times New Roman" w:hAnsi="Times New Roman" w:cs="Times New Roman"/>
          <w:sz w:val="24"/>
          <w:szCs w:val="24"/>
          <w:lang w:eastAsia="de-DE"/>
        </w:rPr>
        <w:softHyphen/>
        <w:t>prozessen</w:t>
      </w:r>
      <w:proofErr w:type="spellEnd"/>
      <w:r w:rsidRPr="005B126A">
        <w:rPr>
          <w:rFonts w:ascii="Times New Roman" w:eastAsia="Times New Roman" w:hAnsi="Times New Roman" w:cs="Times New Roman"/>
          <w:sz w:val="24"/>
          <w:szCs w:val="24"/>
          <w:lang w:eastAsia="de-DE"/>
        </w:rPr>
        <w:t>, die ihre personale Lebensgestaltung und ihre un</w:t>
      </w:r>
      <w:r w:rsidRPr="005B126A">
        <w:rPr>
          <w:rFonts w:ascii="Times New Roman" w:eastAsia="Times New Roman" w:hAnsi="Times New Roman" w:cs="Times New Roman"/>
          <w:sz w:val="24"/>
          <w:szCs w:val="24"/>
          <w:lang w:eastAsia="de-DE"/>
        </w:rPr>
        <w:softHyphen/>
        <w:t>mittelbare so</w:t>
      </w:r>
      <w:r w:rsidRPr="005B126A">
        <w:rPr>
          <w:rFonts w:ascii="Times New Roman" w:eastAsia="Times New Roman" w:hAnsi="Times New Roman" w:cs="Times New Roman"/>
          <w:sz w:val="24"/>
          <w:szCs w:val="24"/>
          <w:lang w:eastAsia="de-DE"/>
        </w:rPr>
        <w:softHyphen/>
        <w:t>ziale Lebenswelt be</w:t>
      </w:r>
      <w:r w:rsidRPr="005B126A">
        <w:rPr>
          <w:rFonts w:ascii="Times New Roman" w:eastAsia="Times New Roman" w:hAnsi="Times New Roman" w:cs="Times New Roman"/>
          <w:sz w:val="24"/>
          <w:szCs w:val="24"/>
          <w:lang w:eastAsia="de-DE"/>
        </w:rPr>
        <w:softHyphen/>
        <w:t>treffen. Sie zielen auf die Implementa</w:t>
      </w:r>
      <w:r w:rsidRPr="005B126A">
        <w:rPr>
          <w:rFonts w:ascii="Times New Roman" w:eastAsia="Times New Roman" w:hAnsi="Times New Roman" w:cs="Times New Roman"/>
          <w:sz w:val="24"/>
          <w:szCs w:val="24"/>
          <w:lang w:eastAsia="de-DE"/>
        </w:rPr>
        <w:softHyphen/>
        <w:t xml:space="preserve">tion von </w:t>
      </w:r>
      <w:proofErr w:type="spellStart"/>
      <w:r w:rsidRPr="005B126A">
        <w:rPr>
          <w:rFonts w:ascii="Times New Roman" w:eastAsia="Times New Roman" w:hAnsi="Times New Roman" w:cs="Times New Roman"/>
          <w:sz w:val="24"/>
          <w:szCs w:val="24"/>
          <w:lang w:eastAsia="de-DE"/>
        </w:rPr>
        <w:t>Partizipa</w:t>
      </w:r>
      <w:r w:rsidRPr="005B126A">
        <w:rPr>
          <w:rFonts w:ascii="Times New Roman" w:eastAsia="Times New Roman" w:hAnsi="Times New Roman" w:cs="Times New Roman"/>
          <w:sz w:val="24"/>
          <w:szCs w:val="24"/>
          <w:lang w:eastAsia="de-DE"/>
        </w:rPr>
        <w:softHyphen/>
        <w:t>tionsverfahren</w:t>
      </w:r>
      <w:proofErr w:type="spellEnd"/>
      <w:r w:rsidRPr="005B126A">
        <w:rPr>
          <w:rFonts w:ascii="Times New Roman" w:eastAsia="Times New Roman" w:hAnsi="Times New Roman" w:cs="Times New Roman"/>
          <w:sz w:val="24"/>
          <w:szCs w:val="24"/>
          <w:lang w:eastAsia="de-DE"/>
        </w:rPr>
        <w:t xml:space="preserve">, die ihren Wünschen und Bedürfnissen nach Mitmachen, Mitgestalten, Sich-Einmischen in </w:t>
      </w:r>
      <w:proofErr w:type="spellStart"/>
      <w:r w:rsidRPr="005B126A">
        <w:rPr>
          <w:rFonts w:ascii="Times New Roman" w:eastAsia="Times New Roman" w:hAnsi="Times New Roman" w:cs="Times New Roman"/>
          <w:sz w:val="24"/>
          <w:szCs w:val="24"/>
          <w:lang w:eastAsia="de-DE"/>
        </w:rPr>
        <w:t>Dienstleistungspro</w:t>
      </w:r>
      <w:r w:rsidRPr="005B126A">
        <w:rPr>
          <w:rFonts w:ascii="Times New Roman" w:eastAsia="Times New Roman" w:hAnsi="Times New Roman" w:cs="Times New Roman"/>
          <w:sz w:val="24"/>
          <w:szCs w:val="24"/>
          <w:lang w:eastAsia="de-DE"/>
        </w:rPr>
        <w:softHyphen/>
        <w:t>duktion</w:t>
      </w:r>
      <w:proofErr w:type="spellEnd"/>
      <w:r w:rsidRPr="005B126A">
        <w:rPr>
          <w:rFonts w:ascii="Times New Roman" w:eastAsia="Times New Roman" w:hAnsi="Times New Roman" w:cs="Times New Roman"/>
          <w:sz w:val="24"/>
          <w:szCs w:val="24"/>
          <w:lang w:eastAsia="de-DE"/>
        </w:rPr>
        <w:t xml:space="preserve"> und lokaler Politik Rech</w:t>
      </w:r>
      <w:r w:rsidRPr="005B126A">
        <w:rPr>
          <w:rFonts w:ascii="Times New Roman" w:eastAsia="Times New Roman" w:hAnsi="Times New Roman" w:cs="Times New Roman"/>
          <w:sz w:val="24"/>
          <w:szCs w:val="24"/>
          <w:lang w:eastAsia="de-DE"/>
        </w:rPr>
        <w:softHyphen/>
        <w:t>nung tragen und eine ei</w:t>
      </w:r>
      <w:r w:rsidRPr="005B126A">
        <w:rPr>
          <w:rFonts w:ascii="Times New Roman" w:eastAsia="Times New Roman" w:hAnsi="Times New Roman" w:cs="Times New Roman"/>
          <w:sz w:val="24"/>
          <w:szCs w:val="24"/>
          <w:lang w:eastAsia="de-DE"/>
        </w:rPr>
        <w:softHyphen/>
        <w:t>genverantwortliche Ge</w:t>
      </w:r>
      <w:r w:rsidRPr="005B126A">
        <w:rPr>
          <w:rFonts w:ascii="Times New Roman" w:eastAsia="Times New Roman" w:hAnsi="Times New Roman" w:cs="Times New Roman"/>
          <w:sz w:val="24"/>
          <w:szCs w:val="24"/>
          <w:lang w:eastAsia="de-DE"/>
        </w:rPr>
        <w:softHyphen/>
        <w:t>stal</w:t>
      </w:r>
      <w:r w:rsidRPr="005B126A">
        <w:rPr>
          <w:rFonts w:ascii="Times New Roman" w:eastAsia="Times New Roman" w:hAnsi="Times New Roman" w:cs="Times New Roman"/>
          <w:sz w:val="24"/>
          <w:szCs w:val="24"/>
          <w:lang w:eastAsia="de-DE"/>
        </w:rPr>
        <w:softHyphen/>
        <w:t>tung von loka</w:t>
      </w:r>
      <w:r w:rsidRPr="005B126A">
        <w:rPr>
          <w:rFonts w:ascii="Times New Roman" w:eastAsia="Times New Roman" w:hAnsi="Times New Roman" w:cs="Times New Roman"/>
          <w:sz w:val="24"/>
          <w:szCs w:val="24"/>
          <w:lang w:eastAsia="de-DE"/>
        </w:rPr>
        <w:softHyphen/>
        <w:t>len Umwelten zulas</w:t>
      </w:r>
      <w:r w:rsidRPr="005B126A">
        <w:rPr>
          <w:rFonts w:ascii="Times New Roman" w:eastAsia="Times New Roman" w:hAnsi="Times New Roman" w:cs="Times New Roman"/>
          <w:sz w:val="24"/>
          <w:szCs w:val="24"/>
          <w:lang w:eastAsia="de-DE"/>
        </w:rPr>
        <w:softHyphen/>
        <w:t>sen. In dieser Stra</w:t>
      </w:r>
      <w:r w:rsidRPr="005B126A">
        <w:rPr>
          <w:rFonts w:ascii="Times New Roman" w:eastAsia="Times New Roman" w:hAnsi="Times New Roman" w:cs="Times New Roman"/>
          <w:sz w:val="24"/>
          <w:szCs w:val="24"/>
          <w:lang w:eastAsia="de-DE"/>
        </w:rPr>
        <w:softHyphen/>
        <w:t>tegie sozialpoliti</w:t>
      </w:r>
      <w:r w:rsidRPr="005B126A">
        <w:rPr>
          <w:rFonts w:ascii="Times New Roman" w:eastAsia="Times New Roman" w:hAnsi="Times New Roman" w:cs="Times New Roman"/>
          <w:sz w:val="24"/>
          <w:szCs w:val="24"/>
          <w:lang w:eastAsia="de-DE"/>
        </w:rPr>
        <w:softHyphen/>
        <w:t xml:space="preserve">scher Einmischung verbinden sich die Philosophie des </w:t>
      </w:r>
      <w:proofErr w:type="spellStart"/>
      <w:r w:rsidRPr="005B126A">
        <w:rPr>
          <w:rFonts w:ascii="Times New Roman" w:eastAsia="Times New Roman" w:hAnsi="Times New Roman" w:cs="Times New Roman"/>
          <w:sz w:val="24"/>
          <w:szCs w:val="24"/>
          <w:lang w:eastAsia="de-DE"/>
        </w:rPr>
        <w:t>Empo</w:t>
      </w:r>
      <w:r w:rsidRPr="005B126A">
        <w:rPr>
          <w:rFonts w:ascii="Times New Roman" w:eastAsia="Times New Roman" w:hAnsi="Times New Roman" w:cs="Times New Roman"/>
          <w:sz w:val="24"/>
          <w:szCs w:val="24"/>
          <w:lang w:eastAsia="de-DE"/>
        </w:rPr>
        <w:softHyphen/>
        <w:t>werments</w:t>
      </w:r>
      <w:proofErr w:type="spellEnd"/>
      <w:r w:rsidRPr="005B126A">
        <w:rPr>
          <w:rFonts w:ascii="Times New Roman" w:eastAsia="Times New Roman" w:hAnsi="Times New Roman" w:cs="Times New Roman"/>
          <w:sz w:val="24"/>
          <w:szCs w:val="24"/>
          <w:lang w:eastAsia="de-DE"/>
        </w:rPr>
        <w:t xml:space="preserve"> und die aktuelle Dis</w:t>
      </w:r>
      <w:r w:rsidRPr="005B126A">
        <w:rPr>
          <w:rFonts w:ascii="Times New Roman" w:eastAsia="Times New Roman" w:hAnsi="Times New Roman" w:cs="Times New Roman"/>
          <w:sz w:val="24"/>
          <w:szCs w:val="24"/>
          <w:lang w:eastAsia="de-DE"/>
        </w:rPr>
        <w:softHyphen/>
        <w:t>kussion über „</w:t>
      </w:r>
      <w:proofErr w:type="spellStart"/>
      <w:r w:rsidRPr="005B126A">
        <w:rPr>
          <w:rFonts w:ascii="Times New Roman" w:eastAsia="Times New Roman" w:hAnsi="Times New Roman" w:cs="Times New Roman"/>
          <w:sz w:val="24"/>
          <w:szCs w:val="24"/>
          <w:lang w:eastAsia="de-DE"/>
        </w:rPr>
        <w:t>Zivilge</w:t>
      </w:r>
      <w:r w:rsidRPr="005B126A">
        <w:rPr>
          <w:rFonts w:ascii="Times New Roman" w:eastAsia="Times New Roman" w:hAnsi="Times New Roman" w:cs="Times New Roman"/>
          <w:sz w:val="24"/>
          <w:szCs w:val="24"/>
          <w:lang w:eastAsia="de-DE"/>
        </w:rPr>
        <w:softHyphen/>
        <w:t>sell</w:t>
      </w:r>
      <w:r w:rsidRPr="005B126A">
        <w:rPr>
          <w:rFonts w:ascii="Times New Roman" w:eastAsia="Times New Roman" w:hAnsi="Times New Roman" w:cs="Times New Roman"/>
          <w:sz w:val="24"/>
          <w:szCs w:val="24"/>
          <w:lang w:eastAsia="de-DE"/>
        </w:rPr>
        <w:softHyphen/>
        <w:t>schaft</w:t>
      </w:r>
      <w:proofErr w:type="spellEnd"/>
      <w:r w:rsidRPr="005B126A">
        <w:rPr>
          <w:rFonts w:ascii="Times New Roman" w:eastAsia="Times New Roman" w:hAnsi="Times New Roman" w:cs="Times New Roman"/>
          <w:sz w:val="24"/>
          <w:szCs w:val="24"/>
          <w:lang w:eastAsia="de-DE"/>
        </w:rPr>
        <w:t>“ und „Kommunita</w:t>
      </w:r>
      <w:r w:rsidRPr="005B126A">
        <w:rPr>
          <w:rFonts w:ascii="Times New Roman" w:eastAsia="Times New Roman" w:hAnsi="Times New Roman" w:cs="Times New Roman"/>
          <w:sz w:val="24"/>
          <w:szCs w:val="24"/>
          <w:lang w:eastAsia="de-DE"/>
        </w:rPr>
        <w:softHyphen/>
        <w:t>ris</w:t>
      </w:r>
      <w:r w:rsidRPr="005B126A">
        <w:rPr>
          <w:rFonts w:ascii="Times New Roman" w:eastAsia="Times New Roman" w:hAnsi="Times New Roman" w:cs="Times New Roman"/>
          <w:sz w:val="24"/>
          <w:szCs w:val="24"/>
          <w:lang w:eastAsia="de-DE"/>
        </w:rPr>
        <w:softHyphen/>
        <w:t xml:space="preserve">mus“.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und Kommunitarismus gemeinsam ist die For</w:t>
      </w:r>
      <w:r w:rsidRPr="005B126A">
        <w:rPr>
          <w:rFonts w:ascii="Times New Roman" w:eastAsia="Times New Roman" w:hAnsi="Times New Roman" w:cs="Times New Roman"/>
          <w:sz w:val="24"/>
          <w:szCs w:val="24"/>
          <w:lang w:eastAsia="de-DE"/>
        </w:rPr>
        <w:softHyphen/>
        <w:t>de</w:t>
      </w:r>
      <w:r w:rsidRPr="005B126A">
        <w:rPr>
          <w:rFonts w:ascii="Times New Roman" w:eastAsia="Times New Roman" w:hAnsi="Times New Roman" w:cs="Times New Roman"/>
          <w:sz w:val="24"/>
          <w:szCs w:val="24"/>
          <w:lang w:eastAsia="de-DE"/>
        </w:rPr>
        <w:softHyphen/>
        <w:t xml:space="preserve">rung, die </w:t>
      </w:r>
      <w:proofErr w:type="spellStart"/>
      <w:r w:rsidRPr="005B126A">
        <w:rPr>
          <w:rFonts w:ascii="Times New Roman" w:eastAsia="Times New Roman" w:hAnsi="Times New Roman" w:cs="Times New Roman"/>
          <w:sz w:val="24"/>
          <w:szCs w:val="24"/>
          <w:lang w:eastAsia="de-DE"/>
        </w:rPr>
        <w:t>Eigenverantwor</w:t>
      </w:r>
      <w:r w:rsidRPr="005B126A">
        <w:rPr>
          <w:rFonts w:ascii="Times New Roman" w:eastAsia="Times New Roman" w:hAnsi="Times New Roman" w:cs="Times New Roman"/>
          <w:sz w:val="24"/>
          <w:szCs w:val="24"/>
          <w:lang w:eastAsia="de-DE"/>
        </w:rPr>
        <w:softHyphen/>
        <w:t>tung</w:t>
      </w:r>
      <w:proofErr w:type="spellEnd"/>
      <w:r w:rsidRPr="005B126A">
        <w:rPr>
          <w:rFonts w:ascii="Times New Roman" w:eastAsia="Times New Roman" w:hAnsi="Times New Roman" w:cs="Times New Roman"/>
          <w:sz w:val="24"/>
          <w:szCs w:val="24"/>
          <w:lang w:eastAsia="de-DE"/>
        </w:rPr>
        <w:t xml:space="preserve"> und </w:t>
      </w:r>
      <w:proofErr w:type="spellStart"/>
      <w:r w:rsidRPr="005B126A">
        <w:rPr>
          <w:rFonts w:ascii="Times New Roman" w:eastAsia="Times New Roman" w:hAnsi="Times New Roman" w:cs="Times New Roman"/>
          <w:sz w:val="24"/>
          <w:szCs w:val="24"/>
          <w:lang w:eastAsia="de-DE"/>
        </w:rPr>
        <w:t>Eigenbeteili</w:t>
      </w:r>
      <w:r w:rsidRPr="005B126A">
        <w:rPr>
          <w:rFonts w:ascii="Times New Roman" w:eastAsia="Times New Roman" w:hAnsi="Times New Roman" w:cs="Times New Roman"/>
          <w:sz w:val="24"/>
          <w:szCs w:val="24"/>
          <w:lang w:eastAsia="de-DE"/>
        </w:rPr>
        <w:softHyphen/>
        <w:t>gung</w:t>
      </w:r>
      <w:proofErr w:type="spellEnd"/>
      <w:r w:rsidRPr="005B126A">
        <w:rPr>
          <w:rFonts w:ascii="Times New Roman" w:eastAsia="Times New Roman" w:hAnsi="Times New Roman" w:cs="Times New Roman"/>
          <w:sz w:val="24"/>
          <w:szCs w:val="24"/>
          <w:lang w:eastAsia="de-DE"/>
        </w:rPr>
        <w:t xml:space="preserve"> der Bürger in der Be</w:t>
      </w:r>
      <w:r w:rsidRPr="005B126A">
        <w:rPr>
          <w:rFonts w:ascii="Times New Roman" w:eastAsia="Times New Roman" w:hAnsi="Times New Roman" w:cs="Times New Roman"/>
          <w:sz w:val="24"/>
          <w:szCs w:val="24"/>
          <w:lang w:eastAsia="de-DE"/>
        </w:rPr>
        <w:softHyphen/>
        <w:t>sor</w:t>
      </w:r>
      <w:r w:rsidRPr="005B126A">
        <w:rPr>
          <w:rFonts w:ascii="Times New Roman" w:eastAsia="Times New Roman" w:hAnsi="Times New Roman" w:cs="Times New Roman"/>
          <w:sz w:val="24"/>
          <w:szCs w:val="24"/>
          <w:lang w:eastAsia="de-DE"/>
        </w:rPr>
        <w:softHyphen/>
        <w:t>gung loka</w:t>
      </w:r>
      <w:r w:rsidRPr="005B126A">
        <w:rPr>
          <w:rFonts w:ascii="Times New Roman" w:eastAsia="Times New Roman" w:hAnsi="Times New Roman" w:cs="Times New Roman"/>
          <w:sz w:val="24"/>
          <w:szCs w:val="24"/>
          <w:lang w:eastAsia="de-DE"/>
        </w:rPr>
        <w:softHyphen/>
        <w:t>ler Ange</w:t>
      </w:r>
      <w:r w:rsidRPr="005B126A">
        <w:rPr>
          <w:rFonts w:ascii="Times New Roman" w:eastAsia="Times New Roman" w:hAnsi="Times New Roman" w:cs="Times New Roman"/>
          <w:sz w:val="24"/>
          <w:szCs w:val="24"/>
          <w:lang w:eastAsia="de-DE"/>
        </w:rPr>
        <w:softHyphen/>
        <w:t>legen</w:t>
      </w:r>
      <w:r w:rsidRPr="005B126A">
        <w:rPr>
          <w:rFonts w:ascii="Times New Roman" w:eastAsia="Times New Roman" w:hAnsi="Times New Roman" w:cs="Times New Roman"/>
          <w:sz w:val="24"/>
          <w:szCs w:val="24"/>
          <w:lang w:eastAsia="de-DE"/>
        </w:rPr>
        <w:softHyphen/>
        <w:t>heiten zu stärken, neue zi</w:t>
      </w:r>
      <w:r w:rsidRPr="005B126A">
        <w:rPr>
          <w:rFonts w:ascii="Times New Roman" w:eastAsia="Times New Roman" w:hAnsi="Times New Roman" w:cs="Times New Roman"/>
          <w:sz w:val="24"/>
          <w:szCs w:val="24"/>
          <w:lang w:eastAsia="de-DE"/>
        </w:rPr>
        <w:softHyphen/>
        <w:t>vile Verbindlichkeiten („Gemeinsinn“) zu etablieren und niedrigschwellige Ver</w:t>
      </w:r>
      <w:r w:rsidRPr="005B126A">
        <w:rPr>
          <w:rFonts w:ascii="Times New Roman" w:eastAsia="Times New Roman" w:hAnsi="Times New Roman" w:cs="Times New Roman"/>
          <w:sz w:val="24"/>
          <w:szCs w:val="24"/>
          <w:lang w:eastAsia="de-DE"/>
        </w:rPr>
        <w:softHyphen/>
        <w:t>fahren einer kol</w:t>
      </w:r>
      <w:r w:rsidRPr="005B126A">
        <w:rPr>
          <w:rFonts w:ascii="Times New Roman" w:eastAsia="Times New Roman" w:hAnsi="Times New Roman" w:cs="Times New Roman"/>
          <w:sz w:val="24"/>
          <w:szCs w:val="24"/>
          <w:lang w:eastAsia="de-DE"/>
        </w:rPr>
        <w:softHyphen/>
        <w:t>lekti</w:t>
      </w:r>
      <w:r w:rsidRPr="005B126A">
        <w:rPr>
          <w:rFonts w:ascii="Times New Roman" w:eastAsia="Times New Roman" w:hAnsi="Times New Roman" w:cs="Times New Roman"/>
          <w:sz w:val="24"/>
          <w:szCs w:val="24"/>
          <w:lang w:eastAsia="de-DE"/>
        </w:rPr>
        <w:softHyphen/>
        <w:t xml:space="preserve">ven </w:t>
      </w:r>
      <w:proofErr w:type="spellStart"/>
      <w:r w:rsidRPr="005B126A">
        <w:rPr>
          <w:rFonts w:ascii="Times New Roman" w:eastAsia="Times New Roman" w:hAnsi="Times New Roman" w:cs="Times New Roman"/>
          <w:sz w:val="24"/>
          <w:szCs w:val="24"/>
          <w:lang w:eastAsia="de-DE"/>
        </w:rPr>
        <w:t>Selbstre</w:t>
      </w:r>
      <w:r w:rsidRPr="005B126A">
        <w:rPr>
          <w:rFonts w:ascii="Times New Roman" w:eastAsia="Times New Roman" w:hAnsi="Times New Roman" w:cs="Times New Roman"/>
          <w:sz w:val="24"/>
          <w:szCs w:val="24"/>
          <w:lang w:eastAsia="de-DE"/>
        </w:rPr>
        <w:softHyphen/>
        <w:t>ge</w:t>
      </w:r>
      <w:r w:rsidRPr="005B126A">
        <w:rPr>
          <w:rFonts w:ascii="Times New Roman" w:eastAsia="Times New Roman" w:hAnsi="Times New Roman" w:cs="Times New Roman"/>
          <w:sz w:val="24"/>
          <w:szCs w:val="24"/>
          <w:lang w:eastAsia="de-DE"/>
        </w:rPr>
        <w:softHyphen/>
        <w:t>lung</w:t>
      </w:r>
      <w:proofErr w:type="spellEnd"/>
      <w:r w:rsidRPr="005B126A">
        <w:rPr>
          <w:rFonts w:ascii="Times New Roman" w:eastAsia="Times New Roman" w:hAnsi="Times New Roman" w:cs="Times New Roman"/>
          <w:sz w:val="24"/>
          <w:szCs w:val="24"/>
          <w:lang w:eastAsia="de-DE"/>
        </w:rPr>
        <w:t xml:space="preserve"> in kleinen lokalen Kreisen zu imple</w:t>
      </w:r>
      <w:r w:rsidRPr="005B126A">
        <w:rPr>
          <w:rFonts w:ascii="Times New Roman" w:eastAsia="Times New Roman" w:hAnsi="Times New Roman" w:cs="Times New Roman"/>
          <w:sz w:val="24"/>
          <w:szCs w:val="24"/>
          <w:lang w:eastAsia="de-DE"/>
        </w:rPr>
        <w:softHyphen/>
        <w:t>mentieren.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Vor dem Hintergrund dieser „Philosophie der Menschenstärken“ ergibt sich ein neues Verständnis der professionellen Identität sozialer Arbeit. Dieses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-Verständnis können wir mit drei Stichworten kennzeichnen: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i/>
          <w:iCs/>
          <w:sz w:val="24"/>
          <w:szCs w:val="24"/>
          <w:lang w:eastAsia="de-DE"/>
        </w:rPr>
        <w:t>(1) „</w:t>
      </w:r>
      <w:proofErr w:type="spellStart"/>
      <w:r w:rsidRPr="005B126A">
        <w:rPr>
          <w:rFonts w:ascii="Times New Roman" w:eastAsia="Times New Roman" w:hAnsi="Times New Roman" w:cs="Times New Roman"/>
          <w:b/>
          <w:bCs/>
          <w:i/>
          <w:iCs/>
          <w:sz w:val="24"/>
          <w:szCs w:val="24"/>
          <w:lang w:eastAsia="de-DE"/>
        </w:rPr>
        <w:t>sharing</w:t>
      </w:r>
      <w:proofErr w:type="spellEnd"/>
      <w:r w:rsidRPr="005B126A">
        <w:rPr>
          <w:rFonts w:ascii="Times New Roman" w:eastAsia="Times New Roman" w:hAnsi="Times New Roman" w:cs="Times New Roman"/>
          <w:b/>
          <w:bCs/>
          <w:i/>
          <w:iCs/>
          <w:sz w:val="24"/>
          <w:szCs w:val="24"/>
          <w:lang w:eastAsia="de-DE"/>
        </w:rPr>
        <w:t xml:space="preserve"> power“: Die Abkehr von Paternalismus und „fürsorglicher Belagerung“</w:t>
      </w:r>
    </w:p>
    <w:p w:rsidR="005B126A" w:rsidRPr="005B126A" w:rsidRDefault="005B126A" w:rsidP="005B12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der Verzicht auf vorschnelle Expertenurteile im Hinblick auf „Problemdeutungen“ und „Lösungen“ für den Klienten</w:t>
      </w:r>
    </w:p>
    <w:p w:rsidR="005B126A" w:rsidRPr="005B126A" w:rsidRDefault="005B126A" w:rsidP="005B12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der Verzicht auch auf feste Ziele- und Wegevorgaben, Therapiepläne, stellvertretende Problemlösungen</w:t>
      </w:r>
    </w:p>
    <w:p w:rsidR="005B126A" w:rsidRPr="005B126A" w:rsidRDefault="005B126A" w:rsidP="005B12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ein geduldiges Sich-Einlassen auf die Situationsdeutungen, Lebensentwürfe und Zukunftsvorstellungen des Klienten</w:t>
      </w:r>
    </w:p>
    <w:p w:rsidR="005B126A" w:rsidRPr="005B126A" w:rsidRDefault="005B126A" w:rsidP="005B12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Abkehr von (entmündigender) Verantwortungsübernahme; die Ermutigung des Klienten zu Eigentätigkeit und Selbstverantwortung.</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i/>
          <w:iCs/>
          <w:sz w:val="24"/>
          <w:szCs w:val="24"/>
          <w:lang w:eastAsia="de-DE"/>
        </w:rPr>
        <w:t xml:space="preserve">(2) Der Respekt vor der Autonomie des Betroffenen und Kooperation ‚auf Augenhöhe’ </w:t>
      </w:r>
    </w:p>
    <w:p w:rsidR="005B126A" w:rsidRPr="005B126A" w:rsidRDefault="005B126A" w:rsidP="005B126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lastRenderedPageBreak/>
        <w:t>Professionelle pädagogische Arbeit versteht sich als dialogisch-reflexive Verständigung zwischen Partnern (eine „</w:t>
      </w:r>
      <w:proofErr w:type="spellStart"/>
      <w:r w:rsidRPr="005B126A">
        <w:rPr>
          <w:rFonts w:ascii="Times New Roman" w:eastAsia="Times New Roman" w:hAnsi="Times New Roman" w:cs="Times New Roman"/>
          <w:sz w:val="24"/>
          <w:szCs w:val="24"/>
          <w:lang w:eastAsia="de-DE"/>
        </w:rPr>
        <w:t>kollaborative</w:t>
      </w:r>
      <w:proofErr w:type="spellEnd"/>
      <w:r w:rsidRPr="005B126A">
        <w:rPr>
          <w:rFonts w:ascii="Times New Roman" w:eastAsia="Times New Roman" w:hAnsi="Times New Roman" w:cs="Times New Roman"/>
          <w:sz w:val="24"/>
          <w:szCs w:val="24"/>
          <w:lang w:eastAsia="de-DE"/>
        </w:rPr>
        <w:t>“ Arbeitsbeziehung „auf Augenhöhe“);</w:t>
      </w:r>
    </w:p>
    <w:p w:rsidR="005B126A" w:rsidRPr="005B126A" w:rsidRDefault="005B126A" w:rsidP="005B126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Pädagogische Arbeit ist zugleich immer auch „konfrontativer Spiegel“: Konfrontation der Selbstwahrnehmung des Klienten mit kontrastierender Fremdwahrnehmung – dies auf der Basis eines festen Vertrauensfundamentes;</w:t>
      </w:r>
    </w:p>
    <w:p w:rsidR="005B126A" w:rsidRPr="005B126A" w:rsidRDefault="005B126A" w:rsidP="005B126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Soziale Arbeit erweist ihre Produktivität überall dort, wo sie ihren </w:t>
      </w:r>
      <w:proofErr w:type="spellStart"/>
      <w:r w:rsidRPr="005B126A">
        <w:rPr>
          <w:rFonts w:ascii="Times New Roman" w:eastAsia="Times New Roman" w:hAnsi="Times New Roman" w:cs="Times New Roman"/>
          <w:sz w:val="24"/>
          <w:szCs w:val="24"/>
          <w:lang w:eastAsia="de-DE"/>
        </w:rPr>
        <w:t>KlientInnen</w:t>
      </w:r>
      <w:proofErr w:type="spellEnd"/>
      <w:r w:rsidRPr="005B126A">
        <w:rPr>
          <w:rFonts w:ascii="Times New Roman" w:eastAsia="Times New Roman" w:hAnsi="Times New Roman" w:cs="Times New Roman"/>
          <w:sz w:val="24"/>
          <w:szCs w:val="24"/>
          <w:lang w:eastAsia="de-DE"/>
        </w:rPr>
        <w:t xml:space="preserve"> „Testfelder“ eröffnet für das Entdecken von eigenen Stärken und für die Erprobung von Selbstbestimmung und Eigengestaltung;</w:t>
      </w:r>
    </w:p>
    <w:p w:rsidR="005B126A" w:rsidRPr="005B126A" w:rsidRDefault="005B126A" w:rsidP="005B126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Stellvertretendes Handeln – insbesondere bei schwerst-mehrfachbehinderten Menschen – bedarf einer verstehenden Diagnostik und einer (Team-)Reflexion von ungerechtfertigten Hilflosigkeitsunterstellungen und Entmündigungsfallen.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i/>
          <w:iCs/>
          <w:sz w:val="24"/>
          <w:szCs w:val="24"/>
          <w:lang w:eastAsia="de-DE"/>
        </w:rPr>
        <w:t>(3) Die Mentoren-Rolle der professionellen Helfer</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Für die neue berufliche Rolle von „</w:t>
      </w:r>
      <w:proofErr w:type="spellStart"/>
      <w:r w:rsidRPr="005B126A">
        <w:rPr>
          <w:rFonts w:ascii="Times New Roman" w:eastAsia="Times New Roman" w:hAnsi="Times New Roman" w:cs="Times New Roman"/>
          <w:sz w:val="24"/>
          <w:szCs w:val="24"/>
          <w:lang w:eastAsia="de-DE"/>
        </w:rPr>
        <w:t>Empowerment-ArbeiterInnen</w:t>
      </w:r>
      <w:proofErr w:type="spellEnd"/>
      <w:r w:rsidRPr="005B126A">
        <w:rPr>
          <w:rFonts w:ascii="Times New Roman" w:eastAsia="Times New Roman" w:hAnsi="Times New Roman" w:cs="Times New Roman"/>
          <w:sz w:val="24"/>
          <w:szCs w:val="24"/>
          <w:lang w:eastAsia="de-DE"/>
        </w:rPr>
        <w:t xml:space="preserve">“ finden sich in der Literatur unterschiedliche Begrifflichkeiten: </w:t>
      </w:r>
      <w:r w:rsidRPr="005B126A">
        <w:rPr>
          <w:rFonts w:ascii="Times New Roman" w:eastAsia="Times New Roman" w:hAnsi="Times New Roman" w:cs="Times New Roman"/>
          <w:i/>
          <w:iCs/>
          <w:sz w:val="24"/>
          <w:szCs w:val="24"/>
          <w:lang w:eastAsia="de-DE"/>
        </w:rPr>
        <w:t>Assistent – Unterstützer – Begleiter</w:t>
      </w:r>
      <w:r w:rsidRPr="005B126A">
        <w:rPr>
          <w:rFonts w:ascii="Times New Roman" w:eastAsia="Times New Roman" w:hAnsi="Times New Roman" w:cs="Times New Roman"/>
          <w:sz w:val="24"/>
          <w:szCs w:val="24"/>
          <w:lang w:eastAsia="de-DE"/>
        </w:rPr>
        <w:t>. Wir möchten hier den Begriff „Mentor“ bzw. „</w:t>
      </w:r>
      <w:proofErr w:type="spellStart"/>
      <w:r w:rsidRPr="005B126A">
        <w:rPr>
          <w:rFonts w:ascii="Times New Roman" w:eastAsia="Times New Roman" w:hAnsi="Times New Roman" w:cs="Times New Roman"/>
          <w:sz w:val="24"/>
          <w:szCs w:val="24"/>
          <w:lang w:eastAsia="de-DE"/>
        </w:rPr>
        <w:t>Mentorenschaft</w:t>
      </w:r>
      <w:proofErr w:type="spellEnd"/>
      <w:r w:rsidRPr="005B126A">
        <w:rPr>
          <w:rFonts w:ascii="Times New Roman" w:eastAsia="Times New Roman" w:hAnsi="Times New Roman" w:cs="Times New Roman"/>
          <w:sz w:val="24"/>
          <w:szCs w:val="24"/>
          <w:lang w:eastAsia="de-DE"/>
        </w:rPr>
        <w:t xml:space="preserve">“ (kundige Lebensweg-Begleitung) vorschlagen. In dieser </w:t>
      </w:r>
      <w:proofErr w:type="spellStart"/>
      <w:r w:rsidRPr="005B126A">
        <w:rPr>
          <w:rFonts w:ascii="Times New Roman" w:eastAsia="Times New Roman" w:hAnsi="Times New Roman" w:cs="Times New Roman"/>
          <w:sz w:val="24"/>
          <w:szCs w:val="24"/>
          <w:lang w:eastAsia="de-DE"/>
        </w:rPr>
        <w:t>Mentorenschaft</w:t>
      </w:r>
      <w:proofErr w:type="spellEnd"/>
      <w:r w:rsidRPr="005B126A">
        <w:rPr>
          <w:rFonts w:ascii="Times New Roman" w:eastAsia="Times New Roman" w:hAnsi="Times New Roman" w:cs="Times New Roman"/>
          <w:sz w:val="24"/>
          <w:szCs w:val="24"/>
          <w:lang w:eastAsia="de-DE"/>
        </w:rPr>
        <w:t xml:space="preserve"> erfüllt der professionelle Helfer folgende Rollen:</w:t>
      </w:r>
    </w:p>
    <w:p w:rsidR="005B126A" w:rsidRPr="005B126A" w:rsidRDefault="005B126A" w:rsidP="005B126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Unterstützer und </w:t>
      </w:r>
      <w:proofErr w:type="spellStart"/>
      <w:r w:rsidRPr="005B126A">
        <w:rPr>
          <w:rFonts w:ascii="Times New Roman" w:eastAsia="Times New Roman" w:hAnsi="Times New Roman" w:cs="Times New Roman"/>
          <w:sz w:val="24"/>
          <w:szCs w:val="24"/>
          <w:lang w:eastAsia="de-DE"/>
        </w:rPr>
        <w:t>mutmachender</w:t>
      </w:r>
      <w:proofErr w:type="spellEnd"/>
      <w:r w:rsidRPr="005B126A">
        <w:rPr>
          <w:rFonts w:ascii="Times New Roman" w:eastAsia="Times New Roman" w:hAnsi="Times New Roman" w:cs="Times New Roman"/>
          <w:sz w:val="24"/>
          <w:szCs w:val="24"/>
          <w:lang w:eastAsia="de-DE"/>
        </w:rPr>
        <w:t xml:space="preserve"> ‚Orientierungshelfer’</w:t>
      </w:r>
    </w:p>
    <w:p w:rsidR="005B126A" w:rsidRPr="005B126A" w:rsidRDefault="005B126A" w:rsidP="005B126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Lebenswelt-Analytiker und kritischer Lebensinterpret</w:t>
      </w:r>
    </w:p>
    <w:p w:rsidR="005B126A" w:rsidRPr="005B126A" w:rsidRDefault="005B126A" w:rsidP="005B126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Netzwerker, Ressourcendiagnostiker, </w:t>
      </w:r>
      <w:proofErr w:type="spellStart"/>
      <w:r w:rsidRPr="005B126A">
        <w:rPr>
          <w:rFonts w:ascii="Times New Roman" w:eastAsia="Times New Roman" w:hAnsi="Times New Roman" w:cs="Times New Roman"/>
          <w:sz w:val="24"/>
          <w:szCs w:val="24"/>
          <w:lang w:eastAsia="de-DE"/>
        </w:rPr>
        <w:t>Ressourcenmobilisierer</w:t>
      </w:r>
      <w:proofErr w:type="spellEnd"/>
    </w:p>
    <w:p w:rsidR="005B126A" w:rsidRPr="005B126A" w:rsidRDefault="005B126A" w:rsidP="005B126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Intermediärer Brückenbauer</w:t>
      </w:r>
    </w:p>
    <w:p w:rsidR="005B126A" w:rsidRPr="005B126A" w:rsidRDefault="005B126A" w:rsidP="005B126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Dialogmanager und Konfliktmediator</w:t>
      </w:r>
    </w:p>
    <w:p w:rsidR="005B126A" w:rsidRPr="005B126A" w:rsidRDefault="005B126A" w:rsidP="005B126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Vertrauensperson und </w:t>
      </w:r>
      <w:proofErr w:type="spellStart"/>
      <w:r w:rsidRPr="005B126A">
        <w:rPr>
          <w:rFonts w:ascii="Times New Roman" w:eastAsia="Times New Roman" w:hAnsi="Times New Roman" w:cs="Times New Roman"/>
          <w:sz w:val="24"/>
          <w:szCs w:val="24"/>
          <w:lang w:eastAsia="de-DE"/>
        </w:rPr>
        <w:t>anwaltschaftlicher</w:t>
      </w:r>
      <w:proofErr w:type="spellEnd"/>
      <w:r w:rsidRPr="005B126A">
        <w:rPr>
          <w:rFonts w:ascii="Times New Roman" w:eastAsia="Times New Roman" w:hAnsi="Times New Roman" w:cs="Times New Roman"/>
          <w:sz w:val="24"/>
          <w:szCs w:val="24"/>
          <w:lang w:eastAsia="de-DE"/>
        </w:rPr>
        <w:t xml:space="preserve"> Vertreter.</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Die „zurückhaltende“ Professionalität, die in der Mentoren-Rolle zum Ausdruck kommt, wird in der Praxis vielfach missverstanden als </w:t>
      </w:r>
      <w:proofErr w:type="spellStart"/>
      <w:r w:rsidRPr="005B126A">
        <w:rPr>
          <w:rFonts w:ascii="Times New Roman" w:eastAsia="Times New Roman" w:hAnsi="Times New Roman" w:cs="Times New Roman"/>
          <w:sz w:val="24"/>
          <w:szCs w:val="24"/>
          <w:lang w:eastAsia="de-DE"/>
        </w:rPr>
        <w:t>Entqualifizierung</w:t>
      </w:r>
      <w:proofErr w:type="spellEnd"/>
      <w:r w:rsidRPr="005B126A">
        <w:rPr>
          <w:rFonts w:ascii="Times New Roman" w:eastAsia="Times New Roman" w:hAnsi="Times New Roman" w:cs="Times New Roman"/>
          <w:sz w:val="24"/>
          <w:szCs w:val="24"/>
          <w:lang w:eastAsia="de-DE"/>
        </w:rPr>
        <w:t xml:space="preserve"> und als Verlust von fachlicher Expertise. Aber: Das Gegenteil ist richtig. Die Mentoren-Rolle erfordert ein hohes Maß an Professionalität, die sich freilich nicht in einem Autoritäts- und Machtgefälle zwischen professionellem Helfer und Klient realisiert, sondern vielmehr in einer wertschätzenden Kommunikation und einem kooperativen Arbeitsbündnis („auf Augenhöhe“) zwischen beiden Seiten. </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B126A">
        <w:rPr>
          <w:rFonts w:ascii="Times New Roman" w:eastAsia="Times New Roman" w:hAnsi="Times New Roman" w:cs="Times New Roman"/>
          <w:b/>
          <w:bCs/>
          <w:sz w:val="27"/>
          <w:szCs w:val="27"/>
          <w:lang w:eastAsia="de-DE"/>
        </w:rPr>
        <w:t>3. Ressourcen in der pädagogischen Praxis</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Was aber ist nun konkret gemeint, wenn das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-Konzept es sich zur Aufgabe macht, die Ressourcen der Menschen fördern zu wollen? Obwohl von wachsender Popularität ist der Ressourcenbegriff in den aktuellen sozialwissenschaftlichen Diskussion oft nur vage und wenig griffig gefasst. Anknüpfend an aktuelle psychologische Diskurse wollen wir den Begriff „Ressourcen“ hier wie folgt definieren: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Unter Ressourcen wollen wir somit jene positiven Personenpotenziale („personale Ressourcen“) und Umweltpotenziale („soziale Ressourcen“) verstehen, die von der Person</w:t>
      </w:r>
    </w:p>
    <w:p w:rsidR="005B126A" w:rsidRPr="005B126A" w:rsidRDefault="005B126A" w:rsidP="005B126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 xml:space="preserve">zur Bewältigung altersspezifischer Entwicklungsaufgaben, </w:t>
      </w:r>
    </w:p>
    <w:p w:rsidR="005B126A" w:rsidRPr="005B126A" w:rsidRDefault="005B126A" w:rsidP="005B126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zur gelingenden Bearbeitung von kritischen Lebenslagen und belastenden Alltagsanforderungen sowie</w:t>
      </w:r>
    </w:p>
    <w:p w:rsidR="005B126A" w:rsidRPr="005B126A" w:rsidRDefault="005B126A" w:rsidP="005B126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 xml:space="preserve">zur biographischen Verarbeitung der negativen Folgen früherer Belastungen und traumatischer Erlebnisse </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lastRenderedPageBreak/>
        <w:t>genutzt werden können und damit zur Sicherung ihrer psychischen Integrität und zu einem umfassenden biopsychosozialen Wohlbefinden beitragen.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Wir unterscheiden strukturelle, personale und soziale Ressourcen: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(1) Strukturelle Ressourcen:</w:t>
      </w:r>
      <w:r w:rsidRPr="005B126A">
        <w:rPr>
          <w:rFonts w:ascii="Times New Roman" w:eastAsia="Times New Roman" w:hAnsi="Times New Roman" w:cs="Times New Roman"/>
          <w:sz w:val="24"/>
          <w:szCs w:val="24"/>
          <w:lang w:eastAsia="de-DE"/>
        </w:rPr>
        <w:t xml:space="preserve"> Strukturelle Ressourcen sind Potenziale von Lebensqualität, die an die jeweilige soziale Lebenslage des Einzelnen bzw. der Familie gebunden sind. Sie bestimmen als „strukturelle Hintergrundvariablen“ die subjektive Erfahrung von Sicherheit, Gestaltungsvermögen und sozialer Anerkennung. Zu nennen sind hier folgende „Kapitalsorten“:</w:t>
      </w:r>
    </w:p>
    <w:p w:rsidR="005B126A" w:rsidRPr="005B126A" w:rsidRDefault="005B126A" w:rsidP="005B126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 xml:space="preserve">ökonomisches Kapital: </w:t>
      </w:r>
      <w:r w:rsidRPr="005B126A">
        <w:rPr>
          <w:rFonts w:ascii="Times New Roman" w:eastAsia="Times New Roman" w:hAnsi="Times New Roman" w:cs="Times New Roman"/>
          <w:sz w:val="24"/>
          <w:szCs w:val="24"/>
          <w:lang w:eastAsia="de-DE"/>
        </w:rPr>
        <w:t xml:space="preserve">Erwerbseinkommen, Vermögen, Besitz, hergestellt durch die Teilhabe am Arbeitsmarkt und die relative Sicherheit von Arbeitsplatz und Erwerbseinkommen; des </w:t>
      </w:r>
      <w:proofErr w:type="spellStart"/>
      <w:r w:rsidRPr="005B126A">
        <w:rPr>
          <w:rFonts w:ascii="Times New Roman" w:eastAsia="Times New Roman" w:hAnsi="Times New Roman" w:cs="Times New Roman"/>
          <w:sz w:val="24"/>
          <w:szCs w:val="24"/>
          <w:lang w:eastAsia="de-DE"/>
        </w:rPr>
        <w:t>weiteren</w:t>
      </w:r>
      <w:proofErr w:type="spellEnd"/>
      <w:r w:rsidRPr="005B126A">
        <w:rPr>
          <w:rFonts w:ascii="Times New Roman" w:eastAsia="Times New Roman" w:hAnsi="Times New Roman" w:cs="Times New Roman"/>
          <w:sz w:val="24"/>
          <w:szCs w:val="24"/>
          <w:lang w:eastAsia="de-DE"/>
        </w:rPr>
        <w:t>: die Verfügung über unmittelbar in Geld konvertible Ressourcen wie z.B. Kapital- und Wertpapierbesitz; Grundbesitz, Wohneigentum, Mieterträge; Eigentum von Produktionsmitteln;</w:t>
      </w:r>
    </w:p>
    <w:p w:rsidR="005B126A" w:rsidRPr="005B126A" w:rsidRDefault="005B126A" w:rsidP="005B126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kulturelles Kapital:</w:t>
      </w:r>
      <w:r w:rsidRPr="005B126A">
        <w:rPr>
          <w:rFonts w:ascii="Times New Roman" w:eastAsia="Times New Roman" w:hAnsi="Times New Roman" w:cs="Times New Roman"/>
          <w:sz w:val="24"/>
          <w:szCs w:val="24"/>
          <w:lang w:eastAsia="de-DE"/>
        </w:rPr>
        <w:t xml:space="preserve"> die Summe der in der subjektiven Bildungsgeschichte angeeigneten Selbstschemata, Wissensbestände, Fertigkeiten, Einstellungen und Überzeugungen; ein analytisches Wissen zur Reflexion von Selbst und Umwelt; das „institutionalisierte“ kulturelle Kapital, d.h. Bildungsabschlüsse und formal zertifizierte Qualifikationen, die Dokumente des arbeitsmarktbezogenen individuellen Konkurrenzvermögens und damit „Eintrittskarten“ für den Arbeitsmarkt sind;</w:t>
      </w:r>
    </w:p>
    <w:p w:rsidR="005B126A" w:rsidRPr="005B126A" w:rsidRDefault="005B126A" w:rsidP="005B126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symbolisches Kapital:</w:t>
      </w:r>
      <w:r w:rsidRPr="005B126A">
        <w:rPr>
          <w:rFonts w:ascii="Times New Roman" w:eastAsia="Times New Roman" w:hAnsi="Times New Roman" w:cs="Times New Roman"/>
          <w:sz w:val="24"/>
          <w:szCs w:val="24"/>
          <w:lang w:eastAsia="de-DE"/>
        </w:rPr>
        <w:t xml:space="preserve"> die Bindung an ein festes (religiöses/ethisches/politisches) Werte- und Glaubenssystem; die Verpflichtung auf ein identitätssicherndes System von Werten, Normen, Regeln; die Einbindung in eine subjektive Handlungsethik; </w:t>
      </w:r>
    </w:p>
    <w:p w:rsidR="005B126A" w:rsidRPr="005B126A" w:rsidRDefault="005B126A" w:rsidP="005B126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ökologisches Kapital:</w:t>
      </w:r>
      <w:r w:rsidRPr="005B126A">
        <w:rPr>
          <w:rFonts w:ascii="Times New Roman" w:eastAsia="Times New Roman" w:hAnsi="Times New Roman" w:cs="Times New Roman"/>
          <w:sz w:val="24"/>
          <w:szCs w:val="24"/>
          <w:lang w:eastAsia="de-DE"/>
        </w:rPr>
        <w:t xml:space="preserve"> in Abhängigkeit von ökonomischen Ressourcen - ein hohes Maß an subjektiven Freiheitsgraden im Hinblick auf die konkrete Ausgestaltung der Wohnbedingungen (Gebäude- und Wohnform; Wohnungsgröße; Qualität der Wohnungsausstattung); </w:t>
      </w:r>
      <w:proofErr w:type="spellStart"/>
      <w:r w:rsidRPr="005B126A">
        <w:rPr>
          <w:rFonts w:ascii="Times New Roman" w:eastAsia="Times New Roman" w:hAnsi="Times New Roman" w:cs="Times New Roman"/>
          <w:sz w:val="24"/>
          <w:szCs w:val="24"/>
          <w:lang w:eastAsia="de-DE"/>
        </w:rPr>
        <w:t>Wohnumfeldqualität</w:t>
      </w:r>
      <w:proofErr w:type="spellEnd"/>
      <w:r w:rsidRPr="005B126A">
        <w:rPr>
          <w:rFonts w:ascii="Times New Roman" w:eastAsia="Times New Roman" w:hAnsi="Times New Roman" w:cs="Times New Roman"/>
          <w:sz w:val="24"/>
          <w:szCs w:val="24"/>
          <w:lang w:eastAsia="de-DE"/>
        </w:rPr>
        <w:t>: der Zugang zu einer anregungsreichen natürlichen, baulichen und kulturellen Umwelt.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Die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-Arbeit beginnt dort, wo alle psychosoziale Arbeit beginnt: bei der Sicherung einer </w:t>
      </w:r>
      <w:proofErr w:type="spellStart"/>
      <w:r w:rsidRPr="005B126A">
        <w:rPr>
          <w:rFonts w:ascii="Times New Roman" w:eastAsia="Times New Roman" w:hAnsi="Times New Roman" w:cs="Times New Roman"/>
          <w:sz w:val="24"/>
          <w:szCs w:val="24"/>
          <w:lang w:eastAsia="de-DE"/>
        </w:rPr>
        <w:t>lebbaren</w:t>
      </w:r>
      <w:proofErr w:type="spellEnd"/>
      <w:r w:rsidRPr="005B126A">
        <w:rPr>
          <w:rFonts w:ascii="Times New Roman" w:eastAsia="Times New Roman" w:hAnsi="Times New Roman" w:cs="Times New Roman"/>
          <w:sz w:val="24"/>
          <w:szCs w:val="24"/>
          <w:lang w:eastAsia="de-DE"/>
        </w:rPr>
        <w:t xml:space="preserve"> Existenzgrundlage (Arbeit; Bildung; Wohnen). Erst auf der verlässlichen Grundlage einer relativen strukturellen Sicherheit sind personales Wachstum und soziale Inklusion möglich. Dieses Argument ist nur scheinbar selbstverständlich – ein Blick auf die Lebensverhältnisse von Menschen der Dritten Welt, aber auch auf die gegenwärtig in der Bundesrepublik akute Diskussion über Leistungskürzungen in der sozialstaatlichen Basissicherung und „neue“ Armut dokumentieren dies nachdrücklich.</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(2) Personale Ressourcen:</w:t>
      </w:r>
      <w:r w:rsidRPr="005B126A">
        <w:rPr>
          <w:rFonts w:ascii="Times New Roman" w:eastAsia="Times New Roman" w:hAnsi="Times New Roman" w:cs="Times New Roman"/>
          <w:sz w:val="24"/>
          <w:szCs w:val="24"/>
          <w:lang w:eastAsia="de-DE"/>
        </w:rPr>
        <w:t xml:space="preserve"> Diese Ressourcenkategorie umfasst lebensgeschichtlich gewachsene, persönlichkeitsgebundene Selbstwahrnehmungen, werthafte Überzeugungen, emotionale Bewältigungsstile und Handlungskompetenzen, die der Einzelne in der Auseinandersetzung mit kritischen Lebensereignissen zu nutzen vermag und die ihm ein Schutzschild gegen drohende Verletzungen sind. Aus dem Bereich der Persönlichkeitspsychologie liegen zahlreiche empirische Unter</w:t>
      </w:r>
      <w:r w:rsidRPr="005B126A">
        <w:rPr>
          <w:rFonts w:ascii="Times New Roman" w:eastAsia="Times New Roman" w:hAnsi="Times New Roman" w:cs="Times New Roman"/>
          <w:sz w:val="24"/>
          <w:szCs w:val="24"/>
          <w:lang w:eastAsia="de-DE"/>
        </w:rPr>
        <w:softHyphen/>
        <w:t>suchungen zur Vermessung produktiver personaler Ressourcen vor. Inhaltlich werden genannt:</w:t>
      </w:r>
    </w:p>
    <w:p w:rsidR="005B126A" w:rsidRPr="005B126A" w:rsidRDefault="005B126A" w:rsidP="005B126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Beziehungsfähigkeiten („emotionale und soziale Intelligenz“):</w:t>
      </w:r>
      <w:r w:rsidRPr="005B126A">
        <w:rPr>
          <w:rFonts w:ascii="Times New Roman" w:eastAsia="Times New Roman" w:hAnsi="Times New Roman" w:cs="Times New Roman"/>
          <w:sz w:val="24"/>
          <w:szCs w:val="24"/>
          <w:lang w:eastAsia="de-DE"/>
        </w:rPr>
        <w:t xml:space="preserve"> Empathie  und Sensibilität für die inneren Befindlichkeiten, die Motive, Wünsche, Interessen anderer Menschen; Offenheit in der  Kommunikation von Gefühlen, Bedürfnissen, Wünschen; die Fähigkeit, freundschaftliche und vertraute Bindungen einzugehen und aufrecht zu </w:t>
      </w:r>
      <w:r w:rsidRPr="005B126A">
        <w:rPr>
          <w:rFonts w:ascii="Times New Roman" w:eastAsia="Times New Roman" w:hAnsi="Times New Roman" w:cs="Times New Roman"/>
          <w:sz w:val="24"/>
          <w:szCs w:val="24"/>
          <w:lang w:eastAsia="de-DE"/>
        </w:rPr>
        <w:lastRenderedPageBreak/>
        <w:t>erhalten; Respekt gegenüber anderen; Verlässlichkeit; die Fähigkeit, berechtigte Kritik an der eigenen Person akzeptieren zu können sowie die Fähigkeit zu einer balancierten, nicht-</w:t>
      </w:r>
      <w:proofErr w:type="spellStart"/>
      <w:r w:rsidRPr="005B126A">
        <w:rPr>
          <w:rFonts w:ascii="Times New Roman" w:eastAsia="Times New Roman" w:hAnsi="Times New Roman" w:cs="Times New Roman"/>
          <w:sz w:val="24"/>
          <w:szCs w:val="24"/>
          <w:lang w:eastAsia="de-DE"/>
        </w:rPr>
        <w:t>disruptiven</w:t>
      </w:r>
      <w:proofErr w:type="spellEnd"/>
      <w:r w:rsidRPr="005B126A">
        <w:rPr>
          <w:rFonts w:ascii="Times New Roman" w:eastAsia="Times New Roman" w:hAnsi="Times New Roman" w:cs="Times New Roman"/>
          <w:sz w:val="24"/>
          <w:szCs w:val="24"/>
          <w:lang w:eastAsia="de-DE"/>
        </w:rPr>
        <w:t xml:space="preserve"> Problem- und Konfliktlösung;</w:t>
      </w:r>
    </w:p>
    <w:p w:rsidR="005B126A" w:rsidRPr="005B126A" w:rsidRDefault="005B126A" w:rsidP="005B126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Selbstakzeptanz und Selbstwertüberzeugung:</w:t>
      </w:r>
      <w:r w:rsidRPr="005B126A">
        <w:rPr>
          <w:rFonts w:ascii="Times New Roman" w:eastAsia="Times New Roman" w:hAnsi="Times New Roman" w:cs="Times New Roman"/>
          <w:sz w:val="24"/>
          <w:szCs w:val="24"/>
          <w:lang w:eastAsia="de-DE"/>
        </w:rPr>
        <w:t xml:space="preserve"> eine geringe negative Affektivität, ein ungebrochenes Selbstwertgefühl und der feste Glaube an die Sinnhaftigkeit der eigenen Lebensziele und –werte;</w:t>
      </w:r>
    </w:p>
    <w:p w:rsidR="005B126A" w:rsidRPr="005B126A" w:rsidRDefault="005B126A" w:rsidP="005B126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 xml:space="preserve">Internale Kontrollüberzeugung: </w:t>
      </w:r>
      <w:r w:rsidRPr="005B126A">
        <w:rPr>
          <w:rFonts w:ascii="Times New Roman" w:eastAsia="Times New Roman" w:hAnsi="Times New Roman" w:cs="Times New Roman"/>
          <w:sz w:val="24"/>
          <w:szCs w:val="24"/>
          <w:lang w:eastAsia="de-DE"/>
        </w:rPr>
        <w:t xml:space="preserve">ein hohes Maß an Bewältigungsoptimismus; der feste Glaube an die </w:t>
      </w:r>
      <w:proofErr w:type="spellStart"/>
      <w:r w:rsidRPr="005B126A">
        <w:rPr>
          <w:rFonts w:ascii="Times New Roman" w:eastAsia="Times New Roman" w:hAnsi="Times New Roman" w:cs="Times New Roman"/>
          <w:sz w:val="24"/>
          <w:szCs w:val="24"/>
          <w:lang w:eastAsia="de-DE"/>
        </w:rPr>
        <w:t>Gestaltbar</w:t>
      </w:r>
      <w:r w:rsidRPr="005B126A">
        <w:rPr>
          <w:rFonts w:ascii="Times New Roman" w:eastAsia="Times New Roman" w:hAnsi="Times New Roman" w:cs="Times New Roman"/>
          <w:sz w:val="24"/>
          <w:szCs w:val="24"/>
          <w:lang w:eastAsia="de-DE"/>
        </w:rPr>
        <w:softHyphen/>
        <w:t>keit</w:t>
      </w:r>
      <w:proofErr w:type="spellEnd"/>
      <w:r w:rsidRPr="005B126A">
        <w:rPr>
          <w:rFonts w:ascii="Times New Roman" w:eastAsia="Times New Roman" w:hAnsi="Times New Roman" w:cs="Times New Roman"/>
          <w:sz w:val="24"/>
          <w:szCs w:val="24"/>
          <w:lang w:eastAsia="de-DE"/>
        </w:rPr>
        <w:t xml:space="preserve"> von Um</w:t>
      </w:r>
      <w:r w:rsidRPr="005B126A">
        <w:rPr>
          <w:rFonts w:ascii="Times New Roman" w:eastAsia="Times New Roman" w:hAnsi="Times New Roman" w:cs="Times New Roman"/>
          <w:sz w:val="24"/>
          <w:szCs w:val="24"/>
          <w:lang w:eastAsia="de-DE"/>
        </w:rPr>
        <w:softHyphen/>
        <w:t xml:space="preserve">welt und neuen Lebenssituationen und das Vertrauen in die eigene </w:t>
      </w:r>
      <w:proofErr w:type="spellStart"/>
      <w:r w:rsidRPr="005B126A">
        <w:rPr>
          <w:rFonts w:ascii="Times New Roman" w:eastAsia="Times New Roman" w:hAnsi="Times New Roman" w:cs="Times New Roman"/>
          <w:sz w:val="24"/>
          <w:szCs w:val="24"/>
          <w:lang w:eastAsia="de-DE"/>
        </w:rPr>
        <w:t>Gestaltungskompe</w:t>
      </w:r>
      <w:r w:rsidRPr="005B126A">
        <w:rPr>
          <w:rFonts w:ascii="Times New Roman" w:eastAsia="Times New Roman" w:hAnsi="Times New Roman" w:cs="Times New Roman"/>
          <w:sz w:val="24"/>
          <w:szCs w:val="24"/>
          <w:lang w:eastAsia="de-DE"/>
        </w:rPr>
        <w:softHyphen/>
        <w:t>tenz</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Aktiver Umgang mit Problemen:</w:t>
      </w:r>
      <w:r w:rsidRPr="005B126A">
        <w:rPr>
          <w:rFonts w:ascii="Times New Roman" w:eastAsia="Times New Roman" w:hAnsi="Times New Roman" w:cs="Times New Roman"/>
          <w:sz w:val="24"/>
          <w:szCs w:val="24"/>
          <w:lang w:eastAsia="de-DE"/>
        </w:rPr>
        <w:t xml:space="preserve"> eine aktive Auseinandersetzung mit </w:t>
      </w:r>
      <w:proofErr w:type="spellStart"/>
      <w:r w:rsidRPr="005B126A">
        <w:rPr>
          <w:rFonts w:ascii="Times New Roman" w:eastAsia="Times New Roman" w:hAnsi="Times New Roman" w:cs="Times New Roman"/>
          <w:sz w:val="24"/>
          <w:szCs w:val="24"/>
          <w:lang w:eastAsia="de-DE"/>
        </w:rPr>
        <w:t>Umwelt</w:t>
      </w:r>
      <w:r w:rsidRPr="005B126A">
        <w:rPr>
          <w:rFonts w:ascii="Times New Roman" w:eastAsia="Times New Roman" w:hAnsi="Times New Roman" w:cs="Times New Roman"/>
          <w:sz w:val="24"/>
          <w:szCs w:val="24"/>
          <w:lang w:eastAsia="de-DE"/>
        </w:rPr>
        <w:softHyphen/>
        <w:t>an</w:t>
      </w:r>
      <w:r w:rsidRPr="005B126A">
        <w:rPr>
          <w:rFonts w:ascii="Times New Roman" w:eastAsia="Times New Roman" w:hAnsi="Times New Roman" w:cs="Times New Roman"/>
          <w:sz w:val="24"/>
          <w:szCs w:val="24"/>
          <w:lang w:eastAsia="de-DE"/>
        </w:rPr>
        <w:softHyphen/>
        <w:t>forderungen</w:t>
      </w:r>
      <w:proofErr w:type="spellEnd"/>
      <w:r w:rsidRPr="005B126A">
        <w:rPr>
          <w:rFonts w:ascii="Times New Roman" w:eastAsia="Times New Roman" w:hAnsi="Times New Roman" w:cs="Times New Roman"/>
          <w:sz w:val="24"/>
          <w:szCs w:val="24"/>
          <w:lang w:eastAsia="de-DE"/>
        </w:rPr>
        <w:t xml:space="preserve"> und die zielgerichtete Suche nach Problemlösungen;</w:t>
      </w:r>
    </w:p>
    <w:p w:rsidR="005B126A" w:rsidRPr="005B126A" w:rsidRDefault="005B126A" w:rsidP="005B126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Flexible Anpassung an Lebensumbrüche:</w:t>
      </w:r>
      <w:r w:rsidRPr="005B126A">
        <w:rPr>
          <w:rFonts w:ascii="Times New Roman" w:eastAsia="Times New Roman" w:hAnsi="Times New Roman" w:cs="Times New Roman"/>
          <w:sz w:val="24"/>
          <w:szCs w:val="24"/>
          <w:lang w:eastAsia="de-DE"/>
        </w:rPr>
        <w:t xml:space="preserve"> die Fähigkeit, nicht vor</w:t>
      </w:r>
      <w:r w:rsidRPr="005B126A">
        <w:rPr>
          <w:rFonts w:ascii="Times New Roman" w:eastAsia="Times New Roman" w:hAnsi="Times New Roman" w:cs="Times New Roman"/>
          <w:sz w:val="24"/>
          <w:szCs w:val="24"/>
          <w:lang w:eastAsia="de-DE"/>
        </w:rPr>
        <w:softHyphen/>
        <w:t>hergesehene Ver</w:t>
      </w:r>
      <w:r w:rsidRPr="005B126A">
        <w:rPr>
          <w:rFonts w:ascii="Times New Roman" w:eastAsia="Times New Roman" w:hAnsi="Times New Roman" w:cs="Times New Roman"/>
          <w:sz w:val="24"/>
          <w:szCs w:val="24"/>
          <w:lang w:eastAsia="de-DE"/>
        </w:rPr>
        <w:softHyphen/>
        <w:t>änderungen des Lebensplanes in einen übergreifenden Lebensentwurf in</w:t>
      </w:r>
      <w:r w:rsidRPr="005B126A">
        <w:rPr>
          <w:rFonts w:ascii="Times New Roman" w:eastAsia="Times New Roman" w:hAnsi="Times New Roman" w:cs="Times New Roman"/>
          <w:sz w:val="24"/>
          <w:szCs w:val="24"/>
          <w:lang w:eastAsia="de-DE"/>
        </w:rPr>
        <w:softHyphen/>
        <w:t>tegrie</w:t>
      </w:r>
      <w:r w:rsidRPr="005B126A">
        <w:rPr>
          <w:rFonts w:ascii="Times New Roman" w:eastAsia="Times New Roman" w:hAnsi="Times New Roman" w:cs="Times New Roman"/>
          <w:sz w:val="24"/>
          <w:szCs w:val="24"/>
          <w:lang w:eastAsia="de-DE"/>
        </w:rPr>
        <w:softHyphen/>
        <w:t>ren zu können;  und</w:t>
      </w:r>
    </w:p>
    <w:p w:rsidR="005B126A" w:rsidRPr="005B126A" w:rsidRDefault="005B126A" w:rsidP="005B126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 xml:space="preserve">Veröffentlichungsbereitschaft: </w:t>
      </w:r>
      <w:r w:rsidRPr="005B126A">
        <w:rPr>
          <w:rFonts w:ascii="Times New Roman" w:eastAsia="Times New Roman" w:hAnsi="Times New Roman" w:cs="Times New Roman"/>
          <w:sz w:val="24"/>
          <w:szCs w:val="24"/>
          <w:lang w:eastAsia="de-DE"/>
        </w:rPr>
        <w:t>die Bereitschaft und die Fähigkeit der Person, in Lebenskrisen Hilfesignale an andere zu versenden und deren soziale Unterstützung in einer den anderen nicht überfordernden Weise einzufordern.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Vor allem dort, wo Menschen in kritische Lebensetappen eintreten, erweisen sich diese personalen Ressourcen als bedeutsame präventive Kraftquellen der Gesunderhaltung und der Identitätssicherung. Denn: Der Rückgriff auf personale Ressourcen macht es dem Einzelnen möglich, den Her</w:t>
      </w:r>
      <w:r w:rsidRPr="005B126A">
        <w:rPr>
          <w:rFonts w:ascii="Times New Roman" w:eastAsia="Times New Roman" w:hAnsi="Times New Roman" w:cs="Times New Roman"/>
          <w:sz w:val="24"/>
          <w:szCs w:val="24"/>
          <w:lang w:eastAsia="de-DE"/>
        </w:rPr>
        <w:softHyphen/>
        <w:t>ausforderungen psychosozialer Belastungen zu begegnen, ohne dauerhafte Sym</w:t>
      </w:r>
      <w:r w:rsidRPr="005B126A">
        <w:rPr>
          <w:rFonts w:ascii="Times New Roman" w:eastAsia="Times New Roman" w:hAnsi="Times New Roman" w:cs="Times New Roman"/>
          <w:sz w:val="24"/>
          <w:szCs w:val="24"/>
          <w:lang w:eastAsia="de-DE"/>
        </w:rPr>
        <w:softHyphen/>
        <w:t>ptome der Überforderung (somatische Erkrankung; psychische Beeinträchtigung;  psychosoziale Auffälligkeit u.a.m.) zu entwickeln. Personale Ressourcen sind somit „eine Elefantenhaut für die Seele“.</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(3) Soziale Ressourcen:</w:t>
      </w:r>
      <w:r w:rsidRPr="005B126A">
        <w:rPr>
          <w:rFonts w:ascii="Times New Roman" w:eastAsia="Times New Roman" w:hAnsi="Times New Roman" w:cs="Times New Roman"/>
          <w:sz w:val="24"/>
          <w:szCs w:val="24"/>
          <w:lang w:eastAsia="de-DE"/>
        </w:rPr>
        <w:t xml:space="preserve"> Diese letzte Ressourcenkategorie verweist auf das soziale Eingebunden-Sein („</w:t>
      </w:r>
      <w:proofErr w:type="spellStart"/>
      <w:r w:rsidRPr="005B126A">
        <w:rPr>
          <w:rFonts w:ascii="Times New Roman" w:eastAsia="Times New Roman" w:hAnsi="Times New Roman" w:cs="Times New Roman"/>
          <w:sz w:val="24"/>
          <w:szCs w:val="24"/>
          <w:lang w:eastAsia="de-DE"/>
        </w:rPr>
        <w:t>embedding</w:t>
      </w:r>
      <w:proofErr w:type="spellEnd"/>
      <w:r w:rsidRPr="005B126A">
        <w:rPr>
          <w:rFonts w:ascii="Times New Roman" w:eastAsia="Times New Roman" w:hAnsi="Times New Roman" w:cs="Times New Roman"/>
          <w:sz w:val="24"/>
          <w:szCs w:val="24"/>
          <w:lang w:eastAsia="de-DE"/>
        </w:rPr>
        <w:t xml:space="preserve">“) des Einzelnen bzw. der Familie in unterstützende Netzwerke (Verwandtschafts-, Freundschafts-, </w:t>
      </w:r>
      <w:proofErr w:type="spellStart"/>
      <w:r w:rsidRPr="005B126A">
        <w:rPr>
          <w:rFonts w:ascii="Times New Roman" w:eastAsia="Times New Roman" w:hAnsi="Times New Roman" w:cs="Times New Roman"/>
          <w:sz w:val="24"/>
          <w:szCs w:val="24"/>
          <w:lang w:eastAsia="de-DE"/>
        </w:rPr>
        <w:t>Bekanntschafts</w:t>
      </w:r>
      <w:proofErr w:type="spellEnd"/>
      <w:r w:rsidRPr="005B126A">
        <w:rPr>
          <w:rFonts w:ascii="Times New Roman" w:eastAsia="Times New Roman" w:hAnsi="Times New Roman" w:cs="Times New Roman"/>
          <w:sz w:val="24"/>
          <w:szCs w:val="24"/>
          <w:lang w:eastAsia="de-DE"/>
        </w:rPr>
        <w:t>- und Interessennetzwerke). Diese sozialen Beziehungsnetzwerke sind Orte der sozialen Unterstützung – in ihren privaten Kreisen werden handfeste Lebenshilfe und emotionaler Begleitschutz mobilisiert, welche den Menschen insbesondere in der Bewältigung schwieriger Lebensphasen Ressource sind. In der Literatur werden folgende Funktionen sozialer Unterstützung unterschieden:</w:t>
      </w:r>
    </w:p>
    <w:p w:rsidR="005B126A" w:rsidRPr="005B126A" w:rsidRDefault="005B126A" w:rsidP="005B12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Emotionale Unterstützung:</w:t>
      </w:r>
      <w:r w:rsidRPr="005B126A">
        <w:rPr>
          <w:rFonts w:ascii="Times New Roman" w:eastAsia="Times New Roman" w:hAnsi="Times New Roman" w:cs="Times New Roman"/>
          <w:sz w:val="24"/>
          <w:szCs w:val="24"/>
          <w:lang w:eastAsia="de-DE"/>
        </w:rPr>
        <w:t xml:space="preserve"> die Verminderung von Ohnmachts-, Abhängigkeits- und </w:t>
      </w:r>
      <w:proofErr w:type="spellStart"/>
      <w:r w:rsidRPr="005B126A">
        <w:rPr>
          <w:rFonts w:ascii="Times New Roman" w:eastAsia="Times New Roman" w:hAnsi="Times New Roman" w:cs="Times New Roman"/>
          <w:sz w:val="24"/>
          <w:szCs w:val="24"/>
          <w:lang w:eastAsia="de-DE"/>
        </w:rPr>
        <w:t>Isolationserfahrun</w:t>
      </w:r>
      <w:r w:rsidRPr="005B126A">
        <w:rPr>
          <w:rFonts w:ascii="Times New Roman" w:eastAsia="Times New Roman" w:hAnsi="Times New Roman" w:cs="Times New Roman"/>
          <w:sz w:val="24"/>
          <w:szCs w:val="24"/>
          <w:lang w:eastAsia="de-DE"/>
        </w:rPr>
        <w:softHyphen/>
        <w:t>gen</w:t>
      </w:r>
      <w:proofErr w:type="spellEnd"/>
      <w:r w:rsidRPr="005B126A">
        <w:rPr>
          <w:rFonts w:ascii="Times New Roman" w:eastAsia="Times New Roman" w:hAnsi="Times New Roman" w:cs="Times New Roman"/>
          <w:sz w:val="24"/>
          <w:szCs w:val="24"/>
          <w:lang w:eastAsia="de-DE"/>
        </w:rPr>
        <w:t>; die Stär</w:t>
      </w:r>
      <w:r w:rsidRPr="005B126A">
        <w:rPr>
          <w:rFonts w:ascii="Times New Roman" w:eastAsia="Times New Roman" w:hAnsi="Times New Roman" w:cs="Times New Roman"/>
          <w:sz w:val="24"/>
          <w:szCs w:val="24"/>
          <w:lang w:eastAsia="de-DE"/>
        </w:rPr>
        <w:softHyphen/>
        <w:t>kung der Selbstwerterfahrung durch die Wertschätzung und die Ich-stüt</w:t>
      </w:r>
      <w:r w:rsidRPr="005B126A">
        <w:rPr>
          <w:rFonts w:ascii="Times New Roman" w:eastAsia="Times New Roman" w:hAnsi="Times New Roman" w:cs="Times New Roman"/>
          <w:sz w:val="24"/>
          <w:szCs w:val="24"/>
          <w:lang w:eastAsia="de-DE"/>
        </w:rPr>
        <w:softHyphen/>
        <w:t>zende An</w:t>
      </w:r>
      <w:r w:rsidRPr="005B126A">
        <w:rPr>
          <w:rFonts w:ascii="Times New Roman" w:eastAsia="Times New Roman" w:hAnsi="Times New Roman" w:cs="Times New Roman"/>
          <w:sz w:val="24"/>
          <w:szCs w:val="24"/>
          <w:lang w:eastAsia="de-DE"/>
        </w:rPr>
        <w:softHyphen/>
        <w:t>er</w:t>
      </w:r>
      <w:r w:rsidRPr="005B126A">
        <w:rPr>
          <w:rFonts w:ascii="Times New Roman" w:eastAsia="Times New Roman" w:hAnsi="Times New Roman" w:cs="Times New Roman"/>
          <w:sz w:val="24"/>
          <w:szCs w:val="24"/>
          <w:lang w:eastAsia="de-DE"/>
        </w:rPr>
        <w:softHyphen/>
        <w:t>kennung der anderen;</w:t>
      </w:r>
    </w:p>
    <w:p w:rsidR="005B126A" w:rsidRPr="005B126A" w:rsidRDefault="005B126A" w:rsidP="005B12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Instrumentelle Unterstützung:</w:t>
      </w:r>
      <w:r w:rsidRPr="005B126A">
        <w:rPr>
          <w:rFonts w:ascii="Times New Roman" w:eastAsia="Times New Roman" w:hAnsi="Times New Roman" w:cs="Times New Roman"/>
          <w:sz w:val="24"/>
          <w:szCs w:val="24"/>
          <w:lang w:eastAsia="de-DE"/>
        </w:rPr>
        <w:t xml:space="preserve"> die Bereitstellung von materiellen Hilfen, konkreten Handlungstechniken und handfe</w:t>
      </w:r>
      <w:r w:rsidRPr="005B126A">
        <w:rPr>
          <w:rFonts w:ascii="Times New Roman" w:eastAsia="Times New Roman" w:hAnsi="Times New Roman" w:cs="Times New Roman"/>
          <w:sz w:val="24"/>
          <w:szCs w:val="24"/>
          <w:lang w:eastAsia="de-DE"/>
        </w:rPr>
        <w:softHyphen/>
        <w:t>sten prak</w:t>
      </w:r>
      <w:r w:rsidRPr="005B126A">
        <w:rPr>
          <w:rFonts w:ascii="Times New Roman" w:eastAsia="Times New Roman" w:hAnsi="Times New Roman" w:cs="Times New Roman"/>
          <w:sz w:val="24"/>
          <w:szCs w:val="24"/>
          <w:lang w:eastAsia="de-DE"/>
        </w:rPr>
        <w:softHyphen/>
        <w:t>tischen Alltagshilfen im Umgang mit einem kriti</w:t>
      </w:r>
      <w:r w:rsidRPr="005B126A">
        <w:rPr>
          <w:rFonts w:ascii="Times New Roman" w:eastAsia="Times New Roman" w:hAnsi="Times New Roman" w:cs="Times New Roman"/>
          <w:sz w:val="24"/>
          <w:szCs w:val="24"/>
          <w:lang w:eastAsia="de-DE"/>
        </w:rPr>
        <w:softHyphen/>
        <w:t>schen Lebensereignis; die Vermittlung von entlastenden Hilfen und die Unterstüt</w:t>
      </w:r>
      <w:r w:rsidRPr="005B126A">
        <w:rPr>
          <w:rFonts w:ascii="Times New Roman" w:eastAsia="Times New Roman" w:hAnsi="Times New Roman" w:cs="Times New Roman"/>
          <w:sz w:val="24"/>
          <w:szCs w:val="24"/>
          <w:lang w:eastAsia="de-DE"/>
        </w:rPr>
        <w:softHyphen/>
        <w:t>zung des Betroffenen bei der schwierigen Suche nach einer veränder</w:t>
      </w:r>
      <w:r w:rsidRPr="005B126A">
        <w:rPr>
          <w:rFonts w:ascii="Times New Roman" w:eastAsia="Times New Roman" w:hAnsi="Times New Roman" w:cs="Times New Roman"/>
          <w:sz w:val="24"/>
          <w:szCs w:val="24"/>
          <w:lang w:eastAsia="de-DE"/>
        </w:rPr>
        <w:softHyphen/>
        <w:t>ten Lebensorientierung;</w:t>
      </w:r>
    </w:p>
    <w:p w:rsidR="005B126A" w:rsidRPr="005B126A" w:rsidRDefault="005B126A" w:rsidP="005B12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Kognitive (informationelle) Unterstützung:</w:t>
      </w:r>
      <w:r w:rsidRPr="005B126A">
        <w:rPr>
          <w:rFonts w:ascii="Times New Roman" w:eastAsia="Times New Roman" w:hAnsi="Times New Roman" w:cs="Times New Roman"/>
          <w:sz w:val="24"/>
          <w:szCs w:val="24"/>
          <w:lang w:eastAsia="de-DE"/>
        </w:rPr>
        <w:t xml:space="preserve"> Aufklärung und Information über Rechtsansprüche und verfügbare Dienstleistun</w:t>
      </w:r>
      <w:r w:rsidRPr="005B126A">
        <w:rPr>
          <w:rFonts w:ascii="Times New Roman" w:eastAsia="Times New Roman" w:hAnsi="Times New Roman" w:cs="Times New Roman"/>
          <w:sz w:val="24"/>
          <w:szCs w:val="24"/>
          <w:lang w:eastAsia="de-DE"/>
        </w:rPr>
        <w:softHyphen/>
        <w:t>gen; Hinweise auf weitere hilfreiche Ressource-Perso</w:t>
      </w:r>
      <w:r w:rsidRPr="005B126A">
        <w:rPr>
          <w:rFonts w:ascii="Times New Roman" w:eastAsia="Times New Roman" w:hAnsi="Times New Roman" w:cs="Times New Roman"/>
          <w:sz w:val="24"/>
          <w:szCs w:val="24"/>
          <w:lang w:eastAsia="de-DE"/>
        </w:rPr>
        <w:softHyphen/>
        <w:t>nen; Orientierungshilfe durch Vermittlung von neuen In</w:t>
      </w:r>
      <w:r w:rsidRPr="005B126A">
        <w:rPr>
          <w:rFonts w:ascii="Times New Roman" w:eastAsia="Times New Roman" w:hAnsi="Times New Roman" w:cs="Times New Roman"/>
          <w:sz w:val="24"/>
          <w:szCs w:val="24"/>
          <w:lang w:eastAsia="de-DE"/>
        </w:rPr>
        <w:softHyphen/>
        <w:t>forma</w:t>
      </w:r>
      <w:r w:rsidRPr="005B126A">
        <w:rPr>
          <w:rFonts w:ascii="Times New Roman" w:eastAsia="Times New Roman" w:hAnsi="Times New Roman" w:cs="Times New Roman"/>
          <w:sz w:val="24"/>
          <w:szCs w:val="24"/>
          <w:lang w:eastAsia="de-DE"/>
        </w:rPr>
        <w:softHyphen/>
        <w:t>tionen und durch das Öffnen von Türen zu neuen Informati</w:t>
      </w:r>
      <w:r w:rsidRPr="005B126A">
        <w:rPr>
          <w:rFonts w:ascii="Times New Roman" w:eastAsia="Times New Roman" w:hAnsi="Times New Roman" w:cs="Times New Roman"/>
          <w:sz w:val="24"/>
          <w:szCs w:val="24"/>
          <w:lang w:eastAsia="de-DE"/>
        </w:rPr>
        <w:softHyphen/>
        <w:t>onsquellen;</w:t>
      </w:r>
    </w:p>
    <w:p w:rsidR="005B126A" w:rsidRPr="005B126A" w:rsidRDefault="005B126A" w:rsidP="005B12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t xml:space="preserve">Aufrechterhaltung der sozialen Identität: </w:t>
      </w:r>
      <w:r w:rsidRPr="005B126A">
        <w:rPr>
          <w:rFonts w:ascii="Times New Roman" w:eastAsia="Times New Roman" w:hAnsi="Times New Roman" w:cs="Times New Roman"/>
          <w:sz w:val="24"/>
          <w:szCs w:val="24"/>
          <w:lang w:eastAsia="de-DE"/>
        </w:rPr>
        <w:t>die Stärkung des Selbstwertes und der sozialen Identität durch die Kommu</w:t>
      </w:r>
      <w:r w:rsidRPr="005B126A">
        <w:rPr>
          <w:rFonts w:ascii="Times New Roman" w:eastAsia="Times New Roman" w:hAnsi="Times New Roman" w:cs="Times New Roman"/>
          <w:sz w:val="24"/>
          <w:szCs w:val="24"/>
          <w:lang w:eastAsia="de-DE"/>
        </w:rPr>
        <w:softHyphen/>
        <w:t>ni</w:t>
      </w:r>
      <w:r w:rsidRPr="005B126A">
        <w:rPr>
          <w:rFonts w:ascii="Times New Roman" w:eastAsia="Times New Roman" w:hAnsi="Times New Roman" w:cs="Times New Roman"/>
          <w:sz w:val="24"/>
          <w:szCs w:val="24"/>
          <w:lang w:eastAsia="de-DE"/>
        </w:rPr>
        <w:softHyphen/>
        <w:t>kation von Wertschätzung, Anerkennung und Zuwen</w:t>
      </w:r>
      <w:r w:rsidRPr="005B126A">
        <w:rPr>
          <w:rFonts w:ascii="Times New Roman" w:eastAsia="Times New Roman" w:hAnsi="Times New Roman" w:cs="Times New Roman"/>
          <w:sz w:val="24"/>
          <w:szCs w:val="24"/>
          <w:lang w:eastAsia="de-DE"/>
        </w:rPr>
        <w:softHyphen/>
        <w:t>dung auch und ge</w:t>
      </w:r>
      <w:r w:rsidRPr="005B126A">
        <w:rPr>
          <w:rFonts w:ascii="Times New Roman" w:eastAsia="Times New Roman" w:hAnsi="Times New Roman" w:cs="Times New Roman"/>
          <w:sz w:val="24"/>
          <w:szCs w:val="24"/>
          <w:lang w:eastAsia="de-DE"/>
        </w:rPr>
        <w:softHyphen/>
        <w:t>rade in Zeiten der subjek</w:t>
      </w:r>
      <w:r w:rsidRPr="005B126A">
        <w:rPr>
          <w:rFonts w:ascii="Times New Roman" w:eastAsia="Times New Roman" w:hAnsi="Times New Roman" w:cs="Times New Roman"/>
          <w:sz w:val="24"/>
          <w:szCs w:val="24"/>
          <w:lang w:eastAsia="de-DE"/>
        </w:rPr>
        <w:softHyphen/>
        <w:t>tiven Belastung;</w:t>
      </w:r>
    </w:p>
    <w:p w:rsidR="005B126A" w:rsidRPr="005B126A" w:rsidRDefault="005B126A" w:rsidP="005B12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i/>
          <w:iCs/>
          <w:sz w:val="24"/>
          <w:szCs w:val="24"/>
          <w:lang w:eastAsia="de-DE"/>
        </w:rPr>
        <w:lastRenderedPageBreak/>
        <w:t>Vermittlung von neuen sozialen Kontakten:</w:t>
      </w:r>
      <w:r w:rsidRPr="005B126A">
        <w:rPr>
          <w:rFonts w:ascii="Times New Roman" w:eastAsia="Times New Roman" w:hAnsi="Times New Roman" w:cs="Times New Roman"/>
          <w:sz w:val="24"/>
          <w:szCs w:val="24"/>
          <w:lang w:eastAsia="de-DE"/>
        </w:rPr>
        <w:t xml:space="preserve"> das In-Kontakt-Bringen mit anderen Menschen in vergleichbarer Lebens</w:t>
      </w:r>
      <w:r w:rsidRPr="005B126A">
        <w:rPr>
          <w:rFonts w:ascii="Times New Roman" w:eastAsia="Times New Roman" w:hAnsi="Times New Roman" w:cs="Times New Roman"/>
          <w:sz w:val="24"/>
          <w:szCs w:val="24"/>
          <w:lang w:eastAsia="de-DE"/>
        </w:rPr>
        <w:softHyphen/>
        <w:t>lage; die Stärkung des Ge</w:t>
      </w:r>
      <w:r w:rsidRPr="005B126A">
        <w:rPr>
          <w:rFonts w:ascii="Times New Roman" w:eastAsia="Times New Roman" w:hAnsi="Times New Roman" w:cs="Times New Roman"/>
          <w:sz w:val="24"/>
          <w:szCs w:val="24"/>
          <w:lang w:eastAsia="de-DE"/>
        </w:rPr>
        <w:softHyphen/>
        <w:t xml:space="preserve">fühls des sozialen </w:t>
      </w:r>
      <w:proofErr w:type="spellStart"/>
      <w:r w:rsidRPr="005B126A">
        <w:rPr>
          <w:rFonts w:ascii="Times New Roman" w:eastAsia="Times New Roman" w:hAnsi="Times New Roman" w:cs="Times New Roman"/>
          <w:sz w:val="24"/>
          <w:szCs w:val="24"/>
          <w:lang w:eastAsia="de-DE"/>
        </w:rPr>
        <w:t>Eingebun</w:t>
      </w:r>
      <w:r w:rsidRPr="005B126A">
        <w:rPr>
          <w:rFonts w:ascii="Times New Roman" w:eastAsia="Times New Roman" w:hAnsi="Times New Roman" w:cs="Times New Roman"/>
          <w:sz w:val="24"/>
          <w:szCs w:val="24"/>
          <w:lang w:eastAsia="de-DE"/>
        </w:rPr>
        <w:softHyphen/>
        <w:t>denseins</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Gelingt es der psychosozialen Arbeit, Menschen in solchermaßen „sorgende“ Netzwerke einzubinden, so hat dies einen direkten positiven Einfluss auf Selbstwerterleben, Wohlbefin</w:t>
      </w:r>
      <w:r w:rsidRPr="005B126A">
        <w:rPr>
          <w:rFonts w:ascii="Times New Roman" w:eastAsia="Times New Roman" w:hAnsi="Times New Roman" w:cs="Times New Roman"/>
          <w:sz w:val="24"/>
          <w:szCs w:val="24"/>
          <w:lang w:eastAsia="de-DE"/>
        </w:rPr>
        <w:softHyphen/>
        <w:t>den und Le</w:t>
      </w:r>
      <w:r w:rsidRPr="005B126A">
        <w:rPr>
          <w:rFonts w:ascii="Times New Roman" w:eastAsia="Times New Roman" w:hAnsi="Times New Roman" w:cs="Times New Roman"/>
          <w:sz w:val="24"/>
          <w:szCs w:val="24"/>
          <w:lang w:eastAsia="de-DE"/>
        </w:rPr>
        <w:softHyphen/>
        <w:t>bensqualität. Soziale Unterstützung befriedigt allgemeine soziale Bedürfnisse nach Teilhabe, Anerkennung und sozialem Aufgehoben-Sein. Die Befriedigung die</w:t>
      </w:r>
      <w:r w:rsidRPr="005B126A">
        <w:rPr>
          <w:rFonts w:ascii="Times New Roman" w:eastAsia="Times New Roman" w:hAnsi="Times New Roman" w:cs="Times New Roman"/>
          <w:sz w:val="24"/>
          <w:szCs w:val="24"/>
          <w:lang w:eastAsia="de-DE"/>
        </w:rPr>
        <w:softHyphen/>
        <w:t>ser sozialen Bedürf</w:t>
      </w:r>
      <w:r w:rsidRPr="005B126A">
        <w:rPr>
          <w:rFonts w:ascii="Times New Roman" w:eastAsia="Times New Roman" w:hAnsi="Times New Roman" w:cs="Times New Roman"/>
          <w:sz w:val="24"/>
          <w:szCs w:val="24"/>
          <w:lang w:eastAsia="de-DE"/>
        </w:rPr>
        <w:softHyphen/>
        <w:t>nisse aber schafft ein Fundament von Wohlbefinden, das biographi</w:t>
      </w:r>
      <w:r w:rsidRPr="005B126A">
        <w:rPr>
          <w:rFonts w:ascii="Times New Roman" w:eastAsia="Times New Roman" w:hAnsi="Times New Roman" w:cs="Times New Roman"/>
          <w:sz w:val="24"/>
          <w:szCs w:val="24"/>
          <w:lang w:eastAsia="de-DE"/>
        </w:rPr>
        <w:softHyphen/>
        <w:t>sche Ver</w:t>
      </w:r>
      <w:r w:rsidRPr="005B126A">
        <w:rPr>
          <w:rFonts w:ascii="Times New Roman" w:eastAsia="Times New Roman" w:hAnsi="Times New Roman" w:cs="Times New Roman"/>
          <w:sz w:val="24"/>
          <w:szCs w:val="24"/>
          <w:lang w:eastAsia="de-DE"/>
        </w:rPr>
        <w:softHyphen/>
        <w:t>läufe gegen Verletzungen und psychosoziale Brüche absi</w:t>
      </w:r>
      <w:r w:rsidRPr="005B126A">
        <w:rPr>
          <w:rFonts w:ascii="Times New Roman" w:eastAsia="Times New Roman" w:hAnsi="Times New Roman" w:cs="Times New Roman"/>
          <w:sz w:val="24"/>
          <w:szCs w:val="24"/>
          <w:lang w:eastAsia="de-DE"/>
        </w:rPr>
        <w:softHyphen/>
        <w:t>chert.</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B126A">
        <w:rPr>
          <w:rFonts w:ascii="Times New Roman" w:eastAsia="Times New Roman" w:hAnsi="Times New Roman" w:cs="Times New Roman"/>
          <w:b/>
          <w:bCs/>
          <w:sz w:val="27"/>
          <w:szCs w:val="27"/>
          <w:lang w:eastAsia="de-DE"/>
        </w:rPr>
        <w:t xml:space="preserve">4. Handwerkszeuge: Methoden des </w:t>
      </w:r>
      <w:proofErr w:type="spellStart"/>
      <w:r w:rsidRPr="005B126A">
        <w:rPr>
          <w:rFonts w:ascii="Times New Roman" w:eastAsia="Times New Roman" w:hAnsi="Times New Roman" w:cs="Times New Roman"/>
          <w:b/>
          <w:bCs/>
          <w:sz w:val="27"/>
          <w:szCs w:val="27"/>
          <w:lang w:eastAsia="de-DE"/>
        </w:rPr>
        <w:t>Empowerments</w:t>
      </w:r>
      <w:proofErr w:type="spellEnd"/>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Wenden wir uns nun den Handwerkszeugen einer Sozialen Arbeit zu, die Menschen zur Ent</w:t>
      </w:r>
      <w:r w:rsidRPr="005B126A">
        <w:rPr>
          <w:rFonts w:ascii="Times New Roman" w:eastAsia="Times New Roman" w:hAnsi="Times New Roman" w:cs="Times New Roman"/>
          <w:sz w:val="24"/>
          <w:szCs w:val="24"/>
          <w:lang w:eastAsia="de-DE"/>
        </w:rPr>
        <w:softHyphen/>
        <w:t>dec</w:t>
      </w:r>
      <w:r w:rsidRPr="005B126A">
        <w:rPr>
          <w:rFonts w:ascii="Times New Roman" w:eastAsia="Times New Roman" w:hAnsi="Times New Roman" w:cs="Times New Roman"/>
          <w:sz w:val="24"/>
          <w:szCs w:val="24"/>
          <w:lang w:eastAsia="de-DE"/>
        </w:rPr>
        <w:softHyphen/>
        <w:t>kung der ei</w:t>
      </w:r>
      <w:r w:rsidRPr="005B126A">
        <w:rPr>
          <w:rFonts w:ascii="Times New Roman" w:eastAsia="Times New Roman" w:hAnsi="Times New Roman" w:cs="Times New Roman"/>
          <w:sz w:val="24"/>
          <w:szCs w:val="24"/>
          <w:lang w:eastAsia="de-DE"/>
        </w:rPr>
        <w:softHyphen/>
        <w:t>genen Stärken anstiften und sie in die Rolle von au</w:t>
      </w:r>
      <w:r w:rsidRPr="005B126A">
        <w:rPr>
          <w:rFonts w:ascii="Times New Roman" w:eastAsia="Times New Roman" w:hAnsi="Times New Roman" w:cs="Times New Roman"/>
          <w:sz w:val="24"/>
          <w:szCs w:val="24"/>
          <w:lang w:eastAsia="de-DE"/>
        </w:rPr>
        <w:softHyphen/>
        <w:t>tonomen Regisseuren der ei</w:t>
      </w:r>
      <w:r w:rsidRPr="005B126A">
        <w:rPr>
          <w:rFonts w:ascii="Times New Roman" w:eastAsia="Times New Roman" w:hAnsi="Times New Roman" w:cs="Times New Roman"/>
          <w:sz w:val="24"/>
          <w:szCs w:val="24"/>
          <w:lang w:eastAsia="de-DE"/>
        </w:rPr>
        <w:softHyphen/>
        <w:t>genen Lebensgeschichte einsetzen möchte. In der Litera</w:t>
      </w:r>
      <w:r w:rsidRPr="005B126A">
        <w:rPr>
          <w:rFonts w:ascii="Times New Roman" w:eastAsia="Times New Roman" w:hAnsi="Times New Roman" w:cs="Times New Roman"/>
          <w:sz w:val="24"/>
          <w:szCs w:val="24"/>
          <w:lang w:eastAsia="de-DE"/>
        </w:rPr>
        <w:softHyphen/>
        <w:t xml:space="preserve">tur werden in der Regel vier Ebenen des </w:t>
      </w:r>
      <w:proofErr w:type="spellStart"/>
      <w:r w:rsidRPr="005B126A">
        <w:rPr>
          <w:rFonts w:ascii="Times New Roman" w:eastAsia="Times New Roman" w:hAnsi="Times New Roman" w:cs="Times New Roman"/>
          <w:sz w:val="24"/>
          <w:szCs w:val="24"/>
          <w:lang w:eastAsia="de-DE"/>
        </w:rPr>
        <w:t>Empowerments</w:t>
      </w:r>
      <w:proofErr w:type="spellEnd"/>
      <w:r w:rsidRPr="005B126A">
        <w:rPr>
          <w:rFonts w:ascii="Times New Roman" w:eastAsia="Times New Roman" w:hAnsi="Times New Roman" w:cs="Times New Roman"/>
          <w:sz w:val="24"/>
          <w:szCs w:val="24"/>
          <w:lang w:eastAsia="de-DE"/>
        </w:rPr>
        <w:t xml:space="preserve"> unter</w:t>
      </w:r>
      <w:r w:rsidRPr="005B126A">
        <w:rPr>
          <w:rFonts w:ascii="Times New Roman" w:eastAsia="Times New Roman" w:hAnsi="Times New Roman" w:cs="Times New Roman"/>
          <w:sz w:val="24"/>
          <w:szCs w:val="24"/>
          <w:lang w:eastAsia="de-DE"/>
        </w:rPr>
        <w:softHyphen/>
        <w:t>schieden, denen je ei</w:t>
      </w:r>
      <w:r w:rsidRPr="005B126A">
        <w:rPr>
          <w:rFonts w:ascii="Times New Roman" w:eastAsia="Times New Roman" w:hAnsi="Times New Roman" w:cs="Times New Roman"/>
          <w:sz w:val="24"/>
          <w:szCs w:val="24"/>
          <w:lang w:eastAsia="de-DE"/>
        </w:rPr>
        <w:softHyphen/>
        <w:t>gene methodische Werk</w:t>
      </w:r>
      <w:r w:rsidRPr="005B126A">
        <w:rPr>
          <w:rFonts w:ascii="Times New Roman" w:eastAsia="Times New Roman" w:hAnsi="Times New Roman" w:cs="Times New Roman"/>
          <w:sz w:val="24"/>
          <w:szCs w:val="24"/>
          <w:lang w:eastAsia="de-DE"/>
        </w:rPr>
        <w:softHyphen/>
        <w:t>zeuge korrespondieren: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(1) Die Ebene der Einzelhilfe - die Konstruktion </w:t>
      </w:r>
      <w:proofErr w:type="spellStart"/>
      <w:r w:rsidRPr="005B126A">
        <w:rPr>
          <w:rFonts w:ascii="Times New Roman" w:eastAsia="Times New Roman" w:hAnsi="Times New Roman" w:cs="Times New Roman"/>
          <w:b/>
          <w:bCs/>
          <w:sz w:val="24"/>
          <w:szCs w:val="24"/>
          <w:lang w:eastAsia="de-DE"/>
        </w:rPr>
        <w:t>lebbarer</w:t>
      </w:r>
      <w:proofErr w:type="spellEnd"/>
      <w:r w:rsidRPr="005B126A">
        <w:rPr>
          <w:rFonts w:ascii="Times New Roman" w:eastAsia="Times New Roman" w:hAnsi="Times New Roman" w:cs="Times New Roman"/>
          <w:b/>
          <w:bCs/>
          <w:sz w:val="24"/>
          <w:szCs w:val="24"/>
          <w:lang w:eastAsia="de-DE"/>
        </w:rPr>
        <w:t xml:space="preserve"> </w:t>
      </w:r>
      <w:proofErr w:type="spellStart"/>
      <w:r w:rsidRPr="005B126A">
        <w:rPr>
          <w:rFonts w:ascii="Times New Roman" w:eastAsia="Times New Roman" w:hAnsi="Times New Roman" w:cs="Times New Roman"/>
          <w:b/>
          <w:bCs/>
          <w:sz w:val="24"/>
          <w:szCs w:val="24"/>
          <w:lang w:eastAsia="de-DE"/>
        </w:rPr>
        <w:t>Lebenszukünfte</w:t>
      </w:r>
      <w:proofErr w:type="spellEnd"/>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Beispiele für eine praktische Umsetzung des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-Konzeptes auf der </w:t>
      </w:r>
      <w:proofErr w:type="spellStart"/>
      <w:r w:rsidRPr="005B126A">
        <w:rPr>
          <w:rFonts w:ascii="Times New Roman" w:eastAsia="Times New Roman" w:hAnsi="Times New Roman" w:cs="Times New Roman"/>
          <w:sz w:val="24"/>
          <w:szCs w:val="24"/>
          <w:lang w:eastAsia="de-DE"/>
        </w:rPr>
        <w:t>Indivi</w:t>
      </w:r>
      <w:r w:rsidRPr="005B126A">
        <w:rPr>
          <w:rFonts w:ascii="Times New Roman" w:eastAsia="Times New Roman" w:hAnsi="Times New Roman" w:cs="Times New Roman"/>
          <w:sz w:val="24"/>
          <w:szCs w:val="24"/>
          <w:lang w:eastAsia="de-DE"/>
        </w:rPr>
        <w:softHyphen/>
        <w:t>dual</w:t>
      </w:r>
      <w:r w:rsidRPr="005B126A">
        <w:rPr>
          <w:rFonts w:ascii="Times New Roman" w:eastAsia="Times New Roman" w:hAnsi="Times New Roman" w:cs="Times New Roman"/>
          <w:sz w:val="24"/>
          <w:szCs w:val="24"/>
          <w:lang w:eastAsia="de-DE"/>
        </w:rPr>
        <w:softHyphen/>
        <w:t>ebene</w:t>
      </w:r>
      <w:proofErr w:type="spellEnd"/>
      <w:r w:rsidRPr="005B126A">
        <w:rPr>
          <w:rFonts w:ascii="Times New Roman" w:eastAsia="Times New Roman" w:hAnsi="Times New Roman" w:cs="Times New Roman"/>
          <w:sz w:val="24"/>
          <w:szCs w:val="24"/>
          <w:lang w:eastAsia="de-DE"/>
        </w:rPr>
        <w:t xml:space="preserve"> entstammen überwiegend dem Handlungsfeld der Beratung und der sozia</w:t>
      </w:r>
      <w:r w:rsidRPr="005B126A">
        <w:rPr>
          <w:rFonts w:ascii="Times New Roman" w:eastAsia="Times New Roman" w:hAnsi="Times New Roman" w:cs="Times New Roman"/>
          <w:sz w:val="24"/>
          <w:szCs w:val="24"/>
          <w:lang w:eastAsia="de-DE"/>
        </w:rPr>
        <w:softHyphen/>
        <w:t>len Einzelhilfe. Gemeinsam ist diesen personenbe</w:t>
      </w:r>
      <w:r w:rsidRPr="005B126A">
        <w:rPr>
          <w:rFonts w:ascii="Times New Roman" w:eastAsia="Times New Roman" w:hAnsi="Times New Roman" w:cs="Times New Roman"/>
          <w:sz w:val="24"/>
          <w:szCs w:val="24"/>
          <w:lang w:eastAsia="de-DE"/>
        </w:rPr>
        <w:softHyphen/>
        <w:t xml:space="preserve">zogenen </w:t>
      </w:r>
      <w:proofErr w:type="spellStart"/>
      <w:r w:rsidRPr="005B126A">
        <w:rPr>
          <w:rFonts w:ascii="Times New Roman" w:eastAsia="Times New Roman" w:hAnsi="Times New Roman" w:cs="Times New Roman"/>
          <w:sz w:val="24"/>
          <w:szCs w:val="24"/>
          <w:lang w:eastAsia="de-DE"/>
        </w:rPr>
        <w:t>Arbeitsan</w:t>
      </w:r>
      <w:r w:rsidRPr="005B126A">
        <w:rPr>
          <w:rFonts w:ascii="Times New Roman" w:eastAsia="Times New Roman" w:hAnsi="Times New Roman" w:cs="Times New Roman"/>
          <w:sz w:val="24"/>
          <w:szCs w:val="24"/>
          <w:lang w:eastAsia="de-DE"/>
        </w:rPr>
        <w:softHyphen/>
        <w:t>sätzen</w:t>
      </w:r>
      <w:proofErr w:type="spellEnd"/>
      <w:r w:rsidRPr="005B126A">
        <w:rPr>
          <w:rFonts w:ascii="Times New Roman" w:eastAsia="Times New Roman" w:hAnsi="Times New Roman" w:cs="Times New Roman"/>
          <w:sz w:val="24"/>
          <w:szCs w:val="24"/>
          <w:lang w:eastAsia="de-DE"/>
        </w:rPr>
        <w:t xml:space="preserve"> der Ver</w:t>
      </w:r>
      <w:r w:rsidRPr="005B126A">
        <w:rPr>
          <w:rFonts w:ascii="Times New Roman" w:eastAsia="Times New Roman" w:hAnsi="Times New Roman" w:cs="Times New Roman"/>
          <w:sz w:val="24"/>
          <w:szCs w:val="24"/>
          <w:lang w:eastAsia="de-DE"/>
        </w:rPr>
        <w:softHyphen/>
        <w:t>such, der betroffenen Person Auswege aus erlernter Hilflosigkeit zu erschlie</w:t>
      </w:r>
      <w:r w:rsidRPr="005B126A">
        <w:rPr>
          <w:rFonts w:ascii="Times New Roman" w:eastAsia="Times New Roman" w:hAnsi="Times New Roman" w:cs="Times New Roman"/>
          <w:sz w:val="24"/>
          <w:szCs w:val="24"/>
          <w:lang w:eastAsia="de-DE"/>
        </w:rPr>
        <w:softHyphen/>
        <w:t>ßen. Der Kontrakt zwischen Sozialar</w:t>
      </w:r>
      <w:r w:rsidRPr="005B126A">
        <w:rPr>
          <w:rFonts w:ascii="Times New Roman" w:eastAsia="Times New Roman" w:hAnsi="Times New Roman" w:cs="Times New Roman"/>
          <w:sz w:val="24"/>
          <w:szCs w:val="24"/>
          <w:lang w:eastAsia="de-DE"/>
        </w:rPr>
        <w:softHyphen/>
        <w:t>beiter und Klient hat das Ziel, Hilfestellun</w:t>
      </w:r>
      <w:r w:rsidRPr="005B126A">
        <w:rPr>
          <w:rFonts w:ascii="Times New Roman" w:eastAsia="Times New Roman" w:hAnsi="Times New Roman" w:cs="Times New Roman"/>
          <w:sz w:val="24"/>
          <w:szCs w:val="24"/>
          <w:lang w:eastAsia="de-DE"/>
        </w:rPr>
        <w:softHyphen/>
        <w:t>gen zu vermit</w:t>
      </w:r>
      <w:r w:rsidRPr="005B126A">
        <w:rPr>
          <w:rFonts w:ascii="Times New Roman" w:eastAsia="Times New Roman" w:hAnsi="Times New Roman" w:cs="Times New Roman"/>
          <w:sz w:val="24"/>
          <w:szCs w:val="24"/>
          <w:lang w:eastAsia="de-DE"/>
        </w:rPr>
        <w:softHyphen/>
        <w:t>teln, vermittels de</w:t>
      </w:r>
      <w:r w:rsidRPr="005B126A">
        <w:rPr>
          <w:rFonts w:ascii="Times New Roman" w:eastAsia="Times New Roman" w:hAnsi="Times New Roman" w:cs="Times New Roman"/>
          <w:sz w:val="24"/>
          <w:szCs w:val="24"/>
          <w:lang w:eastAsia="de-DE"/>
        </w:rPr>
        <w:softHyphen/>
        <w:t>rer der Betroffene aus einer Situation der Macht</w:t>
      </w:r>
      <w:r w:rsidRPr="005B126A">
        <w:rPr>
          <w:rFonts w:ascii="Times New Roman" w:eastAsia="Times New Roman" w:hAnsi="Times New Roman" w:cs="Times New Roman"/>
          <w:sz w:val="24"/>
          <w:szCs w:val="24"/>
          <w:lang w:eastAsia="de-DE"/>
        </w:rPr>
        <w:softHyphen/>
        <w:t>losigkeit, Re</w:t>
      </w:r>
      <w:r w:rsidRPr="005B126A">
        <w:rPr>
          <w:rFonts w:ascii="Times New Roman" w:eastAsia="Times New Roman" w:hAnsi="Times New Roman" w:cs="Times New Roman"/>
          <w:sz w:val="24"/>
          <w:szCs w:val="24"/>
          <w:lang w:eastAsia="de-DE"/>
        </w:rPr>
        <w:softHyphen/>
        <w:t>signation und Demoralisierung heraus das Leben wieder in die ei</w:t>
      </w:r>
      <w:r w:rsidRPr="005B126A">
        <w:rPr>
          <w:rFonts w:ascii="Times New Roman" w:eastAsia="Times New Roman" w:hAnsi="Times New Roman" w:cs="Times New Roman"/>
          <w:sz w:val="24"/>
          <w:szCs w:val="24"/>
          <w:lang w:eastAsia="de-DE"/>
        </w:rPr>
        <w:softHyphen/>
        <w:t>genen Hände zu neh</w:t>
      </w:r>
      <w:r w:rsidRPr="005B126A">
        <w:rPr>
          <w:rFonts w:ascii="Times New Roman" w:eastAsia="Times New Roman" w:hAnsi="Times New Roman" w:cs="Times New Roman"/>
          <w:sz w:val="24"/>
          <w:szCs w:val="24"/>
          <w:lang w:eastAsia="de-DE"/>
        </w:rPr>
        <w:softHyphen/>
        <w:t>men ver</w:t>
      </w:r>
      <w:r w:rsidRPr="005B126A">
        <w:rPr>
          <w:rFonts w:ascii="Times New Roman" w:eastAsia="Times New Roman" w:hAnsi="Times New Roman" w:cs="Times New Roman"/>
          <w:sz w:val="24"/>
          <w:szCs w:val="24"/>
          <w:lang w:eastAsia="de-DE"/>
        </w:rPr>
        <w:softHyphen/>
        <w:t xml:space="preserve">mag, Vertrauen in das eigene Vermögen zur Lebens- und </w:t>
      </w:r>
      <w:proofErr w:type="spellStart"/>
      <w:r w:rsidRPr="005B126A">
        <w:rPr>
          <w:rFonts w:ascii="Times New Roman" w:eastAsia="Times New Roman" w:hAnsi="Times New Roman" w:cs="Times New Roman"/>
          <w:sz w:val="24"/>
          <w:szCs w:val="24"/>
          <w:lang w:eastAsia="de-DE"/>
        </w:rPr>
        <w:t>Umwelt</w:t>
      </w:r>
      <w:r w:rsidRPr="005B126A">
        <w:rPr>
          <w:rFonts w:ascii="Times New Roman" w:eastAsia="Times New Roman" w:hAnsi="Times New Roman" w:cs="Times New Roman"/>
          <w:sz w:val="24"/>
          <w:szCs w:val="24"/>
          <w:lang w:eastAsia="de-DE"/>
        </w:rPr>
        <w:softHyphen/>
        <w:t>gestal</w:t>
      </w:r>
      <w:r w:rsidRPr="005B126A">
        <w:rPr>
          <w:rFonts w:ascii="Times New Roman" w:eastAsia="Times New Roman" w:hAnsi="Times New Roman" w:cs="Times New Roman"/>
          <w:sz w:val="24"/>
          <w:szCs w:val="24"/>
          <w:lang w:eastAsia="de-DE"/>
        </w:rPr>
        <w:softHyphen/>
        <w:t>tung</w:t>
      </w:r>
      <w:proofErr w:type="spellEnd"/>
      <w:r w:rsidRPr="005B126A">
        <w:rPr>
          <w:rFonts w:ascii="Times New Roman" w:eastAsia="Times New Roman" w:hAnsi="Times New Roman" w:cs="Times New Roman"/>
          <w:sz w:val="24"/>
          <w:szCs w:val="24"/>
          <w:lang w:eastAsia="de-DE"/>
        </w:rPr>
        <w:t xml:space="preserve"> gewinnt, verschüttete Kraftquellen von Kompe</w:t>
      </w:r>
      <w:r w:rsidRPr="005B126A">
        <w:rPr>
          <w:rFonts w:ascii="Times New Roman" w:eastAsia="Times New Roman" w:hAnsi="Times New Roman" w:cs="Times New Roman"/>
          <w:sz w:val="24"/>
          <w:szCs w:val="24"/>
          <w:lang w:eastAsia="de-DE"/>
        </w:rPr>
        <w:softHyphen/>
        <w:t>tenz und Vermö</w:t>
      </w:r>
      <w:r w:rsidRPr="005B126A">
        <w:rPr>
          <w:rFonts w:ascii="Times New Roman" w:eastAsia="Times New Roman" w:hAnsi="Times New Roman" w:cs="Times New Roman"/>
          <w:sz w:val="24"/>
          <w:szCs w:val="24"/>
          <w:lang w:eastAsia="de-DE"/>
        </w:rPr>
        <w:softHyphen/>
        <w:t>gen entdeckt und zur Ge</w:t>
      </w:r>
      <w:r w:rsidRPr="005B126A">
        <w:rPr>
          <w:rFonts w:ascii="Times New Roman" w:eastAsia="Times New Roman" w:hAnsi="Times New Roman" w:cs="Times New Roman"/>
          <w:sz w:val="24"/>
          <w:szCs w:val="24"/>
          <w:lang w:eastAsia="de-DE"/>
        </w:rPr>
        <w:softHyphen/>
        <w:t>staltung relevanter Lebensausschnitte einsetzt. Hier kommen drei, einan</w:t>
      </w:r>
      <w:r w:rsidRPr="005B126A">
        <w:rPr>
          <w:rFonts w:ascii="Times New Roman" w:eastAsia="Times New Roman" w:hAnsi="Times New Roman" w:cs="Times New Roman"/>
          <w:sz w:val="24"/>
          <w:szCs w:val="24"/>
          <w:lang w:eastAsia="de-DE"/>
        </w:rPr>
        <w:softHyphen/>
        <w:t>der ergän</w:t>
      </w:r>
      <w:r w:rsidRPr="005B126A">
        <w:rPr>
          <w:rFonts w:ascii="Times New Roman" w:eastAsia="Times New Roman" w:hAnsi="Times New Roman" w:cs="Times New Roman"/>
          <w:sz w:val="24"/>
          <w:szCs w:val="24"/>
          <w:lang w:eastAsia="de-DE"/>
        </w:rPr>
        <w:softHyphen/>
        <w:t>zende me</w:t>
      </w:r>
      <w:r w:rsidRPr="005B126A">
        <w:rPr>
          <w:rFonts w:ascii="Times New Roman" w:eastAsia="Times New Roman" w:hAnsi="Times New Roman" w:cs="Times New Roman"/>
          <w:sz w:val="24"/>
          <w:szCs w:val="24"/>
          <w:lang w:eastAsia="de-DE"/>
        </w:rPr>
        <w:softHyphen/>
        <w:t>thodi</w:t>
      </w:r>
      <w:r w:rsidRPr="005B126A">
        <w:rPr>
          <w:rFonts w:ascii="Times New Roman" w:eastAsia="Times New Roman" w:hAnsi="Times New Roman" w:cs="Times New Roman"/>
          <w:sz w:val="24"/>
          <w:szCs w:val="24"/>
          <w:lang w:eastAsia="de-DE"/>
        </w:rPr>
        <w:softHyphen/>
        <w:t>sche Werk</w:t>
      </w:r>
      <w:r w:rsidRPr="005B126A">
        <w:rPr>
          <w:rFonts w:ascii="Times New Roman" w:eastAsia="Times New Roman" w:hAnsi="Times New Roman" w:cs="Times New Roman"/>
          <w:sz w:val="24"/>
          <w:szCs w:val="24"/>
          <w:lang w:eastAsia="de-DE"/>
        </w:rPr>
        <w:softHyphen/>
        <w:t>zeuge zum Einsatz:</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Ressourcendiagnostik:</w:t>
      </w:r>
      <w:r w:rsidRPr="005B126A">
        <w:rPr>
          <w:rFonts w:ascii="Times New Roman" w:eastAsia="Times New Roman" w:hAnsi="Times New Roman" w:cs="Times New Roman"/>
          <w:sz w:val="24"/>
          <w:szCs w:val="24"/>
          <w:lang w:eastAsia="de-DE"/>
        </w:rPr>
        <w:t xml:space="preserve"> In der psychosozialen Landschaft gibt es eine Vielzahl von Test-, Fragebögen- und Diagnostikverfahren, die die Lebensprobleme der </w:t>
      </w:r>
      <w:proofErr w:type="spellStart"/>
      <w:r w:rsidRPr="005B126A">
        <w:rPr>
          <w:rFonts w:ascii="Times New Roman" w:eastAsia="Times New Roman" w:hAnsi="Times New Roman" w:cs="Times New Roman"/>
          <w:sz w:val="24"/>
          <w:szCs w:val="24"/>
          <w:lang w:eastAsia="de-DE"/>
        </w:rPr>
        <w:t>KlientInnen</w:t>
      </w:r>
      <w:proofErr w:type="spellEnd"/>
      <w:r w:rsidRPr="005B126A">
        <w:rPr>
          <w:rFonts w:ascii="Times New Roman" w:eastAsia="Times New Roman" w:hAnsi="Times New Roman" w:cs="Times New Roman"/>
          <w:sz w:val="24"/>
          <w:szCs w:val="24"/>
          <w:lang w:eastAsia="de-DE"/>
        </w:rPr>
        <w:t xml:space="preserve">, ihre Defizite und unzureichenden Bewältigungskompetenzen detailliert ‚vermessen’. Eine Leerstelle ist hingegen dort zu vermerken, wo es darum geht, die Stärken der </w:t>
      </w:r>
      <w:proofErr w:type="spellStart"/>
      <w:r w:rsidRPr="005B126A">
        <w:rPr>
          <w:rFonts w:ascii="Times New Roman" w:eastAsia="Times New Roman" w:hAnsi="Times New Roman" w:cs="Times New Roman"/>
          <w:sz w:val="24"/>
          <w:szCs w:val="24"/>
          <w:lang w:eastAsia="de-DE"/>
        </w:rPr>
        <w:t>KlientInnen</w:t>
      </w:r>
      <w:proofErr w:type="spellEnd"/>
      <w:r w:rsidRPr="005B126A">
        <w:rPr>
          <w:rFonts w:ascii="Times New Roman" w:eastAsia="Times New Roman" w:hAnsi="Times New Roman" w:cs="Times New Roman"/>
          <w:sz w:val="24"/>
          <w:szCs w:val="24"/>
          <w:lang w:eastAsia="de-DE"/>
        </w:rPr>
        <w:t xml:space="preserve"> – ihre Ressourcen – systematisch zu erfassen. Bis heute sind in der Sozialen Arbeit nur wenige Verfahren der Ressourcendiagnostik verfügbar – und dies obwohl ressourcenorientierte Praxiskonzepte insbesondere im systemisch-lösungsorientierten Beratungsansatz schon seit fast zwei Jahrzehnten eine weite Verbreitung gefunden haben. Ressourcendiagnostik hat im Kontext der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-Arbeit vor allem drei Funktionen: (1) Erstdiagnostik und Hilfeplanung: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-Arbeit hat zum Ziel, die dem Klienten verfügbaren Bewältigungsressourcen systematisch in den Hilfeprozess einzubeziehen und zugleich lebensgeschichtlich verschüttete Ressourcen (‚Lebensstärken’ in der biographischen Vergangenheit) wieder aufzufinden und zugänglich zu machen. Im Rahmen des Erstgesprächs und der anschließenden individuellen Hilfeplanung ist daher eine präzise Vermessung von Ressourcen unverzichtbar. (2) Prozessbegleitende Reflexion: Die Ressourcendiagnostik kann über die Hilfeplanung hinaus auch als Instrument der Verfahrensevaluation eingesetzt werden. Sie eignet sich als eine praktische Reflexionshilfe, mit der Sozialarbeiter und Klient im Verlauf ihres Arbeitskontraktes wiederholt das je aktuelle Ressourcensetting visualisieren, die bereits eingetretenen Veränderungen dokumentieren, Hindernisse im Zugang zu Ressourcen reflektieren und das weiterführende Hilfeverfahren neu organisieren. (3) Evaluation und </w:t>
      </w:r>
      <w:r w:rsidRPr="005B126A">
        <w:rPr>
          <w:rFonts w:ascii="Times New Roman" w:eastAsia="Times New Roman" w:hAnsi="Times New Roman" w:cs="Times New Roman"/>
          <w:sz w:val="24"/>
          <w:szCs w:val="24"/>
          <w:lang w:eastAsia="de-DE"/>
        </w:rPr>
        <w:lastRenderedPageBreak/>
        <w:t>Qualitätsdokumentation: Im Rahmen der abschließenden Fallevaluation schließlich dienen Verfahren der Ressourcendiagnostik zur Abschätzung von Ressourcenentwicklungen (quantitative und qualitative Veränderungen).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Unterstützungsmanagement</w:t>
      </w:r>
      <w:r w:rsidRPr="005B126A">
        <w:rPr>
          <w:rFonts w:ascii="Times New Roman" w:eastAsia="Times New Roman" w:hAnsi="Times New Roman" w:cs="Times New Roman"/>
          <w:sz w:val="24"/>
          <w:szCs w:val="24"/>
          <w:lang w:eastAsia="de-DE"/>
        </w:rPr>
        <w:t xml:space="preserve">: Werkzeug der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-Arbeit auf der Individualebene ist zum zweiten das Unterstützungsmanagement. Unterstützungsmanagement (Case Management; „Fall-Management“) ist ein ganzheitliches unterstützendes Arrangie</w:t>
      </w:r>
      <w:r w:rsidRPr="005B126A">
        <w:rPr>
          <w:rFonts w:ascii="Times New Roman" w:eastAsia="Times New Roman" w:hAnsi="Times New Roman" w:cs="Times New Roman"/>
          <w:sz w:val="24"/>
          <w:szCs w:val="24"/>
          <w:lang w:eastAsia="de-DE"/>
        </w:rPr>
        <w:softHyphen/>
        <w:t xml:space="preserve">ren von </w:t>
      </w:r>
      <w:proofErr w:type="spellStart"/>
      <w:r w:rsidRPr="005B126A">
        <w:rPr>
          <w:rFonts w:ascii="Times New Roman" w:eastAsia="Times New Roman" w:hAnsi="Times New Roman" w:cs="Times New Roman"/>
          <w:sz w:val="24"/>
          <w:szCs w:val="24"/>
          <w:lang w:eastAsia="de-DE"/>
        </w:rPr>
        <w:t>Lebensressour</w:t>
      </w:r>
      <w:r w:rsidRPr="005B126A">
        <w:rPr>
          <w:rFonts w:ascii="Times New Roman" w:eastAsia="Times New Roman" w:hAnsi="Times New Roman" w:cs="Times New Roman"/>
          <w:sz w:val="24"/>
          <w:szCs w:val="24"/>
          <w:lang w:eastAsia="de-DE"/>
        </w:rPr>
        <w:softHyphen/>
        <w:t>cen</w:t>
      </w:r>
      <w:proofErr w:type="spellEnd"/>
      <w:r w:rsidRPr="005B126A">
        <w:rPr>
          <w:rFonts w:ascii="Times New Roman" w:eastAsia="Times New Roman" w:hAnsi="Times New Roman" w:cs="Times New Roman"/>
          <w:sz w:val="24"/>
          <w:szCs w:val="24"/>
          <w:lang w:eastAsia="de-DE"/>
        </w:rPr>
        <w:t>. Auf der Grundlage einer gemeinsamen Ver</w:t>
      </w:r>
      <w:r w:rsidRPr="005B126A">
        <w:rPr>
          <w:rFonts w:ascii="Times New Roman" w:eastAsia="Times New Roman" w:hAnsi="Times New Roman" w:cs="Times New Roman"/>
          <w:sz w:val="24"/>
          <w:szCs w:val="24"/>
          <w:lang w:eastAsia="de-DE"/>
        </w:rPr>
        <w:softHyphen/>
        <w:t>ständigung über Zielset</w:t>
      </w:r>
      <w:r w:rsidRPr="005B126A">
        <w:rPr>
          <w:rFonts w:ascii="Times New Roman" w:eastAsia="Times New Roman" w:hAnsi="Times New Roman" w:cs="Times New Roman"/>
          <w:sz w:val="24"/>
          <w:szCs w:val="24"/>
          <w:lang w:eastAsia="de-DE"/>
        </w:rPr>
        <w:softHyphen/>
        <w:t xml:space="preserve">zungen und Schrittfolgen werden verfügbare </w:t>
      </w:r>
      <w:proofErr w:type="spellStart"/>
      <w:r w:rsidRPr="005B126A">
        <w:rPr>
          <w:rFonts w:ascii="Times New Roman" w:eastAsia="Times New Roman" w:hAnsi="Times New Roman" w:cs="Times New Roman"/>
          <w:sz w:val="24"/>
          <w:szCs w:val="24"/>
          <w:lang w:eastAsia="de-DE"/>
        </w:rPr>
        <w:t>Hil</w:t>
      </w:r>
      <w:r w:rsidRPr="005B126A">
        <w:rPr>
          <w:rFonts w:ascii="Times New Roman" w:eastAsia="Times New Roman" w:hAnsi="Times New Roman" w:cs="Times New Roman"/>
          <w:sz w:val="24"/>
          <w:szCs w:val="24"/>
          <w:lang w:eastAsia="de-DE"/>
        </w:rPr>
        <w:softHyphen/>
        <w:t>fer</w:t>
      </w:r>
      <w:r w:rsidRPr="005B126A">
        <w:rPr>
          <w:rFonts w:ascii="Times New Roman" w:eastAsia="Times New Roman" w:hAnsi="Times New Roman" w:cs="Times New Roman"/>
          <w:sz w:val="24"/>
          <w:szCs w:val="24"/>
          <w:lang w:eastAsia="de-DE"/>
        </w:rPr>
        <w:softHyphen/>
        <w:t>es</w:t>
      </w:r>
      <w:r w:rsidRPr="005B126A">
        <w:rPr>
          <w:rFonts w:ascii="Times New Roman" w:eastAsia="Times New Roman" w:hAnsi="Times New Roman" w:cs="Times New Roman"/>
          <w:sz w:val="24"/>
          <w:szCs w:val="24"/>
          <w:lang w:eastAsia="de-DE"/>
        </w:rPr>
        <w:softHyphen/>
        <w:t>sourcen</w:t>
      </w:r>
      <w:proofErr w:type="spellEnd"/>
      <w:r w:rsidRPr="005B126A">
        <w:rPr>
          <w:rFonts w:ascii="Times New Roman" w:eastAsia="Times New Roman" w:hAnsi="Times New Roman" w:cs="Times New Roman"/>
          <w:sz w:val="24"/>
          <w:szCs w:val="24"/>
          <w:lang w:eastAsia="de-DE"/>
        </w:rPr>
        <w:t xml:space="preserve"> in der priva</w:t>
      </w:r>
      <w:r w:rsidRPr="005B126A">
        <w:rPr>
          <w:rFonts w:ascii="Times New Roman" w:eastAsia="Times New Roman" w:hAnsi="Times New Roman" w:cs="Times New Roman"/>
          <w:sz w:val="24"/>
          <w:szCs w:val="24"/>
          <w:lang w:eastAsia="de-DE"/>
        </w:rPr>
        <w:softHyphen/>
        <w:t xml:space="preserve">ten Lebenswelt und in den öffentlichen </w:t>
      </w:r>
      <w:proofErr w:type="spellStart"/>
      <w:r w:rsidRPr="005B126A">
        <w:rPr>
          <w:rFonts w:ascii="Times New Roman" w:eastAsia="Times New Roman" w:hAnsi="Times New Roman" w:cs="Times New Roman"/>
          <w:sz w:val="24"/>
          <w:szCs w:val="24"/>
          <w:lang w:eastAsia="de-DE"/>
        </w:rPr>
        <w:t>Dienstlei</w:t>
      </w:r>
      <w:r w:rsidRPr="005B126A">
        <w:rPr>
          <w:rFonts w:ascii="Times New Roman" w:eastAsia="Times New Roman" w:hAnsi="Times New Roman" w:cs="Times New Roman"/>
          <w:sz w:val="24"/>
          <w:szCs w:val="24"/>
          <w:lang w:eastAsia="de-DE"/>
        </w:rPr>
        <w:softHyphen/>
        <w:t>stungs</w:t>
      </w:r>
      <w:r w:rsidRPr="005B126A">
        <w:rPr>
          <w:rFonts w:ascii="Times New Roman" w:eastAsia="Times New Roman" w:hAnsi="Times New Roman" w:cs="Times New Roman"/>
          <w:sz w:val="24"/>
          <w:szCs w:val="24"/>
          <w:lang w:eastAsia="de-DE"/>
        </w:rPr>
        <w:softHyphen/>
        <w:t>agen</w:t>
      </w:r>
      <w:r w:rsidRPr="005B126A">
        <w:rPr>
          <w:rFonts w:ascii="Times New Roman" w:eastAsia="Times New Roman" w:hAnsi="Times New Roman" w:cs="Times New Roman"/>
          <w:sz w:val="24"/>
          <w:szCs w:val="24"/>
          <w:lang w:eastAsia="de-DE"/>
        </w:rPr>
        <w:softHyphen/>
        <w:t>turen</w:t>
      </w:r>
      <w:proofErr w:type="spellEnd"/>
      <w:r w:rsidRPr="005B126A">
        <w:rPr>
          <w:rFonts w:ascii="Times New Roman" w:eastAsia="Times New Roman" w:hAnsi="Times New Roman" w:cs="Times New Roman"/>
          <w:sz w:val="24"/>
          <w:szCs w:val="24"/>
          <w:lang w:eastAsia="de-DE"/>
        </w:rPr>
        <w:t xml:space="preserve"> zu einer konzertierten Unterstützungsaktion zusam</w:t>
      </w:r>
      <w:r w:rsidRPr="005B126A">
        <w:rPr>
          <w:rFonts w:ascii="Times New Roman" w:eastAsia="Times New Roman" w:hAnsi="Times New Roman" w:cs="Times New Roman"/>
          <w:sz w:val="24"/>
          <w:szCs w:val="24"/>
          <w:lang w:eastAsia="de-DE"/>
        </w:rPr>
        <w:softHyphen/>
        <w:t>menge</w:t>
      </w:r>
      <w:r w:rsidRPr="005B126A">
        <w:rPr>
          <w:rFonts w:ascii="Times New Roman" w:eastAsia="Times New Roman" w:hAnsi="Times New Roman" w:cs="Times New Roman"/>
          <w:sz w:val="24"/>
          <w:szCs w:val="24"/>
          <w:lang w:eastAsia="de-DE"/>
        </w:rPr>
        <w:softHyphen/>
        <w:t>führt. Auf diese Weise konstituiert sich ein grenzübergreifendes Ressourcen-Netz</w:t>
      </w:r>
      <w:r w:rsidRPr="005B126A">
        <w:rPr>
          <w:rFonts w:ascii="Times New Roman" w:eastAsia="Times New Roman" w:hAnsi="Times New Roman" w:cs="Times New Roman"/>
          <w:sz w:val="24"/>
          <w:szCs w:val="24"/>
          <w:lang w:eastAsia="de-DE"/>
        </w:rPr>
        <w:softHyphen/>
        <w:t>werk, das in Lebenszeiten der Belastung spürbare Entla</w:t>
      </w:r>
      <w:r w:rsidRPr="005B126A">
        <w:rPr>
          <w:rFonts w:ascii="Times New Roman" w:eastAsia="Times New Roman" w:hAnsi="Times New Roman" w:cs="Times New Roman"/>
          <w:sz w:val="24"/>
          <w:szCs w:val="24"/>
          <w:lang w:eastAsia="de-DE"/>
        </w:rPr>
        <w:softHyphen/>
        <w:t>stung und Hilfestellung zu ge</w:t>
      </w:r>
      <w:r w:rsidRPr="005B126A">
        <w:rPr>
          <w:rFonts w:ascii="Times New Roman" w:eastAsia="Times New Roman" w:hAnsi="Times New Roman" w:cs="Times New Roman"/>
          <w:sz w:val="24"/>
          <w:szCs w:val="24"/>
          <w:lang w:eastAsia="de-DE"/>
        </w:rPr>
        <w:softHyphen/>
        <w:t>ben vermag.</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Selbstnarration und </w:t>
      </w:r>
      <w:proofErr w:type="spellStart"/>
      <w:r w:rsidRPr="005B126A">
        <w:rPr>
          <w:rFonts w:ascii="Times New Roman" w:eastAsia="Times New Roman" w:hAnsi="Times New Roman" w:cs="Times New Roman"/>
          <w:b/>
          <w:bCs/>
          <w:sz w:val="24"/>
          <w:szCs w:val="24"/>
          <w:lang w:eastAsia="de-DE"/>
        </w:rPr>
        <w:t>Biographiearbeit</w:t>
      </w:r>
      <w:proofErr w:type="spellEnd"/>
      <w:r w:rsidRPr="005B126A">
        <w:rPr>
          <w:rFonts w:ascii="Times New Roman" w:eastAsia="Times New Roman" w:hAnsi="Times New Roman" w:cs="Times New Roman"/>
          <w:b/>
          <w:bCs/>
          <w:sz w:val="24"/>
          <w:szCs w:val="24"/>
          <w:lang w:eastAsia="de-DE"/>
        </w:rPr>
        <w:t>:</w:t>
      </w:r>
      <w:r w:rsidRPr="005B126A">
        <w:rPr>
          <w:rFonts w:ascii="Times New Roman" w:eastAsia="Times New Roman" w:hAnsi="Times New Roman" w:cs="Times New Roman"/>
          <w:sz w:val="24"/>
          <w:szCs w:val="24"/>
          <w:lang w:eastAsia="de-DE"/>
        </w:rPr>
        <w:t xml:space="preserve"> Dieser dritte Baustein verknüpft die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-Arbeit mit der aktuellen Diskussion über „narrative Identitätsarbeit“ und „biographisches Erzählen“. </w:t>
      </w:r>
      <w:proofErr w:type="spellStart"/>
      <w:r w:rsidRPr="005B126A">
        <w:rPr>
          <w:rFonts w:ascii="Times New Roman" w:eastAsia="Times New Roman" w:hAnsi="Times New Roman" w:cs="Times New Roman"/>
          <w:sz w:val="24"/>
          <w:szCs w:val="24"/>
          <w:lang w:eastAsia="de-DE"/>
        </w:rPr>
        <w:t>Grund</w:t>
      </w:r>
      <w:r w:rsidRPr="005B126A">
        <w:rPr>
          <w:rFonts w:ascii="Times New Roman" w:eastAsia="Times New Roman" w:hAnsi="Times New Roman" w:cs="Times New Roman"/>
          <w:sz w:val="24"/>
          <w:szCs w:val="24"/>
          <w:lang w:eastAsia="de-DE"/>
        </w:rPr>
        <w:softHyphen/>
        <w:t>überzeugung</w:t>
      </w:r>
      <w:proofErr w:type="spellEnd"/>
      <w:r w:rsidRPr="005B126A">
        <w:rPr>
          <w:rFonts w:ascii="Times New Roman" w:eastAsia="Times New Roman" w:hAnsi="Times New Roman" w:cs="Times New Roman"/>
          <w:sz w:val="24"/>
          <w:szCs w:val="24"/>
          <w:lang w:eastAsia="de-DE"/>
        </w:rPr>
        <w:t xml:space="preserve"> dieser Debatte, die vor allem in der nar</w:t>
      </w:r>
      <w:r w:rsidRPr="005B126A">
        <w:rPr>
          <w:rFonts w:ascii="Times New Roman" w:eastAsia="Times New Roman" w:hAnsi="Times New Roman" w:cs="Times New Roman"/>
          <w:sz w:val="24"/>
          <w:szCs w:val="24"/>
          <w:lang w:eastAsia="de-DE"/>
        </w:rPr>
        <w:softHyphen/>
        <w:t xml:space="preserve">rativen Psychologie geführt wird, ist es, </w:t>
      </w:r>
      <w:proofErr w:type="gramStart"/>
      <w:r w:rsidRPr="005B126A">
        <w:rPr>
          <w:rFonts w:ascii="Times New Roman" w:eastAsia="Times New Roman" w:hAnsi="Times New Roman" w:cs="Times New Roman"/>
          <w:sz w:val="24"/>
          <w:szCs w:val="24"/>
          <w:lang w:eastAsia="de-DE"/>
        </w:rPr>
        <w:t>dass</w:t>
      </w:r>
      <w:proofErr w:type="gramEnd"/>
      <w:r w:rsidRPr="005B126A">
        <w:rPr>
          <w:rFonts w:ascii="Times New Roman" w:eastAsia="Times New Roman" w:hAnsi="Times New Roman" w:cs="Times New Roman"/>
          <w:sz w:val="24"/>
          <w:szCs w:val="24"/>
          <w:lang w:eastAsia="de-DE"/>
        </w:rPr>
        <w:t xml:space="preserve"> Menschen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benskohärenz</w:t>
      </w:r>
      <w:proofErr w:type="spellEnd"/>
      <w:r w:rsidRPr="005B126A">
        <w:rPr>
          <w:rFonts w:ascii="Times New Roman" w:eastAsia="Times New Roman" w:hAnsi="Times New Roman" w:cs="Times New Roman"/>
          <w:sz w:val="24"/>
          <w:szCs w:val="24"/>
          <w:lang w:eastAsia="de-DE"/>
        </w:rPr>
        <w:t>, also die sichernde Erfahrung der Sinnhaf</w:t>
      </w:r>
      <w:r w:rsidRPr="005B126A">
        <w:rPr>
          <w:rFonts w:ascii="Times New Roman" w:eastAsia="Times New Roman" w:hAnsi="Times New Roman" w:cs="Times New Roman"/>
          <w:sz w:val="24"/>
          <w:szCs w:val="24"/>
          <w:lang w:eastAsia="de-DE"/>
        </w:rPr>
        <w:softHyphen/>
        <w:t>tigkeit der eigenen Lebensgeschichte, in Selbsterzählungen (Selbstnarrationen) konstruieren. Diese Grundüberzeugung der narrativen Psychologie macht einen di</w:t>
      </w:r>
      <w:r w:rsidRPr="005B126A">
        <w:rPr>
          <w:rFonts w:ascii="Times New Roman" w:eastAsia="Times New Roman" w:hAnsi="Times New Roman" w:cs="Times New Roman"/>
          <w:sz w:val="24"/>
          <w:szCs w:val="24"/>
          <w:lang w:eastAsia="de-DE"/>
        </w:rPr>
        <w:softHyphen/>
        <w:t xml:space="preserve">rekten Brückenschlag zur Methodik der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-Arbeit möglich. Das erzählende (Wieder-) Aufgreifen von biographischen Fäden im pädagogischen Dialog hat zum Ziel, Würde, Wert und Stolz des eigenen Le</w:t>
      </w:r>
      <w:r w:rsidRPr="005B126A">
        <w:rPr>
          <w:rFonts w:ascii="Times New Roman" w:eastAsia="Times New Roman" w:hAnsi="Times New Roman" w:cs="Times New Roman"/>
          <w:sz w:val="24"/>
          <w:szCs w:val="24"/>
          <w:lang w:eastAsia="de-DE"/>
        </w:rPr>
        <w:softHyphen/>
        <w:t xml:space="preserve">bens zu erinnern, Kontinuität und Lebenskohärenz allen Lebensbrüchen zum Trotz herzustellen und die Schatten negativ eingefärbter Selbst-Typisierungen zu bannen. Das biographische Erzählen öffnet </w:t>
      </w:r>
      <w:proofErr w:type="spellStart"/>
      <w:r w:rsidRPr="005B126A">
        <w:rPr>
          <w:rFonts w:ascii="Times New Roman" w:eastAsia="Times New Roman" w:hAnsi="Times New Roman" w:cs="Times New Roman"/>
          <w:sz w:val="24"/>
          <w:szCs w:val="24"/>
          <w:lang w:eastAsia="de-DE"/>
        </w:rPr>
        <w:t>Mög</w:t>
      </w:r>
      <w:r w:rsidRPr="005B126A">
        <w:rPr>
          <w:rFonts w:ascii="Times New Roman" w:eastAsia="Times New Roman" w:hAnsi="Times New Roman" w:cs="Times New Roman"/>
          <w:sz w:val="24"/>
          <w:szCs w:val="24"/>
          <w:lang w:eastAsia="de-DE"/>
        </w:rPr>
        <w:softHyphen/>
        <w:t>lichkeitsräume</w:t>
      </w:r>
      <w:proofErr w:type="spellEnd"/>
      <w:r w:rsidRPr="005B126A">
        <w:rPr>
          <w:rFonts w:ascii="Times New Roman" w:eastAsia="Times New Roman" w:hAnsi="Times New Roman" w:cs="Times New Roman"/>
          <w:sz w:val="24"/>
          <w:szCs w:val="24"/>
          <w:lang w:eastAsia="de-DE"/>
        </w:rPr>
        <w:t>, in denen der Einzelne Sprache finden kann und in der re</w:t>
      </w:r>
      <w:r w:rsidRPr="005B126A">
        <w:rPr>
          <w:rFonts w:ascii="Times New Roman" w:eastAsia="Times New Roman" w:hAnsi="Times New Roman" w:cs="Times New Roman"/>
          <w:sz w:val="24"/>
          <w:szCs w:val="24"/>
          <w:lang w:eastAsia="de-DE"/>
        </w:rPr>
        <w:softHyphen/>
        <w:t>flexiven Aneig</w:t>
      </w:r>
      <w:r w:rsidRPr="005B126A">
        <w:rPr>
          <w:rFonts w:ascii="Times New Roman" w:eastAsia="Times New Roman" w:hAnsi="Times New Roman" w:cs="Times New Roman"/>
          <w:sz w:val="24"/>
          <w:szCs w:val="24"/>
          <w:lang w:eastAsia="de-DE"/>
        </w:rPr>
        <w:softHyphen/>
        <w:t xml:space="preserve">nung der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bensgeschichtli</w:t>
      </w:r>
      <w:r w:rsidRPr="005B126A">
        <w:rPr>
          <w:rFonts w:ascii="Times New Roman" w:eastAsia="Times New Roman" w:hAnsi="Times New Roman" w:cs="Times New Roman"/>
          <w:sz w:val="24"/>
          <w:szCs w:val="24"/>
          <w:lang w:eastAsia="de-DE"/>
        </w:rPr>
        <w:softHyphen/>
        <w:t>chen</w:t>
      </w:r>
      <w:proofErr w:type="spellEnd"/>
      <w:r w:rsidRPr="005B126A">
        <w:rPr>
          <w:rFonts w:ascii="Times New Roman" w:eastAsia="Times New Roman" w:hAnsi="Times New Roman" w:cs="Times New Roman"/>
          <w:sz w:val="24"/>
          <w:szCs w:val="24"/>
          <w:lang w:eastAsia="de-DE"/>
        </w:rPr>
        <w:t xml:space="preserve"> Erfahrungen Werkzeuge für die Bearbeitung des Zu</w:t>
      </w:r>
      <w:r w:rsidRPr="005B126A">
        <w:rPr>
          <w:rFonts w:ascii="Times New Roman" w:eastAsia="Times New Roman" w:hAnsi="Times New Roman" w:cs="Times New Roman"/>
          <w:sz w:val="24"/>
          <w:szCs w:val="24"/>
          <w:lang w:eastAsia="de-DE"/>
        </w:rPr>
        <w:softHyphen/>
        <w:t>rückliegen</w:t>
      </w:r>
      <w:r w:rsidRPr="005B126A">
        <w:rPr>
          <w:rFonts w:ascii="Times New Roman" w:eastAsia="Times New Roman" w:hAnsi="Times New Roman" w:cs="Times New Roman"/>
          <w:sz w:val="24"/>
          <w:szCs w:val="24"/>
          <w:lang w:eastAsia="de-DE"/>
        </w:rPr>
        <w:softHyphen/>
        <w:t>den und Orientierungen für das noch unbe</w:t>
      </w:r>
      <w:r w:rsidRPr="005B126A">
        <w:rPr>
          <w:rFonts w:ascii="Times New Roman" w:eastAsia="Times New Roman" w:hAnsi="Times New Roman" w:cs="Times New Roman"/>
          <w:sz w:val="24"/>
          <w:szCs w:val="24"/>
          <w:lang w:eastAsia="de-DE"/>
        </w:rPr>
        <w:softHyphen/>
        <w:t>kannte Zukünftige gewin</w:t>
      </w:r>
      <w:r w:rsidRPr="005B126A">
        <w:rPr>
          <w:rFonts w:ascii="Times New Roman" w:eastAsia="Times New Roman" w:hAnsi="Times New Roman" w:cs="Times New Roman"/>
          <w:sz w:val="24"/>
          <w:szCs w:val="24"/>
          <w:lang w:eastAsia="de-DE"/>
        </w:rPr>
        <w:softHyphen/>
        <w:t>nen kann.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(2) Die Ebene der Gruppenarbeit - das Stiften von Zusammenhängen</w:t>
      </w:r>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B126A">
        <w:rPr>
          <w:rFonts w:ascii="Times New Roman" w:eastAsia="Times New Roman" w:hAnsi="Times New Roman" w:cs="Times New Roman"/>
          <w:sz w:val="24"/>
          <w:szCs w:val="24"/>
          <w:lang w:eastAsia="de-DE"/>
        </w:rPr>
        <w:t>Empower</w:t>
      </w:r>
      <w:r w:rsidRPr="005B126A">
        <w:rPr>
          <w:rFonts w:ascii="Times New Roman" w:eastAsia="Times New Roman" w:hAnsi="Times New Roman" w:cs="Times New Roman"/>
          <w:sz w:val="24"/>
          <w:szCs w:val="24"/>
          <w:lang w:eastAsia="de-DE"/>
        </w:rPr>
        <w:softHyphen/>
        <w:t>ment</w:t>
      </w:r>
      <w:proofErr w:type="spellEnd"/>
      <w:r w:rsidRPr="005B126A">
        <w:rPr>
          <w:rFonts w:ascii="Times New Roman" w:eastAsia="Times New Roman" w:hAnsi="Times New Roman" w:cs="Times New Roman"/>
          <w:sz w:val="24"/>
          <w:szCs w:val="24"/>
          <w:lang w:eastAsia="de-DE"/>
        </w:rPr>
        <w:t xml:space="preserve"> ist aber nicht nur Ergebnis eines einzelfallbezogenen Settings von Be</w:t>
      </w:r>
      <w:r w:rsidRPr="005B126A">
        <w:rPr>
          <w:rFonts w:ascii="Times New Roman" w:eastAsia="Times New Roman" w:hAnsi="Times New Roman" w:cs="Times New Roman"/>
          <w:sz w:val="24"/>
          <w:szCs w:val="24"/>
          <w:lang w:eastAsia="de-DE"/>
        </w:rPr>
        <w:softHyphen/>
        <w:t>ra</w:t>
      </w:r>
      <w:r w:rsidRPr="005B126A">
        <w:rPr>
          <w:rFonts w:ascii="Times New Roman" w:eastAsia="Times New Roman" w:hAnsi="Times New Roman" w:cs="Times New Roman"/>
          <w:sz w:val="24"/>
          <w:szCs w:val="24"/>
          <w:lang w:eastAsia="de-DE"/>
        </w:rPr>
        <w:softHyphen/>
        <w:t xml:space="preserve">tung und Begleitung. In vielen (vielleicht sogar den meisten) Fällen ist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das Produkt einer ‚konzertierten Aktion‘ - das gemein</w:t>
      </w:r>
      <w:r w:rsidRPr="005B126A">
        <w:rPr>
          <w:rFonts w:ascii="Times New Roman" w:eastAsia="Times New Roman" w:hAnsi="Times New Roman" w:cs="Times New Roman"/>
          <w:sz w:val="24"/>
          <w:szCs w:val="24"/>
          <w:lang w:eastAsia="de-DE"/>
        </w:rPr>
        <w:softHyphen/>
        <w:t>schaftliche Produkt von Men</w:t>
      </w:r>
      <w:r w:rsidRPr="005B126A">
        <w:rPr>
          <w:rFonts w:ascii="Times New Roman" w:eastAsia="Times New Roman" w:hAnsi="Times New Roman" w:cs="Times New Roman"/>
          <w:sz w:val="24"/>
          <w:szCs w:val="24"/>
          <w:lang w:eastAsia="de-DE"/>
        </w:rPr>
        <w:softHyphen/>
        <w:t>schen also, die sich zusammenfinden, ihre Kräfte bündeln und gemeinsam aus ei</w:t>
      </w:r>
      <w:r w:rsidRPr="005B126A">
        <w:rPr>
          <w:rFonts w:ascii="Times New Roman" w:eastAsia="Times New Roman" w:hAnsi="Times New Roman" w:cs="Times New Roman"/>
          <w:sz w:val="24"/>
          <w:szCs w:val="24"/>
          <w:lang w:eastAsia="de-DE"/>
        </w:rPr>
        <w:softHyphen/>
        <w:t>ner Si</w:t>
      </w:r>
      <w:r w:rsidRPr="005B126A">
        <w:rPr>
          <w:rFonts w:ascii="Times New Roman" w:eastAsia="Times New Roman" w:hAnsi="Times New Roman" w:cs="Times New Roman"/>
          <w:sz w:val="24"/>
          <w:szCs w:val="24"/>
          <w:lang w:eastAsia="de-DE"/>
        </w:rPr>
        <w:softHyphen/>
        <w:t>tuation der Machtlosigkeit, Resignation und Demorali</w:t>
      </w:r>
      <w:r w:rsidRPr="005B126A">
        <w:rPr>
          <w:rFonts w:ascii="Times New Roman" w:eastAsia="Times New Roman" w:hAnsi="Times New Roman" w:cs="Times New Roman"/>
          <w:sz w:val="24"/>
          <w:szCs w:val="24"/>
          <w:lang w:eastAsia="de-DE"/>
        </w:rPr>
        <w:softHyphen/>
        <w:t>sierung heraus be</w:t>
      </w:r>
      <w:r w:rsidRPr="005B126A">
        <w:rPr>
          <w:rFonts w:ascii="Times New Roman" w:eastAsia="Times New Roman" w:hAnsi="Times New Roman" w:cs="Times New Roman"/>
          <w:sz w:val="24"/>
          <w:szCs w:val="24"/>
          <w:lang w:eastAsia="de-DE"/>
        </w:rPr>
        <w:softHyphen/>
        <w:t>ginnen, ihr Le</w:t>
      </w:r>
      <w:r w:rsidRPr="005B126A">
        <w:rPr>
          <w:rFonts w:ascii="Times New Roman" w:eastAsia="Times New Roman" w:hAnsi="Times New Roman" w:cs="Times New Roman"/>
          <w:sz w:val="24"/>
          <w:szCs w:val="24"/>
          <w:lang w:eastAsia="de-DE"/>
        </w:rPr>
        <w:softHyphen/>
        <w:t>ben in die eigene Hand zu nehmen. Anschau</w:t>
      </w:r>
      <w:r w:rsidRPr="005B126A">
        <w:rPr>
          <w:rFonts w:ascii="Times New Roman" w:eastAsia="Times New Roman" w:hAnsi="Times New Roman" w:cs="Times New Roman"/>
          <w:sz w:val="24"/>
          <w:szCs w:val="24"/>
          <w:lang w:eastAsia="de-DE"/>
        </w:rPr>
        <w:softHyphen/>
        <w:t xml:space="preserve">ungsmaterialien für diese </w:t>
      </w:r>
      <w:proofErr w:type="spellStart"/>
      <w:r w:rsidRPr="005B126A">
        <w:rPr>
          <w:rFonts w:ascii="Times New Roman" w:eastAsia="Times New Roman" w:hAnsi="Times New Roman" w:cs="Times New Roman"/>
          <w:sz w:val="24"/>
          <w:szCs w:val="24"/>
          <w:lang w:eastAsia="de-DE"/>
        </w:rPr>
        <w:t>eigeninitiier</w:t>
      </w:r>
      <w:r w:rsidRPr="005B126A">
        <w:rPr>
          <w:rFonts w:ascii="Times New Roman" w:eastAsia="Times New Roman" w:hAnsi="Times New Roman" w:cs="Times New Roman"/>
          <w:sz w:val="24"/>
          <w:szCs w:val="24"/>
          <w:lang w:eastAsia="de-DE"/>
        </w:rPr>
        <w:softHyphen/>
        <w:t>ten</w:t>
      </w:r>
      <w:proofErr w:type="spellEnd"/>
      <w:r w:rsidRPr="005B126A">
        <w:rPr>
          <w:rFonts w:ascii="Times New Roman" w:eastAsia="Times New Roman" w:hAnsi="Times New Roman" w:cs="Times New Roman"/>
          <w:sz w:val="24"/>
          <w:szCs w:val="24"/>
          <w:lang w:eastAsia="de-DE"/>
        </w:rPr>
        <w:t xml:space="preserve"> und dynamisch verlaufenden </w:t>
      </w:r>
      <w:proofErr w:type="spellStart"/>
      <w:r w:rsidRPr="005B126A">
        <w:rPr>
          <w:rFonts w:ascii="Times New Roman" w:eastAsia="Times New Roman" w:hAnsi="Times New Roman" w:cs="Times New Roman"/>
          <w:sz w:val="24"/>
          <w:szCs w:val="24"/>
          <w:lang w:eastAsia="de-DE"/>
        </w:rPr>
        <w:t>Grup</w:t>
      </w:r>
      <w:r w:rsidRPr="005B126A">
        <w:rPr>
          <w:rFonts w:ascii="Times New Roman" w:eastAsia="Times New Roman" w:hAnsi="Times New Roman" w:cs="Times New Roman"/>
          <w:sz w:val="24"/>
          <w:szCs w:val="24"/>
          <w:lang w:eastAsia="de-DE"/>
        </w:rPr>
        <w:softHyphen/>
        <w:t>penprozesse</w:t>
      </w:r>
      <w:proofErr w:type="spellEnd"/>
      <w:r w:rsidRPr="005B126A">
        <w:rPr>
          <w:rFonts w:ascii="Times New Roman" w:eastAsia="Times New Roman" w:hAnsi="Times New Roman" w:cs="Times New Roman"/>
          <w:sz w:val="24"/>
          <w:szCs w:val="24"/>
          <w:lang w:eastAsia="de-DE"/>
        </w:rPr>
        <w:t xml:space="preserve"> finden sich in unterschiedli</w:t>
      </w:r>
      <w:r w:rsidRPr="005B126A">
        <w:rPr>
          <w:rFonts w:ascii="Times New Roman" w:eastAsia="Times New Roman" w:hAnsi="Times New Roman" w:cs="Times New Roman"/>
          <w:sz w:val="24"/>
          <w:szCs w:val="24"/>
          <w:lang w:eastAsia="de-DE"/>
        </w:rPr>
        <w:softHyphen/>
        <w:t xml:space="preserve">chen </w:t>
      </w:r>
      <w:proofErr w:type="spellStart"/>
      <w:r w:rsidRPr="005B126A">
        <w:rPr>
          <w:rFonts w:ascii="Times New Roman" w:eastAsia="Times New Roman" w:hAnsi="Times New Roman" w:cs="Times New Roman"/>
          <w:sz w:val="24"/>
          <w:szCs w:val="24"/>
          <w:lang w:eastAsia="de-DE"/>
        </w:rPr>
        <w:t>Hand</w:t>
      </w:r>
      <w:r w:rsidRPr="005B126A">
        <w:rPr>
          <w:rFonts w:ascii="Times New Roman" w:eastAsia="Times New Roman" w:hAnsi="Times New Roman" w:cs="Times New Roman"/>
          <w:sz w:val="24"/>
          <w:szCs w:val="24"/>
          <w:lang w:eastAsia="de-DE"/>
        </w:rPr>
        <w:softHyphen/>
        <w:t>lungsfeldern</w:t>
      </w:r>
      <w:proofErr w:type="spellEnd"/>
      <w:r w:rsidRPr="005B126A">
        <w:rPr>
          <w:rFonts w:ascii="Times New Roman" w:eastAsia="Times New Roman" w:hAnsi="Times New Roman" w:cs="Times New Roman"/>
          <w:sz w:val="24"/>
          <w:szCs w:val="24"/>
          <w:lang w:eastAsia="de-DE"/>
        </w:rPr>
        <w:t xml:space="preserve">: in der </w:t>
      </w:r>
      <w:proofErr w:type="spellStart"/>
      <w:r w:rsidRPr="005B126A">
        <w:rPr>
          <w:rFonts w:ascii="Times New Roman" w:eastAsia="Times New Roman" w:hAnsi="Times New Roman" w:cs="Times New Roman"/>
          <w:sz w:val="24"/>
          <w:szCs w:val="24"/>
          <w:lang w:eastAsia="de-DE"/>
        </w:rPr>
        <w:t>Netz</w:t>
      </w:r>
      <w:r w:rsidRPr="005B126A">
        <w:rPr>
          <w:rFonts w:ascii="Times New Roman" w:eastAsia="Times New Roman" w:hAnsi="Times New Roman" w:cs="Times New Roman"/>
          <w:sz w:val="24"/>
          <w:szCs w:val="24"/>
          <w:lang w:eastAsia="de-DE"/>
        </w:rPr>
        <w:softHyphen/>
        <w:t>werkarbeit</w:t>
      </w:r>
      <w:proofErr w:type="spellEnd"/>
      <w:r w:rsidRPr="005B126A">
        <w:rPr>
          <w:rFonts w:ascii="Times New Roman" w:eastAsia="Times New Roman" w:hAnsi="Times New Roman" w:cs="Times New Roman"/>
          <w:sz w:val="24"/>
          <w:szCs w:val="24"/>
          <w:lang w:eastAsia="de-DE"/>
        </w:rPr>
        <w:t xml:space="preserve"> mit Familien-, </w:t>
      </w:r>
      <w:proofErr w:type="spellStart"/>
      <w:r w:rsidRPr="005B126A">
        <w:rPr>
          <w:rFonts w:ascii="Times New Roman" w:eastAsia="Times New Roman" w:hAnsi="Times New Roman" w:cs="Times New Roman"/>
          <w:sz w:val="24"/>
          <w:szCs w:val="24"/>
          <w:lang w:eastAsia="de-DE"/>
        </w:rPr>
        <w:t>Freund</w:t>
      </w:r>
      <w:r w:rsidRPr="005B126A">
        <w:rPr>
          <w:rFonts w:ascii="Times New Roman" w:eastAsia="Times New Roman" w:hAnsi="Times New Roman" w:cs="Times New Roman"/>
          <w:sz w:val="24"/>
          <w:szCs w:val="24"/>
          <w:lang w:eastAsia="de-DE"/>
        </w:rPr>
        <w:softHyphen/>
        <w:t>schafts</w:t>
      </w:r>
      <w:proofErr w:type="spellEnd"/>
      <w:r w:rsidRPr="005B126A">
        <w:rPr>
          <w:rFonts w:ascii="Times New Roman" w:eastAsia="Times New Roman" w:hAnsi="Times New Roman" w:cs="Times New Roman"/>
          <w:sz w:val="24"/>
          <w:szCs w:val="24"/>
          <w:lang w:eastAsia="de-DE"/>
        </w:rPr>
        <w:t>- und Gleich</w:t>
      </w:r>
      <w:r w:rsidRPr="005B126A">
        <w:rPr>
          <w:rFonts w:ascii="Times New Roman" w:eastAsia="Times New Roman" w:hAnsi="Times New Roman" w:cs="Times New Roman"/>
          <w:sz w:val="24"/>
          <w:szCs w:val="24"/>
          <w:lang w:eastAsia="de-DE"/>
        </w:rPr>
        <w:softHyphen/>
        <w:t>altrigen-Systemen; in der Unterstützung von Selbst</w:t>
      </w:r>
      <w:r w:rsidRPr="005B126A">
        <w:rPr>
          <w:rFonts w:ascii="Times New Roman" w:eastAsia="Times New Roman" w:hAnsi="Times New Roman" w:cs="Times New Roman"/>
          <w:sz w:val="24"/>
          <w:szCs w:val="24"/>
          <w:lang w:eastAsia="de-DE"/>
        </w:rPr>
        <w:softHyphen/>
        <w:t>hil</w:t>
      </w:r>
      <w:r w:rsidRPr="005B126A">
        <w:rPr>
          <w:rFonts w:ascii="Times New Roman" w:eastAsia="Times New Roman" w:hAnsi="Times New Roman" w:cs="Times New Roman"/>
          <w:sz w:val="24"/>
          <w:szCs w:val="24"/>
          <w:lang w:eastAsia="de-DE"/>
        </w:rPr>
        <w:softHyphen/>
        <w:t>fegruppen; in der Arbeit mit kommunal</w:t>
      </w:r>
      <w:r w:rsidRPr="005B126A">
        <w:rPr>
          <w:rFonts w:ascii="Times New Roman" w:eastAsia="Times New Roman" w:hAnsi="Times New Roman" w:cs="Times New Roman"/>
          <w:sz w:val="24"/>
          <w:szCs w:val="24"/>
          <w:lang w:eastAsia="de-DE"/>
        </w:rPr>
        <w:softHyphen/>
        <w:t>politisch en</w:t>
      </w:r>
      <w:r w:rsidRPr="005B126A">
        <w:rPr>
          <w:rFonts w:ascii="Times New Roman" w:eastAsia="Times New Roman" w:hAnsi="Times New Roman" w:cs="Times New Roman"/>
          <w:sz w:val="24"/>
          <w:szCs w:val="24"/>
          <w:lang w:eastAsia="de-DE"/>
        </w:rPr>
        <w:softHyphen/>
        <w:t>gagierten Bürgerinitia</w:t>
      </w:r>
      <w:r w:rsidRPr="005B126A">
        <w:rPr>
          <w:rFonts w:ascii="Times New Roman" w:eastAsia="Times New Roman" w:hAnsi="Times New Roman" w:cs="Times New Roman"/>
          <w:sz w:val="24"/>
          <w:szCs w:val="24"/>
          <w:lang w:eastAsia="de-DE"/>
        </w:rPr>
        <w:softHyphen/>
        <w:t>ti</w:t>
      </w:r>
      <w:r w:rsidRPr="005B126A">
        <w:rPr>
          <w:rFonts w:ascii="Times New Roman" w:eastAsia="Times New Roman" w:hAnsi="Times New Roman" w:cs="Times New Roman"/>
          <w:sz w:val="24"/>
          <w:szCs w:val="24"/>
          <w:lang w:eastAsia="de-DE"/>
        </w:rPr>
        <w:softHyphen/>
        <w:t>ven. In all diesen Feldern sozialer Ak</w:t>
      </w:r>
      <w:r w:rsidRPr="005B126A">
        <w:rPr>
          <w:rFonts w:ascii="Times New Roman" w:eastAsia="Times New Roman" w:hAnsi="Times New Roman" w:cs="Times New Roman"/>
          <w:sz w:val="24"/>
          <w:szCs w:val="24"/>
          <w:lang w:eastAsia="de-DE"/>
        </w:rPr>
        <w:softHyphen/>
        <w:t xml:space="preserve">tion sind </w:t>
      </w:r>
      <w:proofErr w:type="spellStart"/>
      <w:r w:rsidRPr="005B126A">
        <w:rPr>
          <w:rFonts w:ascii="Times New Roman" w:eastAsia="Times New Roman" w:hAnsi="Times New Roman" w:cs="Times New Roman"/>
          <w:sz w:val="24"/>
          <w:szCs w:val="24"/>
          <w:lang w:eastAsia="de-DE"/>
        </w:rPr>
        <w:t>Em</w:t>
      </w:r>
      <w:r w:rsidRPr="005B126A">
        <w:rPr>
          <w:rFonts w:ascii="Times New Roman" w:eastAsia="Times New Roman" w:hAnsi="Times New Roman" w:cs="Times New Roman"/>
          <w:sz w:val="24"/>
          <w:szCs w:val="24"/>
          <w:lang w:eastAsia="de-DE"/>
        </w:rPr>
        <w:softHyphen/>
        <w:t>po</w:t>
      </w:r>
      <w:r w:rsidRPr="005B126A">
        <w:rPr>
          <w:rFonts w:ascii="Times New Roman" w:eastAsia="Times New Roman" w:hAnsi="Times New Roman" w:cs="Times New Roman"/>
          <w:sz w:val="24"/>
          <w:szCs w:val="24"/>
          <w:lang w:eastAsia="de-DE"/>
        </w:rPr>
        <w:softHyphen/>
        <w:t>wermentprozesse</w:t>
      </w:r>
      <w:proofErr w:type="spellEnd"/>
      <w:r w:rsidRPr="005B126A">
        <w:rPr>
          <w:rFonts w:ascii="Times New Roman" w:eastAsia="Times New Roman" w:hAnsi="Times New Roman" w:cs="Times New Roman"/>
          <w:sz w:val="24"/>
          <w:szCs w:val="24"/>
          <w:lang w:eastAsia="de-DE"/>
        </w:rPr>
        <w:t xml:space="preserve"> in sozialer Gemeinschaft eingelagert, es voll</w:t>
      </w:r>
      <w:r w:rsidRPr="005B126A">
        <w:rPr>
          <w:rFonts w:ascii="Times New Roman" w:eastAsia="Times New Roman" w:hAnsi="Times New Roman" w:cs="Times New Roman"/>
          <w:sz w:val="24"/>
          <w:szCs w:val="24"/>
          <w:lang w:eastAsia="de-DE"/>
        </w:rPr>
        <w:softHyphen/>
        <w:t>zieht sich die Entfal</w:t>
      </w:r>
      <w:r w:rsidRPr="005B126A">
        <w:rPr>
          <w:rFonts w:ascii="Times New Roman" w:eastAsia="Times New Roman" w:hAnsi="Times New Roman" w:cs="Times New Roman"/>
          <w:sz w:val="24"/>
          <w:szCs w:val="24"/>
          <w:lang w:eastAsia="de-DE"/>
        </w:rPr>
        <w:softHyphen/>
        <w:t>tung personaler Kräfte in der stärkenden Gemeinschaft mit anderen. Für die So</w:t>
      </w:r>
      <w:r w:rsidRPr="005B126A">
        <w:rPr>
          <w:rFonts w:ascii="Times New Roman" w:eastAsia="Times New Roman" w:hAnsi="Times New Roman" w:cs="Times New Roman"/>
          <w:sz w:val="24"/>
          <w:szCs w:val="24"/>
          <w:lang w:eastAsia="de-DE"/>
        </w:rPr>
        <w:softHyphen/>
        <w:t>ziale Arbeit ergibt sich damit auf dieser gruppenbezogenen Ebene die Aufgabe, Men</w:t>
      </w:r>
      <w:r w:rsidRPr="005B126A">
        <w:rPr>
          <w:rFonts w:ascii="Times New Roman" w:eastAsia="Times New Roman" w:hAnsi="Times New Roman" w:cs="Times New Roman"/>
          <w:sz w:val="24"/>
          <w:szCs w:val="24"/>
          <w:lang w:eastAsia="de-DE"/>
        </w:rPr>
        <w:softHyphen/>
        <w:t>schen miteinan</w:t>
      </w:r>
      <w:r w:rsidRPr="005B126A">
        <w:rPr>
          <w:rFonts w:ascii="Times New Roman" w:eastAsia="Times New Roman" w:hAnsi="Times New Roman" w:cs="Times New Roman"/>
          <w:sz w:val="24"/>
          <w:szCs w:val="24"/>
          <w:lang w:eastAsia="de-DE"/>
        </w:rPr>
        <w:softHyphen/>
        <w:t>der zu verknüpfen und ihnen Aufbauhilfen bei der Gestal</w:t>
      </w:r>
      <w:r w:rsidRPr="005B126A">
        <w:rPr>
          <w:rFonts w:ascii="Times New Roman" w:eastAsia="Times New Roman" w:hAnsi="Times New Roman" w:cs="Times New Roman"/>
          <w:sz w:val="24"/>
          <w:szCs w:val="24"/>
          <w:lang w:eastAsia="de-DE"/>
        </w:rPr>
        <w:softHyphen/>
        <w:t>tung von un</w:t>
      </w:r>
      <w:r w:rsidRPr="005B126A">
        <w:rPr>
          <w:rFonts w:ascii="Times New Roman" w:eastAsia="Times New Roman" w:hAnsi="Times New Roman" w:cs="Times New Roman"/>
          <w:sz w:val="24"/>
          <w:szCs w:val="24"/>
          <w:lang w:eastAsia="de-DE"/>
        </w:rPr>
        <w:softHyphen/>
        <w:t>terstützenden Netzwerken zu vermitteln. In das Zentrum der sozialen Praxis tritt so das Stiften von Zusammenhängen: die Inszenierung, der Aufbau und die Weiterent</w:t>
      </w:r>
      <w:r w:rsidRPr="005B126A">
        <w:rPr>
          <w:rFonts w:ascii="Times New Roman" w:eastAsia="Times New Roman" w:hAnsi="Times New Roman" w:cs="Times New Roman"/>
          <w:sz w:val="24"/>
          <w:szCs w:val="24"/>
          <w:lang w:eastAsia="de-DE"/>
        </w:rPr>
        <w:softHyphen/>
        <w:t>wicklung von för</w:t>
      </w:r>
      <w:r w:rsidRPr="005B126A">
        <w:rPr>
          <w:rFonts w:ascii="Times New Roman" w:eastAsia="Times New Roman" w:hAnsi="Times New Roman" w:cs="Times New Roman"/>
          <w:sz w:val="24"/>
          <w:szCs w:val="24"/>
          <w:lang w:eastAsia="de-DE"/>
        </w:rPr>
        <w:softHyphen/>
        <w:t xml:space="preserve">dernden </w:t>
      </w:r>
      <w:proofErr w:type="spellStart"/>
      <w:r w:rsidRPr="005B126A">
        <w:rPr>
          <w:rFonts w:ascii="Times New Roman" w:eastAsia="Times New Roman" w:hAnsi="Times New Roman" w:cs="Times New Roman"/>
          <w:sz w:val="24"/>
          <w:szCs w:val="24"/>
          <w:lang w:eastAsia="de-DE"/>
        </w:rPr>
        <w:t>Netzwerkstrukturen.Hier</w:t>
      </w:r>
      <w:proofErr w:type="spellEnd"/>
      <w:r w:rsidRPr="005B126A">
        <w:rPr>
          <w:rFonts w:ascii="Times New Roman" w:eastAsia="Times New Roman" w:hAnsi="Times New Roman" w:cs="Times New Roman"/>
          <w:sz w:val="24"/>
          <w:szCs w:val="24"/>
          <w:lang w:eastAsia="de-DE"/>
        </w:rPr>
        <w:t xml:space="preserve"> kommen zwei methodi</w:t>
      </w:r>
      <w:r w:rsidRPr="005B126A">
        <w:rPr>
          <w:rFonts w:ascii="Times New Roman" w:eastAsia="Times New Roman" w:hAnsi="Times New Roman" w:cs="Times New Roman"/>
          <w:sz w:val="24"/>
          <w:szCs w:val="24"/>
          <w:lang w:eastAsia="de-DE"/>
        </w:rPr>
        <w:softHyphen/>
        <w:t>sche Werkzeuge zum Einsatz:</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Netzwerkberatung - das Kitten von Beziehungsrissen:</w:t>
      </w:r>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Arbeitsan</w:t>
      </w:r>
      <w:r w:rsidRPr="005B126A">
        <w:rPr>
          <w:rFonts w:ascii="Times New Roman" w:eastAsia="Times New Roman" w:hAnsi="Times New Roman" w:cs="Times New Roman"/>
          <w:sz w:val="24"/>
          <w:szCs w:val="24"/>
          <w:lang w:eastAsia="de-DE"/>
        </w:rPr>
        <w:softHyphen/>
        <w:t>sätze</w:t>
      </w:r>
      <w:proofErr w:type="spellEnd"/>
      <w:r w:rsidRPr="005B126A">
        <w:rPr>
          <w:rFonts w:ascii="Times New Roman" w:eastAsia="Times New Roman" w:hAnsi="Times New Roman" w:cs="Times New Roman"/>
          <w:sz w:val="24"/>
          <w:szCs w:val="24"/>
          <w:lang w:eastAsia="de-DE"/>
        </w:rPr>
        <w:t xml:space="preserve"> der </w:t>
      </w:r>
      <w:proofErr w:type="spellStart"/>
      <w:r w:rsidRPr="005B126A">
        <w:rPr>
          <w:rFonts w:ascii="Times New Roman" w:eastAsia="Times New Roman" w:hAnsi="Times New Roman" w:cs="Times New Roman"/>
          <w:sz w:val="24"/>
          <w:szCs w:val="24"/>
          <w:lang w:eastAsia="de-DE"/>
        </w:rPr>
        <w:t>Netz</w:t>
      </w:r>
      <w:r w:rsidRPr="005B126A">
        <w:rPr>
          <w:rFonts w:ascii="Times New Roman" w:eastAsia="Times New Roman" w:hAnsi="Times New Roman" w:cs="Times New Roman"/>
          <w:sz w:val="24"/>
          <w:szCs w:val="24"/>
          <w:lang w:eastAsia="de-DE"/>
        </w:rPr>
        <w:softHyphen/>
        <w:t>werkberatung</w:t>
      </w:r>
      <w:proofErr w:type="spellEnd"/>
      <w:r w:rsidRPr="005B126A">
        <w:rPr>
          <w:rFonts w:ascii="Times New Roman" w:eastAsia="Times New Roman" w:hAnsi="Times New Roman" w:cs="Times New Roman"/>
          <w:sz w:val="24"/>
          <w:szCs w:val="24"/>
          <w:lang w:eastAsia="de-DE"/>
        </w:rPr>
        <w:t xml:space="preserve"> zielen auf Beziehungsnetzwerke, die auf gewachsenen famili</w:t>
      </w:r>
      <w:r w:rsidRPr="005B126A">
        <w:rPr>
          <w:rFonts w:ascii="Times New Roman" w:eastAsia="Times New Roman" w:hAnsi="Times New Roman" w:cs="Times New Roman"/>
          <w:sz w:val="24"/>
          <w:szCs w:val="24"/>
          <w:lang w:eastAsia="de-DE"/>
        </w:rPr>
        <w:softHyphen/>
        <w:t>ären, verwandtschaftlichen oder freundschaftlichen Bezie</w:t>
      </w:r>
      <w:r w:rsidRPr="005B126A">
        <w:rPr>
          <w:rFonts w:ascii="Times New Roman" w:eastAsia="Times New Roman" w:hAnsi="Times New Roman" w:cs="Times New Roman"/>
          <w:sz w:val="24"/>
          <w:szCs w:val="24"/>
          <w:lang w:eastAsia="de-DE"/>
        </w:rPr>
        <w:softHyphen/>
        <w:t>hungen beruhen und die ein relativ hohes Maß an Vertrautheit im</w:t>
      </w:r>
      <w:r w:rsidRPr="005B126A">
        <w:rPr>
          <w:rFonts w:ascii="Times New Roman" w:eastAsia="Times New Roman" w:hAnsi="Times New Roman" w:cs="Times New Roman"/>
          <w:sz w:val="24"/>
          <w:szCs w:val="24"/>
          <w:lang w:eastAsia="de-DE"/>
        </w:rPr>
        <w:softHyphen/>
        <w:t>plizieren. Ziel der Arbeit auf dieser Ebene ist es, Verbin</w:t>
      </w:r>
      <w:r w:rsidRPr="005B126A">
        <w:rPr>
          <w:rFonts w:ascii="Times New Roman" w:eastAsia="Times New Roman" w:hAnsi="Times New Roman" w:cs="Times New Roman"/>
          <w:sz w:val="24"/>
          <w:szCs w:val="24"/>
          <w:lang w:eastAsia="de-DE"/>
        </w:rPr>
        <w:softHyphen/>
        <w:t xml:space="preserve">dungen, die </w:t>
      </w:r>
      <w:r w:rsidRPr="005B126A">
        <w:rPr>
          <w:rFonts w:ascii="Times New Roman" w:eastAsia="Times New Roman" w:hAnsi="Times New Roman" w:cs="Times New Roman"/>
          <w:sz w:val="24"/>
          <w:szCs w:val="24"/>
          <w:lang w:eastAsia="de-DE"/>
        </w:rPr>
        <w:lastRenderedPageBreak/>
        <w:t>sich in der Zeit gelockert haben, enger zu knüpfen, die Risse zwi</w:t>
      </w:r>
      <w:r w:rsidRPr="005B126A">
        <w:rPr>
          <w:rFonts w:ascii="Times New Roman" w:eastAsia="Times New Roman" w:hAnsi="Times New Roman" w:cs="Times New Roman"/>
          <w:sz w:val="24"/>
          <w:szCs w:val="24"/>
          <w:lang w:eastAsia="de-DE"/>
        </w:rPr>
        <w:softHyphen/>
        <w:t>schen aus</w:t>
      </w:r>
      <w:r w:rsidRPr="005B126A">
        <w:rPr>
          <w:rFonts w:ascii="Times New Roman" w:eastAsia="Times New Roman" w:hAnsi="Times New Roman" w:cs="Times New Roman"/>
          <w:sz w:val="24"/>
          <w:szCs w:val="24"/>
          <w:lang w:eastAsia="de-DE"/>
        </w:rPr>
        <w:softHyphen/>
        <w:t>einan</w:t>
      </w:r>
      <w:r w:rsidRPr="005B126A">
        <w:rPr>
          <w:rFonts w:ascii="Times New Roman" w:eastAsia="Times New Roman" w:hAnsi="Times New Roman" w:cs="Times New Roman"/>
          <w:sz w:val="24"/>
          <w:szCs w:val="24"/>
          <w:lang w:eastAsia="de-DE"/>
        </w:rPr>
        <w:softHyphen/>
        <w:t>dergerissenen Netzwerkteilen zu kitten, den Austausch und die zielgenaue Nut</w:t>
      </w:r>
      <w:r w:rsidRPr="005B126A">
        <w:rPr>
          <w:rFonts w:ascii="Times New Roman" w:eastAsia="Times New Roman" w:hAnsi="Times New Roman" w:cs="Times New Roman"/>
          <w:sz w:val="24"/>
          <w:szCs w:val="24"/>
          <w:lang w:eastAsia="de-DE"/>
        </w:rPr>
        <w:softHyphen/>
        <w:t xml:space="preserve">zung von sozialen </w:t>
      </w:r>
      <w:proofErr w:type="spellStart"/>
      <w:r w:rsidRPr="005B126A">
        <w:rPr>
          <w:rFonts w:ascii="Times New Roman" w:eastAsia="Times New Roman" w:hAnsi="Times New Roman" w:cs="Times New Roman"/>
          <w:sz w:val="24"/>
          <w:szCs w:val="24"/>
          <w:lang w:eastAsia="de-DE"/>
        </w:rPr>
        <w:t>Unterstüt</w:t>
      </w:r>
      <w:r w:rsidRPr="005B126A">
        <w:rPr>
          <w:rFonts w:ascii="Times New Roman" w:eastAsia="Times New Roman" w:hAnsi="Times New Roman" w:cs="Times New Roman"/>
          <w:sz w:val="24"/>
          <w:szCs w:val="24"/>
          <w:lang w:eastAsia="de-DE"/>
        </w:rPr>
        <w:softHyphen/>
        <w:t>zungsleistun</w:t>
      </w:r>
      <w:r w:rsidRPr="005B126A">
        <w:rPr>
          <w:rFonts w:ascii="Times New Roman" w:eastAsia="Times New Roman" w:hAnsi="Times New Roman" w:cs="Times New Roman"/>
          <w:sz w:val="24"/>
          <w:szCs w:val="24"/>
          <w:lang w:eastAsia="de-DE"/>
        </w:rPr>
        <w:softHyphen/>
        <w:t>gen</w:t>
      </w:r>
      <w:proofErr w:type="spellEnd"/>
      <w:r w:rsidRPr="005B126A">
        <w:rPr>
          <w:rFonts w:ascii="Times New Roman" w:eastAsia="Times New Roman" w:hAnsi="Times New Roman" w:cs="Times New Roman"/>
          <w:sz w:val="24"/>
          <w:szCs w:val="24"/>
          <w:lang w:eastAsia="de-DE"/>
        </w:rPr>
        <w:t xml:space="preserve"> zu intensi</w:t>
      </w:r>
      <w:r w:rsidRPr="005B126A">
        <w:rPr>
          <w:rFonts w:ascii="Times New Roman" w:eastAsia="Times New Roman" w:hAnsi="Times New Roman" w:cs="Times New Roman"/>
          <w:sz w:val="24"/>
          <w:szCs w:val="24"/>
          <w:lang w:eastAsia="de-DE"/>
        </w:rPr>
        <w:softHyphen/>
        <w:t>vie</w:t>
      </w:r>
      <w:r w:rsidRPr="005B126A">
        <w:rPr>
          <w:rFonts w:ascii="Times New Roman" w:eastAsia="Times New Roman" w:hAnsi="Times New Roman" w:cs="Times New Roman"/>
          <w:sz w:val="24"/>
          <w:szCs w:val="24"/>
          <w:lang w:eastAsia="de-DE"/>
        </w:rPr>
        <w:softHyphen/>
        <w:t>ren. Me</w:t>
      </w:r>
      <w:r w:rsidRPr="005B126A">
        <w:rPr>
          <w:rFonts w:ascii="Times New Roman" w:eastAsia="Times New Roman" w:hAnsi="Times New Roman" w:cs="Times New Roman"/>
          <w:sz w:val="24"/>
          <w:szCs w:val="24"/>
          <w:lang w:eastAsia="de-DE"/>
        </w:rPr>
        <w:softHyphen/>
        <w:t>thodi</w:t>
      </w:r>
      <w:r w:rsidRPr="005B126A">
        <w:rPr>
          <w:rFonts w:ascii="Times New Roman" w:eastAsia="Times New Roman" w:hAnsi="Times New Roman" w:cs="Times New Roman"/>
          <w:sz w:val="24"/>
          <w:szCs w:val="24"/>
          <w:lang w:eastAsia="de-DE"/>
        </w:rPr>
        <w:softHyphen/>
        <w:t>sches In</w:t>
      </w:r>
      <w:r w:rsidRPr="005B126A">
        <w:rPr>
          <w:rFonts w:ascii="Times New Roman" w:eastAsia="Times New Roman" w:hAnsi="Times New Roman" w:cs="Times New Roman"/>
          <w:sz w:val="24"/>
          <w:szCs w:val="24"/>
          <w:lang w:eastAsia="de-DE"/>
        </w:rPr>
        <w:softHyphen/>
        <w:t>strument dieser Ver</w:t>
      </w:r>
      <w:r w:rsidRPr="005B126A">
        <w:rPr>
          <w:rFonts w:ascii="Times New Roman" w:eastAsia="Times New Roman" w:hAnsi="Times New Roman" w:cs="Times New Roman"/>
          <w:sz w:val="24"/>
          <w:szCs w:val="24"/>
          <w:lang w:eastAsia="de-DE"/>
        </w:rPr>
        <w:softHyphen/>
        <w:t>netzung ist die Netzwerk-</w:t>
      </w:r>
      <w:r w:rsidRPr="005B126A">
        <w:rPr>
          <w:rFonts w:ascii="Times New Roman" w:eastAsia="Times New Roman" w:hAnsi="Times New Roman" w:cs="Times New Roman"/>
          <w:sz w:val="24"/>
          <w:szCs w:val="24"/>
          <w:lang w:eastAsia="de-DE"/>
        </w:rPr>
        <w:softHyphen/>
        <w:t>Konferenz, die eine Plattform be</w:t>
      </w:r>
      <w:r w:rsidRPr="005B126A">
        <w:rPr>
          <w:rFonts w:ascii="Times New Roman" w:eastAsia="Times New Roman" w:hAnsi="Times New Roman" w:cs="Times New Roman"/>
          <w:sz w:val="24"/>
          <w:szCs w:val="24"/>
          <w:lang w:eastAsia="de-DE"/>
        </w:rPr>
        <w:softHyphen/>
        <w:t>reitstellt, auf der es mög</w:t>
      </w:r>
      <w:r w:rsidRPr="005B126A">
        <w:rPr>
          <w:rFonts w:ascii="Times New Roman" w:eastAsia="Times New Roman" w:hAnsi="Times New Roman" w:cs="Times New Roman"/>
          <w:sz w:val="24"/>
          <w:szCs w:val="24"/>
          <w:lang w:eastAsia="de-DE"/>
        </w:rPr>
        <w:softHyphen/>
        <w:t>lich wird, die verfügba</w:t>
      </w:r>
      <w:r w:rsidRPr="005B126A">
        <w:rPr>
          <w:rFonts w:ascii="Times New Roman" w:eastAsia="Times New Roman" w:hAnsi="Times New Roman" w:cs="Times New Roman"/>
          <w:sz w:val="24"/>
          <w:szCs w:val="24"/>
          <w:lang w:eastAsia="de-DE"/>
        </w:rPr>
        <w:softHyphen/>
        <w:t xml:space="preserve">ren </w:t>
      </w:r>
      <w:proofErr w:type="spellStart"/>
      <w:r w:rsidRPr="005B126A">
        <w:rPr>
          <w:rFonts w:ascii="Times New Roman" w:eastAsia="Times New Roman" w:hAnsi="Times New Roman" w:cs="Times New Roman"/>
          <w:sz w:val="24"/>
          <w:szCs w:val="24"/>
          <w:lang w:eastAsia="de-DE"/>
        </w:rPr>
        <w:t>Unterstüt</w:t>
      </w:r>
      <w:r w:rsidRPr="005B126A">
        <w:rPr>
          <w:rFonts w:ascii="Times New Roman" w:eastAsia="Times New Roman" w:hAnsi="Times New Roman" w:cs="Times New Roman"/>
          <w:sz w:val="24"/>
          <w:szCs w:val="24"/>
          <w:lang w:eastAsia="de-DE"/>
        </w:rPr>
        <w:softHyphen/>
        <w:t>zungsres</w:t>
      </w:r>
      <w:r w:rsidRPr="005B126A">
        <w:rPr>
          <w:rFonts w:ascii="Times New Roman" w:eastAsia="Times New Roman" w:hAnsi="Times New Roman" w:cs="Times New Roman"/>
          <w:sz w:val="24"/>
          <w:szCs w:val="24"/>
          <w:lang w:eastAsia="de-DE"/>
        </w:rPr>
        <w:softHyphen/>
        <w:t>sour</w:t>
      </w:r>
      <w:r w:rsidRPr="005B126A">
        <w:rPr>
          <w:rFonts w:ascii="Times New Roman" w:eastAsia="Times New Roman" w:hAnsi="Times New Roman" w:cs="Times New Roman"/>
          <w:sz w:val="24"/>
          <w:szCs w:val="24"/>
          <w:lang w:eastAsia="de-DE"/>
        </w:rPr>
        <w:softHyphen/>
        <w:t>cen</w:t>
      </w:r>
      <w:proofErr w:type="spellEnd"/>
      <w:r w:rsidRPr="005B126A">
        <w:rPr>
          <w:rFonts w:ascii="Times New Roman" w:eastAsia="Times New Roman" w:hAnsi="Times New Roman" w:cs="Times New Roman"/>
          <w:sz w:val="24"/>
          <w:szCs w:val="24"/>
          <w:lang w:eastAsia="de-DE"/>
        </w:rPr>
        <w:t xml:space="preserve"> und </w:t>
      </w:r>
      <w:proofErr w:type="spellStart"/>
      <w:r w:rsidRPr="005B126A">
        <w:rPr>
          <w:rFonts w:ascii="Times New Roman" w:eastAsia="Times New Roman" w:hAnsi="Times New Roman" w:cs="Times New Roman"/>
          <w:sz w:val="24"/>
          <w:szCs w:val="24"/>
          <w:lang w:eastAsia="de-DE"/>
        </w:rPr>
        <w:t>Hilfebereit</w:t>
      </w:r>
      <w:r w:rsidRPr="005B126A">
        <w:rPr>
          <w:rFonts w:ascii="Times New Roman" w:eastAsia="Times New Roman" w:hAnsi="Times New Roman" w:cs="Times New Roman"/>
          <w:sz w:val="24"/>
          <w:szCs w:val="24"/>
          <w:lang w:eastAsia="de-DE"/>
        </w:rPr>
        <w:softHyphen/>
        <w:t>schaften</w:t>
      </w:r>
      <w:proofErr w:type="spellEnd"/>
      <w:r w:rsidRPr="005B126A">
        <w:rPr>
          <w:rFonts w:ascii="Times New Roman" w:eastAsia="Times New Roman" w:hAnsi="Times New Roman" w:cs="Times New Roman"/>
          <w:sz w:val="24"/>
          <w:szCs w:val="24"/>
          <w:lang w:eastAsia="de-DE"/>
        </w:rPr>
        <w:t xml:space="preserve"> des na</w:t>
      </w:r>
      <w:r w:rsidRPr="005B126A">
        <w:rPr>
          <w:rFonts w:ascii="Times New Roman" w:eastAsia="Times New Roman" w:hAnsi="Times New Roman" w:cs="Times New Roman"/>
          <w:sz w:val="24"/>
          <w:szCs w:val="24"/>
          <w:lang w:eastAsia="de-DE"/>
        </w:rPr>
        <w:softHyphen/>
        <w:t>türli</w:t>
      </w:r>
      <w:r w:rsidRPr="005B126A">
        <w:rPr>
          <w:rFonts w:ascii="Times New Roman" w:eastAsia="Times New Roman" w:hAnsi="Times New Roman" w:cs="Times New Roman"/>
          <w:sz w:val="24"/>
          <w:szCs w:val="24"/>
          <w:lang w:eastAsia="de-DE"/>
        </w:rPr>
        <w:softHyphen/>
        <w:t>chen Netz</w:t>
      </w:r>
      <w:r w:rsidRPr="005B126A">
        <w:rPr>
          <w:rFonts w:ascii="Times New Roman" w:eastAsia="Times New Roman" w:hAnsi="Times New Roman" w:cs="Times New Roman"/>
          <w:sz w:val="24"/>
          <w:szCs w:val="24"/>
          <w:lang w:eastAsia="de-DE"/>
        </w:rPr>
        <w:softHyphen/>
        <w:t>werkes zu bündeln und zu einem kon</w:t>
      </w:r>
      <w:r w:rsidRPr="005B126A">
        <w:rPr>
          <w:rFonts w:ascii="Times New Roman" w:eastAsia="Times New Roman" w:hAnsi="Times New Roman" w:cs="Times New Roman"/>
          <w:sz w:val="24"/>
          <w:szCs w:val="24"/>
          <w:lang w:eastAsia="de-DE"/>
        </w:rPr>
        <w:softHyphen/>
        <w:t>zertier</w:t>
      </w:r>
      <w:r w:rsidRPr="005B126A">
        <w:rPr>
          <w:rFonts w:ascii="Times New Roman" w:eastAsia="Times New Roman" w:hAnsi="Times New Roman" w:cs="Times New Roman"/>
          <w:sz w:val="24"/>
          <w:szCs w:val="24"/>
          <w:lang w:eastAsia="de-DE"/>
        </w:rPr>
        <w:softHyphen/>
        <w:t>ten Hilfe-Ar</w:t>
      </w:r>
      <w:r w:rsidRPr="005B126A">
        <w:rPr>
          <w:rFonts w:ascii="Times New Roman" w:eastAsia="Times New Roman" w:hAnsi="Times New Roman" w:cs="Times New Roman"/>
          <w:sz w:val="24"/>
          <w:szCs w:val="24"/>
          <w:lang w:eastAsia="de-DE"/>
        </w:rPr>
        <w:softHyphen/>
        <w:t>rangement zu verknüp</w:t>
      </w:r>
      <w:r w:rsidRPr="005B126A">
        <w:rPr>
          <w:rFonts w:ascii="Times New Roman" w:eastAsia="Times New Roman" w:hAnsi="Times New Roman" w:cs="Times New Roman"/>
          <w:sz w:val="24"/>
          <w:szCs w:val="24"/>
          <w:lang w:eastAsia="de-DE"/>
        </w:rPr>
        <w:softHyphen/>
        <w:t>fen.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Netzwerkförderung - das Stiften neuer sozialer Zusammenhänge</w:t>
      </w:r>
      <w:r w:rsidRPr="005B126A">
        <w:rPr>
          <w:rFonts w:ascii="Times New Roman" w:eastAsia="Times New Roman" w:hAnsi="Times New Roman" w:cs="Times New Roman"/>
          <w:sz w:val="24"/>
          <w:szCs w:val="24"/>
          <w:lang w:eastAsia="de-DE"/>
        </w:rPr>
        <w:t>: Viel</w:t>
      </w:r>
      <w:r w:rsidRPr="005B126A">
        <w:rPr>
          <w:rFonts w:ascii="Times New Roman" w:eastAsia="Times New Roman" w:hAnsi="Times New Roman" w:cs="Times New Roman"/>
          <w:sz w:val="24"/>
          <w:szCs w:val="24"/>
          <w:lang w:eastAsia="de-DE"/>
        </w:rPr>
        <w:softHyphen/>
        <w:t>fach steht die so</w:t>
      </w:r>
      <w:r w:rsidRPr="005B126A">
        <w:rPr>
          <w:rFonts w:ascii="Times New Roman" w:eastAsia="Times New Roman" w:hAnsi="Times New Roman" w:cs="Times New Roman"/>
          <w:sz w:val="24"/>
          <w:szCs w:val="24"/>
          <w:lang w:eastAsia="de-DE"/>
        </w:rPr>
        <w:softHyphen/>
        <w:t xml:space="preserve">ziale Arbeit jedoch vor der Situation, dass </w:t>
      </w:r>
      <w:proofErr w:type="spellStart"/>
      <w:r w:rsidRPr="005B126A">
        <w:rPr>
          <w:rFonts w:ascii="Times New Roman" w:eastAsia="Times New Roman" w:hAnsi="Times New Roman" w:cs="Times New Roman"/>
          <w:sz w:val="24"/>
          <w:szCs w:val="24"/>
          <w:lang w:eastAsia="de-DE"/>
        </w:rPr>
        <w:t>proble</w:t>
      </w:r>
      <w:r w:rsidRPr="005B126A">
        <w:rPr>
          <w:rFonts w:ascii="Times New Roman" w:eastAsia="Times New Roman" w:hAnsi="Times New Roman" w:cs="Times New Roman"/>
          <w:sz w:val="24"/>
          <w:szCs w:val="24"/>
          <w:lang w:eastAsia="de-DE"/>
        </w:rPr>
        <w:softHyphen/>
        <w:t>madäquate</w:t>
      </w:r>
      <w:proofErr w:type="spellEnd"/>
      <w:r w:rsidRPr="005B126A">
        <w:rPr>
          <w:rFonts w:ascii="Times New Roman" w:eastAsia="Times New Roman" w:hAnsi="Times New Roman" w:cs="Times New Roman"/>
          <w:sz w:val="24"/>
          <w:szCs w:val="24"/>
          <w:lang w:eastAsia="de-DE"/>
        </w:rPr>
        <w:t xml:space="preserve"> natürli</w:t>
      </w:r>
      <w:r w:rsidRPr="005B126A">
        <w:rPr>
          <w:rFonts w:ascii="Times New Roman" w:eastAsia="Times New Roman" w:hAnsi="Times New Roman" w:cs="Times New Roman"/>
          <w:sz w:val="24"/>
          <w:szCs w:val="24"/>
          <w:lang w:eastAsia="de-DE"/>
        </w:rPr>
        <w:softHyphen/>
        <w:t xml:space="preserve">che </w:t>
      </w:r>
      <w:proofErr w:type="spellStart"/>
      <w:r w:rsidRPr="005B126A">
        <w:rPr>
          <w:rFonts w:ascii="Times New Roman" w:eastAsia="Times New Roman" w:hAnsi="Times New Roman" w:cs="Times New Roman"/>
          <w:sz w:val="24"/>
          <w:szCs w:val="24"/>
          <w:lang w:eastAsia="de-DE"/>
        </w:rPr>
        <w:t>Unterstüt</w:t>
      </w:r>
      <w:r w:rsidRPr="005B126A">
        <w:rPr>
          <w:rFonts w:ascii="Times New Roman" w:eastAsia="Times New Roman" w:hAnsi="Times New Roman" w:cs="Times New Roman"/>
          <w:sz w:val="24"/>
          <w:szCs w:val="24"/>
          <w:lang w:eastAsia="de-DE"/>
        </w:rPr>
        <w:softHyphen/>
        <w:t>zungs</w:t>
      </w:r>
      <w:r w:rsidRPr="005B126A">
        <w:rPr>
          <w:rFonts w:ascii="Times New Roman" w:eastAsia="Times New Roman" w:hAnsi="Times New Roman" w:cs="Times New Roman"/>
          <w:sz w:val="24"/>
          <w:szCs w:val="24"/>
          <w:lang w:eastAsia="de-DE"/>
        </w:rPr>
        <w:softHyphen/>
        <w:t>netzwerke</w:t>
      </w:r>
      <w:proofErr w:type="spellEnd"/>
      <w:r w:rsidRPr="005B126A">
        <w:rPr>
          <w:rFonts w:ascii="Times New Roman" w:eastAsia="Times New Roman" w:hAnsi="Times New Roman" w:cs="Times New Roman"/>
          <w:sz w:val="24"/>
          <w:szCs w:val="24"/>
          <w:lang w:eastAsia="de-DE"/>
        </w:rPr>
        <w:t xml:space="preserve"> - aufgrund einer durchgrei</w:t>
      </w:r>
      <w:r w:rsidRPr="005B126A">
        <w:rPr>
          <w:rFonts w:ascii="Times New Roman" w:eastAsia="Times New Roman" w:hAnsi="Times New Roman" w:cs="Times New Roman"/>
          <w:sz w:val="24"/>
          <w:szCs w:val="24"/>
          <w:lang w:eastAsia="de-DE"/>
        </w:rPr>
        <w:softHyphen/>
        <w:t>fenden In</w:t>
      </w:r>
      <w:r w:rsidRPr="005B126A">
        <w:rPr>
          <w:rFonts w:ascii="Times New Roman" w:eastAsia="Times New Roman" w:hAnsi="Times New Roman" w:cs="Times New Roman"/>
          <w:sz w:val="24"/>
          <w:szCs w:val="24"/>
          <w:lang w:eastAsia="de-DE"/>
        </w:rPr>
        <w:softHyphen/>
        <w:t>dividualisie</w:t>
      </w:r>
      <w:r w:rsidRPr="005B126A">
        <w:rPr>
          <w:rFonts w:ascii="Times New Roman" w:eastAsia="Times New Roman" w:hAnsi="Times New Roman" w:cs="Times New Roman"/>
          <w:sz w:val="24"/>
          <w:szCs w:val="24"/>
          <w:lang w:eastAsia="de-DE"/>
        </w:rPr>
        <w:softHyphen/>
        <w:t xml:space="preserve">rung der </w:t>
      </w:r>
      <w:proofErr w:type="spellStart"/>
      <w:r w:rsidRPr="005B126A">
        <w:rPr>
          <w:rFonts w:ascii="Times New Roman" w:eastAsia="Times New Roman" w:hAnsi="Times New Roman" w:cs="Times New Roman"/>
          <w:sz w:val="24"/>
          <w:szCs w:val="24"/>
          <w:lang w:eastAsia="de-DE"/>
        </w:rPr>
        <w:t>Lebens</w:t>
      </w:r>
      <w:r w:rsidRPr="005B126A">
        <w:rPr>
          <w:rFonts w:ascii="Times New Roman" w:eastAsia="Times New Roman" w:hAnsi="Times New Roman" w:cs="Times New Roman"/>
          <w:sz w:val="24"/>
          <w:szCs w:val="24"/>
          <w:lang w:eastAsia="de-DE"/>
        </w:rPr>
        <w:softHyphen/>
        <w:t>welten</w:t>
      </w:r>
      <w:proofErr w:type="spellEnd"/>
      <w:r w:rsidRPr="005B126A">
        <w:rPr>
          <w:rFonts w:ascii="Times New Roman" w:eastAsia="Times New Roman" w:hAnsi="Times New Roman" w:cs="Times New Roman"/>
          <w:sz w:val="24"/>
          <w:szCs w:val="24"/>
          <w:lang w:eastAsia="de-DE"/>
        </w:rPr>
        <w:t xml:space="preserve"> und der darin eingelagerten Vereinsa</w:t>
      </w:r>
      <w:r w:rsidRPr="005B126A">
        <w:rPr>
          <w:rFonts w:ascii="Times New Roman" w:eastAsia="Times New Roman" w:hAnsi="Times New Roman" w:cs="Times New Roman"/>
          <w:sz w:val="24"/>
          <w:szCs w:val="24"/>
          <w:lang w:eastAsia="de-DE"/>
        </w:rPr>
        <w:softHyphen/>
        <w:t>mung von Men</w:t>
      </w:r>
      <w:r w:rsidRPr="005B126A">
        <w:rPr>
          <w:rFonts w:ascii="Times New Roman" w:eastAsia="Times New Roman" w:hAnsi="Times New Roman" w:cs="Times New Roman"/>
          <w:sz w:val="24"/>
          <w:szCs w:val="24"/>
          <w:lang w:eastAsia="de-DE"/>
        </w:rPr>
        <w:softHyphen/>
        <w:t>schen - nicht verfügbar sind. Hier kommt der so</w:t>
      </w:r>
      <w:r w:rsidRPr="005B126A">
        <w:rPr>
          <w:rFonts w:ascii="Times New Roman" w:eastAsia="Times New Roman" w:hAnsi="Times New Roman" w:cs="Times New Roman"/>
          <w:sz w:val="24"/>
          <w:szCs w:val="24"/>
          <w:lang w:eastAsia="de-DE"/>
        </w:rPr>
        <w:softHyphen/>
        <w:t>zialen Ar</w:t>
      </w:r>
      <w:r w:rsidRPr="005B126A">
        <w:rPr>
          <w:rFonts w:ascii="Times New Roman" w:eastAsia="Times New Roman" w:hAnsi="Times New Roman" w:cs="Times New Roman"/>
          <w:sz w:val="24"/>
          <w:szCs w:val="24"/>
          <w:lang w:eastAsia="de-DE"/>
        </w:rPr>
        <w:softHyphen/>
        <w:t>beit die Aufgabe zu, Gemeinschaft neu zu insze</w:t>
      </w:r>
      <w:r w:rsidRPr="005B126A">
        <w:rPr>
          <w:rFonts w:ascii="Times New Roman" w:eastAsia="Times New Roman" w:hAnsi="Times New Roman" w:cs="Times New Roman"/>
          <w:sz w:val="24"/>
          <w:szCs w:val="24"/>
          <w:lang w:eastAsia="de-DE"/>
        </w:rPr>
        <w:softHyphen/>
        <w:t>nieren, indem sie Men</w:t>
      </w:r>
      <w:r w:rsidRPr="005B126A">
        <w:rPr>
          <w:rFonts w:ascii="Times New Roman" w:eastAsia="Times New Roman" w:hAnsi="Times New Roman" w:cs="Times New Roman"/>
          <w:sz w:val="24"/>
          <w:szCs w:val="24"/>
          <w:lang w:eastAsia="de-DE"/>
        </w:rPr>
        <w:softHyphen/>
        <w:t xml:space="preserve">schen mit gleichartigen </w:t>
      </w:r>
      <w:proofErr w:type="spellStart"/>
      <w:r w:rsidRPr="005B126A">
        <w:rPr>
          <w:rFonts w:ascii="Times New Roman" w:eastAsia="Times New Roman" w:hAnsi="Times New Roman" w:cs="Times New Roman"/>
          <w:sz w:val="24"/>
          <w:szCs w:val="24"/>
          <w:lang w:eastAsia="de-DE"/>
        </w:rPr>
        <w:t>Betrof</w:t>
      </w:r>
      <w:r w:rsidRPr="005B126A">
        <w:rPr>
          <w:rFonts w:ascii="Times New Roman" w:eastAsia="Times New Roman" w:hAnsi="Times New Roman" w:cs="Times New Roman"/>
          <w:sz w:val="24"/>
          <w:szCs w:val="24"/>
          <w:lang w:eastAsia="de-DE"/>
        </w:rPr>
        <w:softHyphen/>
        <w:t>fenheiten</w:t>
      </w:r>
      <w:proofErr w:type="spellEnd"/>
      <w:r w:rsidRPr="005B126A">
        <w:rPr>
          <w:rFonts w:ascii="Times New Roman" w:eastAsia="Times New Roman" w:hAnsi="Times New Roman" w:cs="Times New Roman"/>
          <w:sz w:val="24"/>
          <w:szCs w:val="24"/>
          <w:lang w:eastAsia="de-DE"/>
        </w:rPr>
        <w:t xml:space="preserve"> und Anliegen mit</w:t>
      </w:r>
      <w:r w:rsidRPr="005B126A">
        <w:rPr>
          <w:rFonts w:ascii="Times New Roman" w:eastAsia="Times New Roman" w:hAnsi="Times New Roman" w:cs="Times New Roman"/>
          <w:sz w:val="24"/>
          <w:szCs w:val="24"/>
          <w:lang w:eastAsia="de-DE"/>
        </w:rPr>
        <w:softHyphen/>
        <w:t>einander in Kontakt bringt und durch diese initiale Vernetzung Zugänge zu sozialer Teilhabe und Partizipa</w:t>
      </w:r>
      <w:r w:rsidRPr="005B126A">
        <w:rPr>
          <w:rFonts w:ascii="Times New Roman" w:eastAsia="Times New Roman" w:hAnsi="Times New Roman" w:cs="Times New Roman"/>
          <w:sz w:val="24"/>
          <w:szCs w:val="24"/>
          <w:lang w:eastAsia="de-DE"/>
        </w:rPr>
        <w:softHyphen/>
        <w:t>tion eröff</w:t>
      </w:r>
      <w:r w:rsidRPr="005B126A">
        <w:rPr>
          <w:rFonts w:ascii="Times New Roman" w:eastAsia="Times New Roman" w:hAnsi="Times New Roman" w:cs="Times New Roman"/>
          <w:sz w:val="24"/>
          <w:szCs w:val="24"/>
          <w:lang w:eastAsia="de-DE"/>
        </w:rPr>
        <w:softHyphen/>
        <w:t>net. So</w:t>
      </w:r>
      <w:r w:rsidRPr="005B126A">
        <w:rPr>
          <w:rFonts w:ascii="Times New Roman" w:eastAsia="Times New Roman" w:hAnsi="Times New Roman" w:cs="Times New Roman"/>
          <w:sz w:val="24"/>
          <w:szCs w:val="24"/>
          <w:lang w:eastAsia="de-DE"/>
        </w:rPr>
        <w:softHyphen/>
        <w:t>ziale Ar</w:t>
      </w:r>
      <w:r w:rsidRPr="005B126A">
        <w:rPr>
          <w:rFonts w:ascii="Times New Roman" w:eastAsia="Times New Roman" w:hAnsi="Times New Roman" w:cs="Times New Roman"/>
          <w:sz w:val="24"/>
          <w:szCs w:val="24"/>
          <w:lang w:eastAsia="de-DE"/>
        </w:rPr>
        <w:softHyphen/>
        <w:t>beit ist hier Wegweiser zu Personen, die in glei</w:t>
      </w:r>
      <w:r w:rsidRPr="005B126A">
        <w:rPr>
          <w:rFonts w:ascii="Times New Roman" w:eastAsia="Times New Roman" w:hAnsi="Times New Roman" w:cs="Times New Roman"/>
          <w:sz w:val="24"/>
          <w:szCs w:val="24"/>
          <w:lang w:eastAsia="de-DE"/>
        </w:rPr>
        <w:softHyphen/>
        <w:t>cher Weise kriti</w:t>
      </w:r>
      <w:r w:rsidRPr="005B126A">
        <w:rPr>
          <w:rFonts w:ascii="Times New Roman" w:eastAsia="Times New Roman" w:hAnsi="Times New Roman" w:cs="Times New Roman"/>
          <w:sz w:val="24"/>
          <w:szCs w:val="24"/>
          <w:lang w:eastAsia="de-DE"/>
        </w:rPr>
        <w:softHyphen/>
        <w:t>sche Le</w:t>
      </w:r>
      <w:r w:rsidRPr="005B126A">
        <w:rPr>
          <w:rFonts w:ascii="Times New Roman" w:eastAsia="Times New Roman" w:hAnsi="Times New Roman" w:cs="Times New Roman"/>
          <w:sz w:val="24"/>
          <w:szCs w:val="24"/>
          <w:lang w:eastAsia="de-DE"/>
        </w:rPr>
        <w:softHyphen/>
        <w:t>bensab</w:t>
      </w:r>
      <w:r w:rsidRPr="005B126A">
        <w:rPr>
          <w:rFonts w:ascii="Times New Roman" w:eastAsia="Times New Roman" w:hAnsi="Times New Roman" w:cs="Times New Roman"/>
          <w:sz w:val="24"/>
          <w:szCs w:val="24"/>
          <w:lang w:eastAsia="de-DE"/>
        </w:rPr>
        <w:softHyphen/>
        <w:t>schnitte durchlaufen. Sie ist zugleich Start</w:t>
      </w:r>
      <w:r w:rsidRPr="005B126A">
        <w:rPr>
          <w:rFonts w:ascii="Times New Roman" w:eastAsia="Times New Roman" w:hAnsi="Times New Roman" w:cs="Times New Roman"/>
          <w:sz w:val="24"/>
          <w:szCs w:val="24"/>
          <w:lang w:eastAsia="de-DE"/>
        </w:rPr>
        <w:softHyphen/>
        <w:t>hilfe und organisatorisches Rückgrat für diese neu entste</w:t>
      </w:r>
      <w:r w:rsidRPr="005B126A">
        <w:rPr>
          <w:rFonts w:ascii="Times New Roman" w:eastAsia="Times New Roman" w:hAnsi="Times New Roman" w:cs="Times New Roman"/>
          <w:sz w:val="24"/>
          <w:szCs w:val="24"/>
          <w:lang w:eastAsia="de-DE"/>
        </w:rPr>
        <w:softHyphen/>
        <w:t>henden Beziehungsnetze und Selbst</w:t>
      </w:r>
      <w:r w:rsidRPr="005B126A">
        <w:rPr>
          <w:rFonts w:ascii="Times New Roman" w:eastAsia="Times New Roman" w:hAnsi="Times New Roman" w:cs="Times New Roman"/>
          <w:sz w:val="24"/>
          <w:szCs w:val="24"/>
          <w:lang w:eastAsia="de-DE"/>
        </w:rPr>
        <w:softHyphen/>
        <w:t>hilfegruppen und fachli</w:t>
      </w:r>
      <w:r w:rsidRPr="005B126A">
        <w:rPr>
          <w:rFonts w:ascii="Times New Roman" w:eastAsia="Times New Roman" w:hAnsi="Times New Roman" w:cs="Times New Roman"/>
          <w:sz w:val="24"/>
          <w:szCs w:val="24"/>
          <w:lang w:eastAsia="de-DE"/>
        </w:rPr>
        <w:softHyphen/>
        <w:t>che Bera</w:t>
      </w:r>
      <w:r w:rsidRPr="005B126A">
        <w:rPr>
          <w:rFonts w:ascii="Times New Roman" w:eastAsia="Times New Roman" w:hAnsi="Times New Roman" w:cs="Times New Roman"/>
          <w:sz w:val="24"/>
          <w:szCs w:val="24"/>
          <w:lang w:eastAsia="de-DE"/>
        </w:rPr>
        <w:softHyphen/>
        <w:t>tung in kriti</w:t>
      </w:r>
      <w:r w:rsidRPr="005B126A">
        <w:rPr>
          <w:rFonts w:ascii="Times New Roman" w:eastAsia="Times New Roman" w:hAnsi="Times New Roman" w:cs="Times New Roman"/>
          <w:sz w:val="24"/>
          <w:szCs w:val="24"/>
          <w:lang w:eastAsia="de-DE"/>
        </w:rPr>
        <w:softHyphen/>
        <w:t xml:space="preserve">schen Etappen des </w:t>
      </w:r>
      <w:proofErr w:type="spellStart"/>
      <w:r w:rsidRPr="005B126A">
        <w:rPr>
          <w:rFonts w:ascii="Times New Roman" w:eastAsia="Times New Roman" w:hAnsi="Times New Roman" w:cs="Times New Roman"/>
          <w:sz w:val="24"/>
          <w:szCs w:val="24"/>
          <w:lang w:eastAsia="de-DE"/>
        </w:rPr>
        <w:t>Gruppenpro</w:t>
      </w:r>
      <w:r w:rsidRPr="005B126A">
        <w:rPr>
          <w:rFonts w:ascii="Times New Roman" w:eastAsia="Times New Roman" w:hAnsi="Times New Roman" w:cs="Times New Roman"/>
          <w:sz w:val="24"/>
          <w:szCs w:val="24"/>
          <w:lang w:eastAsia="de-DE"/>
        </w:rPr>
        <w:softHyphen/>
        <w:t>zesses</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(3) Die Ebene der Organisation - das Eröffnen von Räumen der </w:t>
      </w:r>
      <w:proofErr w:type="spellStart"/>
      <w:r w:rsidRPr="005B126A">
        <w:rPr>
          <w:rFonts w:ascii="Times New Roman" w:eastAsia="Times New Roman" w:hAnsi="Times New Roman" w:cs="Times New Roman"/>
          <w:b/>
          <w:bCs/>
          <w:sz w:val="24"/>
          <w:szCs w:val="24"/>
          <w:lang w:eastAsia="de-DE"/>
        </w:rPr>
        <w:t>Bürgerbetei</w:t>
      </w:r>
      <w:r w:rsidRPr="005B126A">
        <w:rPr>
          <w:rFonts w:ascii="Times New Roman" w:eastAsia="Times New Roman" w:hAnsi="Times New Roman" w:cs="Times New Roman"/>
          <w:b/>
          <w:bCs/>
          <w:sz w:val="24"/>
          <w:szCs w:val="24"/>
          <w:lang w:eastAsia="de-DE"/>
        </w:rPr>
        <w:softHyphen/>
        <w:t>li</w:t>
      </w:r>
      <w:r w:rsidRPr="005B126A">
        <w:rPr>
          <w:rFonts w:ascii="Times New Roman" w:eastAsia="Times New Roman" w:hAnsi="Times New Roman" w:cs="Times New Roman"/>
          <w:b/>
          <w:bCs/>
          <w:sz w:val="24"/>
          <w:szCs w:val="24"/>
          <w:lang w:eastAsia="de-DE"/>
        </w:rPr>
        <w:softHyphen/>
        <w:t>gung</w:t>
      </w:r>
      <w:proofErr w:type="spellEnd"/>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auf institutioneller Ebene zielt auf die Stärkung und die Verbreiterung von </w:t>
      </w:r>
      <w:proofErr w:type="spellStart"/>
      <w:r w:rsidRPr="005B126A">
        <w:rPr>
          <w:rFonts w:ascii="Times New Roman" w:eastAsia="Times New Roman" w:hAnsi="Times New Roman" w:cs="Times New Roman"/>
          <w:sz w:val="24"/>
          <w:szCs w:val="24"/>
          <w:lang w:eastAsia="de-DE"/>
        </w:rPr>
        <w:t>Bürger</w:t>
      </w:r>
      <w:r w:rsidRPr="005B126A">
        <w:rPr>
          <w:rFonts w:ascii="Times New Roman" w:eastAsia="Times New Roman" w:hAnsi="Times New Roman" w:cs="Times New Roman"/>
          <w:sz w:val="24"/>
          <w:szCs w:val="24"/>
          <w:lang w:eastAsia="de-DE"/>
        </w:rPr>
        <w:softHyphen/>
        <w:t>beteiligung</w:t>
      </w:r>
      <w:proofErr w:type="spellEnd"/>
      <w:r w:rsidRPr="005B126A">
        <w:rPr>
          <w:rFonts w:ascii="Times New Roman" w:eastAsia="Times New Roman" w:hAnsi="Times New Roman" w:cs="Times New Roman"/>
          <w:sz w:val="24"/>
          <w:szCs w:val="24"/>
          <w:lang w:eastAsia="de-DE"/>
        </w:rPr>
        <w:t xml:space="preserve"> und zivilem En</w:t>
      </w:r>
      <w:r w:rsidRPr="005B126A">
        <w:rPr>
          <w:rFonts w:ascii="Times New Roman" w:eastAsia="Times New Roman" w:hAnsi="Times New Roman" w:cs="Times New Roman"/>
          <w:sz w:val="24"/>
          <w:szCs w:val="24"/>
          <w:lang w:eastAsia="de-DE"/>
        </w:rPr>
        <w:softHyphen/>
        <w:t>gage</w:t>
      </w:r>
      <w:r w:rsidRPr="005B126A">
        <w:rPr>
          <w:rFonts w:ascii="Times New Roman" w:eastAsia="Times New Roman" w:hAnsi="Times New Roman" w:cs="Times New Roman"/>
          <w:sz w:val="24"/>
          <w:szCs w:val="24"/>
          <w:lang w:eastAsia="de-DE"/>
        </w:rPr>
        <w:softHyphen/>
        <w:t xml:space="preserve">ment. Gefragt sind hier </w:t>
      </w:r>
      <w:proofErr w:type="spellStart"/>
      <w:r w:rsidRPr="005B126A">
        <w:rPr>
          <w:rFonts w:ascii="Times New Roman" w:eastAsia="Times New Roman" w:hAnsi="Times New Roman" w:cs="Times New Roman"/>
          <w:sz w:val="24"/>
          <w:szCs w:val="24"/>
          <w:lang w:eastAsia="de-DE"/>
        </w:rPr>
        <w:t>Gegenre</w:t>
      </w:r>
      <w:r w:rsidRPr="005B126A">
        <w:rPr>
          <w:rFonts w:ascii="Times New Roman" w:eastAsia="Times New Roman" w:hAnsi="Times New Roman" w:cs="Times New Roman"/>
          <w:sz w:val="24"/>
          <w:szCs w:val="24"/>
          <w:lang w:eastAsia="de-DE"/>
        </w:rPr>
        <w:softHyphen/>
        <w:t>zepte</w:t>
      </w:r>
      <w:proofErr w:type="spellEnd"/>
      <w:r w:rsidRPr="005B126A">
        <w:rPr>
          <w:rFonts w:ascii="Times New Roman" w:eastAsia="Times New Roman" w:hAnsi="Times New Roman" w:cs="Times New Roman"/>
          <w:sz w:val="24"/>
          <w:szCs w:val="24"/>
          <w:lang w:eastAsia="de-DE"/>
        </w:rPr>
        <w:t xml:space="preserve"> gegen den re</w:t>
      </w:r>
      <w:r w:rsidRPr="005B126A">
        <w:rPr>
          <w:rFonts w:ascii="Times New Roman" w:eastAsia="Times New Roman" w:hAnsi="Times New Roman" w:cs="Times New Roman"/>
          <w:sz w:val="24"/>
          <w:szCs w:val="24"/>
          <w:lang w:eastAsia="de-DE"/>
        </w:rPr>
        <w:softHyphen/>
        <w:t>si</w:t>
      </w:r>
      <w:r w:rsidRPr="005B126A">
        <w:rPr>
          <w:rFonts w:ascii="Times New Roman" w:eastAsia="Times New Roman" w:hAnsi="Times New Roman" w:cs="Times New Roman"/>
          <w:sz w:val="24"/>
          <w:szCs w:val="24"/>
          <w:lang w:eastAsia="de-DE"/>
        </w:rPr>
        <w:softHyphen/>
        <w:t xml:space="preserve">gnativen Rückzug der Bürger ins Private. Gefragt ist ein strittiges Sich-Einmischen der Bürger - ihre aktive Einflussnahme auf kommunale Belange, auf soziale Dienstleistungsprogramme und lokale Politikvorhaben. </w:t>
      </w:r>
      <w:proofErr w:type="spellStart"/>
      <w:r w:rsidRPr="005B126A">
        <w:rPr>
          <w:rFonts w:ascii="Times New Roman" w:eastAsia="Times New Roman" w:hAnsi="Times New Roman" w:cs="Times New Roman"/>
          <w:sz w:val="24"/>
          <w:szCs w:val="24"/>
          <w:lang w:eastAsia="de-DE"/>
        </w:rPr>
        <w:t>Empo</w:t>
      </w:r>
      <w:r w:rsidRPr="005B126A">
        <w:rPr>
          <w:rFonts w:ascii="Times New Roman" w:eastAsia="Times New Roman" w:hAnsi="Times New Roman" w:cs="Times New Roman"/>
          <w:sz w:val="24"/>
          <w:szCs w:val="24"/>
          <w:lang w:eastAsia="de-DE"/>
        </w:rPr>
        <w:softHyphen/>
        <w:t>werment</w:t>
      </w:r>
      <w:proofErr w:type="spellEnd"/>
      <w:r w:rsidRPr="005B126A">
        <w:rPr>
          <w:rFonts w:ascii="Times New Roman" w:eastAsia="Times New Roman" w:hAnsi="Times New Roman" w:cs="Times New Roman"/>
          <w:sz w:val="24"/>
          <w:szCs w:val="24"/>
          <w:lang w:eastAsia="de-DE"/>
        </w:rPr>
        <w:t xml:space="preserve"> ver</w:t>
      </w:r>
      <w:r w:rsidRPr="005B126A">
        <w:rPr>
          <w:rFonts w:ascii="Times New Roman" w:eastAsia="Times New Roman" w:hAnsi="Times New Roman" w:cs="Times New Roman"/>
          <w:sz w:val="24"/>
          <w:szCs w:val="24"/>
          <w:lang w:eastAsia="de-DE"/>
        </w:rPr>
        <w:softHyphen/>
        <w:t>knüpft sich in dieser Forderung mit der aktuellen Dis</w:t>
      </w:r>
      <w:r w:rsidRPr="005B126A">
        <w:rPr>
          <w:rFonts w:ascii="Times New Roman" w:eastAsia="Times New Roman" w:hAnsi="Times New Roman" w:cs="Times New Roman"/>
          <w:sz w:val="24"/>
          <w:szCs w:val="24"/>
          <w:lang w:eastAsia="de-DE"/>
        </w:rPr>
        <w:softHyphen/>
        <w:t>kussion über „Par</w:t>
      </w:r>
      <w:r w:rsidRPr="005B126A">
        <w:rPr>
          <w:rFonts w:ascii="Times New Roman" w:eastAsia="Times New Roman" w:hAnsi="Times New Roman" w:cs="Times New Roman"/>
          <w:sz w:val="24"/>
          <w:szCs w:val="24"/>
          <w:lang w:eastAsia="de-DE"/>
        </w:rPr>
        <w:softHyphen/>
        <w:t>tizipation“, „</w:t>
      </w:r>
      <w:proofErr w:type="spellStart"/>
      <w:r w:rsidRPr="005B126A">
        <w:rPr>
          <w:rFonts w:ascii="Times New Roman" w:eastAsia="Times New Roman" w:hAnsi="Times New Roman" w:cs="Times New Roman"/>
          <w:sz w:val="24"/>
          <w:szCs w:val="24"/>
          <w:lang w:eastAsia="de-DE"/>
        </w:rPr>
        <w:t>Kundenori</w:t>
      </w:r>
      <w:r w:rsidRPr="005B126A">
        <w:rPr>
          <w:rFonts w:ascii="Times New Roman" w:eastAsia="Times New Roman" w:hAnsi="Times New Roman" w:cs="Times New Roman"/>
          <w:sz w:val="24"/>
          <w:szCs w:val="24"/>
          <w:lang w:eastAsia="de-DE"/>
        </w:rPr>
        <w:softHyphen/>
        <w:t>entie</w:t>
      </w:r>
      <w:r w:rsidRPr="005B126A">
        <w:rPr>
          <w:rFonts w:ascii="Times New Roman" w:eastAsia="Times New Roman" w:hAnsi="Times New Roman" w:cs="Times New Roman"/>
          <w:sz w:val="24"/>
          <w:szCs w:val="24"/>
          <w:lang w:eastAsia="de-DE"/>
        </w:rPr>
        <w:softHyphen/>
        <w:t>rung</w:t>
      </w:r>
      <w:proofErr w:type="spellEnd"/>
      <w:r w:rsidRPr="005B126A">
        <w:rPr>
          <w:rFonts w:ascii="Times New Roman" w:eastAsia="Times New Roman" w:hAnsi="Times New Roman" w:cs="Times New Roman"/>
          <w:sz w:val="24"/>
          <w:szCs w:val="24"/>
          <w:lang w:eastAsia="de-DE"/>
        </w:rPr>
        <w:t xml:space="preserve">“ und „neue Steuerungsmodelle“.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-Arbeit auf institutionel</w:t>
      </w:r>
      <w:r w:rsidRPr="005B126A">
        <w:rPr>
          <w:rFonts w:ascii="Times New Roman" w:eastAsia="Times New Roman" w:hAnsi="Times New Roman" w:cs="Times New Roman"/>
          <w:sz w:val="24"/>
          <w:szCs w:val="24"/>
          <w:lang w:eastAsia="de-DE"/>
        </w:rPr>
        <w:softHyphen/>
        <w:t xml:space="preserve">ler Ebene meint hier: die Stärkung der </w:t>
      </w:r>
      <w:proofErr w:type="spellStart"/>
      <w:r w:rsidRPr="005B126A">
        <w:rPr>
          <w:rFonts w:ascii="Times New Roman" w:eastAsia="Times New Roman" w:hAnsi="Times New Roman" w:cs="Times New Roman"/>
          <w:sz w:val="24"/>
          <w:szCs w:val="24"/>
          <w:lang w:eastAsia="de-DE"/>
        </w:rPr>
        <w:t>Respon</w:t>
      </w:r>
      <w:r w:rsidRPr="005B126A">
        <w:rPr>
          <w:rFonts w:ascii="Times New Roman" w:eastAsia="Times New Roman" w:hAnsi="Times New Roman" w:cs="Times New Roman"/>
          <w:sz w:val="24"/>
          <w:szCs w:val="24"/>
          <w:lang w:eastAsia="de-DE"/>
        </w:rPr>
        <w:softHyphen/>
        <w:t>sivität</w:t>
      </w:r>
      <w:proofErr w:type="spellEnd"/>
      <w:r w:rsidRPr="005B126A">
        <w:rPr>
          <w:rFonts w:ascii="Times New Roman" w:eastAsia="Times New Roman" w:hAnsi="Times New Roman" w:cs="Times New Roman"/>
          <w:sz w:val="24"/>
          <w:szCs w:val="24"/>
          <w:lang w:eastAsia="de-DE"/>
        </w:rPr>
        <w:t xml:space="preserve"> admini</w:t>
      </w:r>
      <w:r w:rsidRPr="005B126A">
        <w:rPr>
          <w:rFonts w:ascii="Times New Roman" w:eastAsia="Times New Roman" w:hAnsi="Times New Roman" w:cs="Times New Roman"/>
          <w:sz w:val="24"/>
          <w:szCs w:val="24"/>
          <w:lang w:eastAsia="de-DE"/>
        </w:rPr>
        <w:softHyphen/>
        <w:t>strativer Struktu</w:t>
      </w:r>
      <w:r w:rsidRPr="005B126A">
        <w:rPr>
          <w:rFonts w:ascii="Times New Roman" w:eastAsia="Times New Roman" w:hAnsi="Times New Roman" w:cs="Times New Roman"/>
          <w:sz w:val="24"/>
          <w:szCs w:val="24"/>
          <w:lang w:eastAsia="de-DE"/>
        </w:rPr>
        <w:softHyphen/>
        <w:t xml:space="preserve">ren für </w:t>
      </w:r>
      <w:proofErr w:type="spellStart"/>
      <w:r w:rsidRPr="005B126A">
        <w:rPr>
          <w:rFonts w:ascii="Times New Roman" w:eastAsia="Times New Roman" w:hAnsi="Times New Roman" w:cs="Times New Roman"/>
          <w:sz w:val="24"/>
          <w:szCs w:val="24"/>
          <w:lang w:eastAsia="de-DE"/>
        </w:rPr>
        <w:t>Bür</w:t>
      </w:r>
      <w:r w:rsidRPr="005B126A">
        <w:rPr>
          <w:rFonts w:ascii="Times New Roman" w:eastAsia="Times New Roman" w:hAnsi="Times New Roman" w:cs="Times New Roman"/>
          <w:sz w:val="24"/>
          <w:szCs w:val="24"/>
          <w:lang w:eastAsia="de-DE"/>
        </w:rPr>
        <w:softHyphen/>
        <w:t>gerbe</w:t>
      </w:r>
      <w:r w:rsidRPr="005B126A">
        <w:rPr>
          <w:rFonts w:ascii="Times New Roman" w:eastAsia="Times New Roman" w:hAnsi="Times New Roman" w:cs="Times New Roman"/>
          <w:sz w:val="24"/>
          <w:szCs w:val="24"/>
          <w:lang w:eastAsia="de-DE"/>
        </w:rPr>
        <w:softHyphen/>
        <w:t>lange</w:t>
      </w:r>
      <w:proofErr w:type="spellEnd"/>
      <w:r w:rsidRPr="005B126A">
        <w:rPr>
          <w:rFonts w:ascii="Times New Roman" w:eastAsia="Times New Roman" w:hAnsi="Times New Roman" w:cs="Times New Roman"/>
          <w:sz w:val="24"/>
          <w:szCs w:val="24"/>
          <w:lang w:eastAsia="de-DE"/>
        </w:rPr>
        <w:t xml:space="preserve"> und die Etablierung von Verfahren der formalen Beteiligung, die sachverständigen Bürgern ein Mandat im Prozess der Planung, Gestaltung und Im</w:t>
      </w:r>
      <w:r w:rsidRPr="005B126A">
        <w:rPr>
          <w:rFonts w:ascii="Times New Roman" w:eastAsia="Times New Roman" w:hAnsi="Times New Roman" w:cs="Times New Roman"/>
          <w:sz w:val="24"/>
          <w:szCs w:val="24"/>
          <w:lang w:eastAsia="de-DE"/>
        </w:rPr>
        <w:softHyphen/>
        <w:t>ple</w:t>
      </w:r>
      <w:r w:rsidRPr="005B126A">
        <w:rPr>
          <w:rFonts w:ascii="Times New Roman" w:eastAsia="Times New Roman" w:hAnsi="Times New Roman" w:cs="Times New Roman"/>
          <w:sz w:val="24"/>
          <w:szCs w:val="24"/>
          <w:lang w:eastAsia="de-DE"/>
        </w:rPr>
        <w:softHyphen/>
        <w:t>mentation von sozialen Dienstleistun</w:t>
      </w:r>
      <w:r w:rsidRPr="005B126A">
        <w:rPr>
          <w:rFonts w:ascii="Times New Roman" w:eastAsia="Times New Roman" w:hAnsi="Times New Roman" w:cs="Times New Roman"/>
          <w:sz w:val="24"/>
          <w:szCs w:val="24"/>
          <w:lang w:eastAsia="de-DE"/>
        </w:rPr>
        <w:softHyphen/>
        <w:t xml:space="preserve">gen geben. Erste modellhafte Erprobungen solcher </w:t>
      </w:r>
      <w:proofErr w:type="spellStart"/>
      <w:r w:rsidRPr="005B126A">
        <w:rPr>
          <w:rFonts w:ascii="Times New Roman" w:eastAsia="Times New Roman" w:hAnsi="Times New Roman" w:cs="Times New Roman"/>
          <w:sz w:val="24"/>
          <w:szCs w:val="24"/>
          <w:lang w:eastAsia="de-DE"/>
        </w:rPr>
        <w:t>Parti</w:t>
      </w:r>
      <w:r w:rsidRPr="005B126A">
        <w:rPr>
          <w:rFonts w:ascii="Times New Roman" w:eastAsia="Times New Roman" w:hAnsi="Times New Roman" w:cs="Times New Roman"/>
          <w:sz w:val="24"/>
          <w:szCs w:val="24"/>
          <w:lang w:eastAsia="de-DE"/>
        </w:rPr>
        <w:softHyphen/>
        <w:t>zipationsverfahren</w:t>
      </w:r>
      <w:proofErr w:type="spellEnd"/>
      <w:r w:rsidRPr="005B126A">
        <w:rPr>
          <w:rFonts w:ascii="Times New Roman" w:eastAsia="Times New Roman" w:hAnsi="Times New Roman" w:cs="Times New Roman"/>
          <w:sz w:val="24"/>
          <w:szCs w:val="24"/>
          <w:lang w:eastAsia="de-DE"/>
        </w:rPr>
        <w:t xml:space="preserve"> - die Bürgerbeiräte -  eröffnen hier neue Per</w:t>
      </w:r>
      <w:r w:rsidRPr="005B126A">
        <w:rPr>
          <w:rFonts w:ascii="Times New Roman" w:eastAsia="Times New Roman" w:hAnsi="Times New Roman" w:cs="Times New Roman"/>
          <w:sz w:val="24"/>
          <w:szCs w:val="24"/>
          <w:lang w:eastAsia="de-DE"/>
        </w:rPr>
        <w:softHyphen/>
        <w:t>spektiven: Sie sehen die Einberufung von Beiräten auf der Ebene der kommunalen Sozialpolitik vor, in denen engagierte und in der Regel zugleich ‚</w:t>
      </w:r>
      <w:proofErr w:type="spellStart"/>
      <w:r w:rsidRPr="005B126A">
        <w:rPr>
          <w:rFonts w:ascii="Times New Roman" w:eastAsia="Times New Roman" w:hAnsi="Times New Roman" w:cs="Times New Roman"/>
          <w:sz w:val="24"/>
          <w:szCs w:val="24"/>
          <w:lang w:eastAsia="de-DE"/>
        </w:rPr>
        <w:t>problembetrof</w:t>
      </w:r>
      <w:r w:rsidRPr="005B126A">
        <w:rPr>
          <w:rFonts w:ascii="Times New Roman" w:eastAsia="Times New Roman" w:hAnsi="Times New Roman" w:cs="Times New Roman"/>
          <w:sz w:val="24"/>
          <w:szCs w:val="24"/>
          <w:lang w:eastAsia="de-DE"/>
        </w:rPr>
        <w:softHyphen/>
        <w:t>fene</w:t>
      </w:r>
      <w:proofErr w:type="spellEnd"/>
      <w:r w:rsidRPr="005B126A">
        <w:rPr>
          <w:rFonts w:ascii="Times New Roman" w:eastAsia="Times New Roman" w:hAnsi="Times New Roman" w:cs="Times New Roman"/>
          <w:sz w:val="24"/>
          <w:szCs w:val="24"/>
          <w:lang w:eastAsia="de-DE"/>
        </w:rPr>
        <w:t>‘ Bürger ein forma</w:t>
      </w:r>
      <w:r w:rsidRPr="005B126A">
        <w:rPr>
          <w:rFonts w:ascii="Times New Roman" w:eastAsia="Times New Roman" w:hAnsi="Times New Roman" w:cs="Times New Roman"/>
          <w:sz w:val="24"/>
          <w:szCs w:val="24"/>
          <w:lang w:eastAsia="de-DE"/>
        </w:rPr>
        <w:softHyphen/>
        <w:t xml:space="preserve">les </w:t>
      </w:r>
      <w:proofErr w:type="spellStart"/>
      <w:r w:rsidRPr="005B126A">
        <w:rPr>
          <w:rFonts w:ascii="Times New Roman" w:eastAsia="Times New Roman" w:hAnsi="Times New Roman" w:cs="Times New Roman"/>
          <w:sz w:val="24"/>
          <w:szCs w:val="24"/>
          <w:lang w:eastAsia="de-DE"/>
        </w:rPr>
        <w:t>Auf</w:t>
      </w:r>
      <w:r w:rsidRPr="005B126A">
        <w:rPr>
          <w:rFonts w:ascii="Times New Roman" w:eastAsia="Times New Roman" w:hAnsi="Times New Roman" w:cs="Times New Roman"/>
          <w:sz w:val="24"/>
          <w:szCs w:val="24"/>
          <w:lang w:eastAsia="de-DE"/>
        </w:rPr>
        <w:softHyphen/>
        <w:t>sichts</w:t>
      </w:r>
      <w:proofErr w:type="spellEnd"/>
      <w:r w:rsidRPr="005B126A">
        <w:rPr>
          <w:rFonts w:ascii="Times New Roman" w:eastAsia="Times New Roman" w:hAnsi="Times New Roman" w:cs="Times New Roman"/>
          <w:sz w:val="24"/>
          <w:szCs w:val="24"/>
          <w:lang w:eastAsia="de-DE"/>
        </w:rPr>
        <w:t xml:space="preserve">- und </w:t>
      </w:r>
      <w:proofErr w:type="spellStart"/>
      <w:r w:rsidRPr="005B126A">
        <w:rPr>
          <w:rFonts w:ascii="Times New Roman" w:eastAsia="Times New Roman" w:hAnsi="Times New Roman" w:cs="Times New Roman"/>
          <w:sz w:val="24"/>
          <w:szCs w:val="24"/>
          <w:lang w:eastAsia="de-DE"/>
        </w:rPr>
        <w:t>Kontrollman</w:t>
      </w:r>
      <w:r w:rsidRPr="005B126A">
        <w:rPr>
          <w:rFonts w:ascii="Times New Roman" w:eastAsia="Times New Roman" w:hAnsi="Times New Roman" w:cs="Times New Roman"/>
          <w:sz w:val="24"/>
          <w:szCs w:val="24"/>
          <w:lang w:eastAsia="de-DE"/>
        </w:rPr>
        <w:softHyphen/>
        <w:t>dat</w:t>
      </w:r>
      <w:proofErr w:type="spellEnd"/>
      <w:r w:rsidRPr="005B126A">
        <w:rPr>
          <w:rFonts w:ascii="Times New Roman" w:eastAsia="Times New Roman" w:hAnsi="Times New Roman" w:cs="Times New Roman"/>
          <w:sz w:val="24"/>
          <w:szCs w:val="24"/>
          <w:lang w:eastAsia="de-DE"/>
        </w:rPr>
        <w:t xml:space="preserve"> ausüben (z.B. Beirat für die Belange woh</w:t>
      </w:r>
      <w:r w:rsidRPr="005B126A">
        <w:rPr>
          <w:rFonts w:ascii="Times New Roman" w:eastAsia="Times New Roman" w:hAnsi="Times New Roman" w:cs="Times New Roman"/>
          <w:sz w:val="24"/>
          <w:szCs w:val="24"/>
          <w:lang w:eastAsia="de-DE"/>
        </w:rPr>
        <w:softHyphen/>
        <w:t>nungsloser Men</w:t>
      </w:r>
      <w:r w:rsidRPr="005B126A">
        <w:rPr>
          <w:rFonts w:ascii="Times New Roman" w:eastAsia="Times New Roman" w:hAnsi="Times New Roman" w:cs="Times New Roman"/>
          <w:sz w:val="24"/>
          <w:szCs w:val="24"/>
          <w:lang w:eastAsia="de-DE"/>
        </w:rPr>
        <w:softHyphen/>
        <w:t>schen; Beirat für Fragen der gemeind</w:t>
      </w:r>
      <w:r w:rsidRPr="005B126A">
        <w:rPr>
          <w:rFonts w:ascii="Times New Roman" w:eastAsia="Times New Roman" w:hAnsi="Times New Roman" w:cs="Times New Roman"/>
          <w:sz w:val="24"/>
          <w:szCs w:val="24"/>
          <w:lang w:eastAsia="de-DE"/>
        </w:rPr>
        <w:softHyphen/>
        <w:t>lichen psychosozialen Versorgung; Beirat für kommunale Seniorenarbeit; Beirat für Migrationsfragen). Die Betrof</w:t>
      </w:r>
      <w:r w:rsidRPr="005B126A">
        <w:rPr>
          <w:rFonts w:ascii="Times New Roman" w:eastAsia="Times New Roman" w:hAnsi="Times New Roman" w:cs="Times New Roman"/>
          <w:sz w:val="24"/>
          <w:szCs w:val="24"/>
          <w:lang w:eastAsia="de-DE"/>
        </w:rPr>
        <w:softHyphen/>
        <w:t>fenen treten hier ein in die Rolle von ‚aktiven Kon</w:t>
      </w:r>
      <w:r w:rsidRPr="005B126A">
        <w:rPr>
          <w:rFonts w:ascii="Times New Roman" w:eastAsia="Times New Roman" w:hAnsi="Times New Roman" w:cs="Times New Roman"/>
          <w:sz w:val="24"/>
          <w:szCs w:val="24"/>
          <w:lang w:eastAsia="de-DE"/>
        </w:rPr>
        <w:softHyphen/>
        <w:t>sumenten‘; sie wer</w:t>
      </w:r>
      <w:r w:rsidRPr="005B126A">
        <w:rPr>
          <w:rFonts w:ascii="Times New Roman" w:eastAsia="Times New Roman" w:hAnsi="Times New Roman" w:cs="Times New Roman"/>
          <w:sz w:val="24"/>
          <w:szCs w:val="24"/>
          <w:lang w:eastAsia="de-DE"/>
        </w:rPr>
        <w:softHyphen/>
        <w:t>den auch im admini</w:t>
      </w:r>
      <w:r w:rsidRPr="005B126A">
        <w:rPr>
          <w:rFonts w:ascii="Times New Roman" w:eastAsia="Times New Roman" w:hAnsi="Times New Roman" w:cs="Times New Roman"/>
          <w:sz w:val="24"/>
          <w:szCs w:val="24"/>
          <w:lang w:eastAsia="de-DE"/>
        </w:rPr>
        <w:softHyphen/>
        <w:t>strativen Raum zu Experten in eigener Sa</w:t>
      </w:r>
      <w:r w:rsidRPr="005B126A">
        <w:rPr>
          <w:rFonts w:ascii="Times New Roman" w:eastAsia="Times New Roman" w:hAnsi="Times New Roman" w:cs="Times New Roman"/>
          <w:sz w:val="24"/>
          <w:szCs w:val="24"/>
          <w:lang w:eastAsia="de-DE"/>
        </w:rPr>
        <w:softHyphen/>
        <w:t>che, die in zwei</w:t>
      </w:r>
      <w:r w:rsidRPr="005B126A">
        <w:rPr>
          <w:rFonts w:ascii="Times New Roman" w:eastAsia="Times New Roman" w:hAnsi="Times New Roman" w:cs="Times New Roman"/>
          <w:sz w:val="24"/>
          <w:szCs w:val="24"/>
          <w:lang w:eastAsia="de-DE"/>
        </w:rPr>
        <w:softHyphen/>
        <w:t>erlei Weise Ein</w:t>
      </w:r>
      <w:r w:rsidRPr="005B126A">
        <w:rPr>
          <w:rFonts w:ascii="Times New Roman" w:eastAsia="Times New Roman" w:hAnsi="Times New Roman" w:cs="Times New Roman"/>
          <w:sz w:val="24"/>
          <w:szCs w:val="24"/>
          <w:lang w:eastAsia="de-DE"/>
        </w:rPr>
        <w:softHyphen/>
        <w:t xml:space="preserve">fluss ausüben: zum einen durch die Mitwirkung auf der Ebene der </w:t>
      </w:r>
      <w:proofErr w:type="spellStart"/>
      <w:r w:rsidRPr="005B126A">
        <w:rPr>
          <w:rFonts w:ascii="Times New Roman" w:eastAsia="Times New Roman" w:hAnsi="Times New Roman" w:cs="Times New Roman"/>
          <w:sz w:val="24"/>
          <w:szCs w:val="24"/>
          <w:lang w:eastAsia="de-DE"/>
        </w:rPr>
        <w:t>Kon</w:t>
      </w:r>
      <w:r w:rsidRPr="005B126A">
        <w:rPr>
          <w:rFonts w:ascii="Times New Roman" w:eastAsia="Times New Roman" w:hAnsi="Times New Roman" w:cs="Times New Roman"/>
          <w:sz w:val="24"/>
          <w:szCs w:val="24"/>
          <w:lang w:eastAsia="de-DE"/>
        </w:rPr>
        <w:softHyphen/>
        <w:t>zeptent</w:t>
      </w:r>
      <w:r w:rsidRPr="005B126A">
        <w:rPr>
          <w:rFonts w:ascii="Times New Roman" w:eastAsia="Times New Roman" w:hAnsi="Times New Roman" w:cs="Times New Roman"/>
          <w:sz w:val="24"/>
          <w:szCs w:val="24"/>
          <w:lang w:eastAsia="de-DE"/>
        </w:rPr>
        <w:softHyphen/>
        <w:t>wicklung</w:t>
      </w:r>
      <w:proofErr w:type="spellEnd"/>
      <w:r w:rsidRPr="005B126A">
        <w:rPr>
          <w:rFonts w:ascii="Times New Roman" w:eastAsia="Times New Roman" w:hAnsi="Times New Roman" w:cs="Times New Roman"/>
          <w:sz w:val="24"/>
          <w:szCs w:val="24"/>
          <w:lang w:eastAsia="de-DE"/>
        </w:rPr>
        <w:t xml:space="preserve"> und der Pla</w:t>
      </w:r>
      <w:r w:rsidRPr="005B126A">
        <w:rPr>
          <w:rFonts w:ascii="Times New Roman" w:eastAsia="Times New Roman" w:hAnsi="Times New Roman" w:cs="Times New Roman"/>
          <w:sz w:val="24"/>
          <w:szCs w:val="24"/>
          <w:lang w:eastAsia="de-DE"/>
        </w:rPr>
        <w:softHyphen/>
        <w:t>nung von Dienstleistungen; und zum ande</w:t>
      </w:r>
      <w:r w:rsidRPr="005B126A">
        <w:rPr>
          <w:rFonts w:ascii="Times New Roman" w:eastAsia="Times New Roman" w:hAnsi="Times New Roman" w:cs="Times New Roman"/>
          <w:sz w:val="24"/>
          <w:szCs w:val="24"/>
          <w:lang w:eastAsia="de-DE"/>
        </w:rPr>
        <w:softHyphen/>
        <w:t>ren durch die kriti</w:t>
      </w:r>
      <w:r w:rsidRPr="005B126A">
        <w:rPr>
          <w:rFonts w:ascii="Times New Roman" w:eastAsia="Times New Roman" w:hAnsi="Times New Roman" w:cs="Times New Roman"/>
          <w:sz w:val="24"/>
          <w:szCs w:val="24"/>
          <w:lang w:eastAsia="de-DE"/>
        </w:rPr>
        <w:softHyphen/>
        <w:t>sche Überprü</w:t>
      </w:r>
      <w:r w:rsidRPr="005B126A">
        <w:rPr>
          <w:rFonts w:ascii="Times New Roman" w:eastAsia="Times New Roman" w:hAnsi="Times New Roman" w:cs="Times New Roman"/>
          <w:sz w:val="24"/>
          <w:szCs w:val="24"/>
          <w:lang w:eastAsia="de-DE"/>
        </w:rPr>
        <w:softHyphen/>
        <w:t>fung und Evaluation der Imple</w:t>
      </w:r>
      <w:r w:rsidRPr="005B126A">
        <w:rPr>
          <w:rFonts w:ascii="Times New Roman" w:eastAsia="Times New Roman" w:hAnsi="Times New Roman" w:cs="Times New Roman"/>
          <w:sz w:val="24"/>
          <w:szCs w:val="24"/>
          <w:lang w:eastAsia="de-DE"/>
        </w:rPr>
        <w:softHyphen/>
        <w:t xml:space="preserve">mentation dieser </w:t>
      </w:r>
      <w:proofErr w:type="spellStart"/>
      <w:r w:rsidRPr="005B126A">
        <w:rPr>
          <w:rFonts w:ascii="Times New Roman" w:eastAsia="Times New Roman" w:hAnsi="Times New Roman" w:cs="Times New Roman"/>
          <w:sz w:val="24"/>
          <w:szCs w:val="24"/>
          <w:lang w:eastAsia="de-DE"/>
        </w:rPr>
        <w:t>Dienst</w:t>
      </w:r>
      <w:r w:rsidRPr="005B126A">
        <w:rPr>
          <w:rFonts w:ascii="Times New Roman" w:eastAsia="Times New Roman" w:hAnsi="Times New Roman" w:cs="Times New Roman"/>
          <w:sz w:val="24"/>
          <w:szCs w:val="24"/>
          <w:lang w:eastAsia="de-DE"/>
        </w:rPr>
        <w:softHyphen/>
        <w:t>lei</w:t>
      </w:r>
      <w:r w:rsidRPr="005B126A">
        <w:rPr>
          <w:rFonts w:ascii="Times New Roman" w:eastAsia="Times New Roman" w:hAnsi="Times New Roman" w:cs="Times New Roman"/>
          <w:sz w:val="24"/>
          <w:szCs w:val="24"/>
          <w:lang w:eastAsia="de-DE"/>
        </w:rPr>
        <w:softHyphen/>
        <w:t>stungspro</w:t>
      </w:r>
      <w:r w:rsidRPr="005B126A">
        <w:rPr>
          <w:rFonts w:ascii="Times New Roman" w:eastAsia="Times New Roman" w:hAnsi="Times New Roman" w:cs="Times New Roman"/>
          <w:sz w:val="24"/>
          <w:szCs w:val="24"/>
          <w:lang w:eastAsia="de-DE"/>
        </w:rPr>
        <w:softHyphen/>
        <w:t>gramme</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(4) Die Ebene der Gemeinde - das Schaffen eines förderlichen Klimas für </w:t>
      </w:r>
      <w:proofErr w:type="spellStart"/>
      <w:r w:rsidRPr="005B126A">
        <w:rPr>
          <w:rFonts w:ascii="Times New Roman" w:eastAsia="Times New Roman" w:hAnsi="Times New Roman" w:cs="Times New Roman"/>
          <w:b/>
          <w:bCs/>
          <w:sz w:val="24"/>
          <w:szCs w:val="24"/>
          <w:lang w:eastAsia="de-DE"/>
        </w:rPr>
        <w:t>Selbstor</w:t>
      </w:r>
      <w:r w:rsidRPr="005B126A">
        <w:rPr>
          <w:rFonts w:ascii="Times New Roman" w:eastAsia="Times New Roman" w:hAnsi="Times New Roman" w:cs="Times New Roman"/>
          <w:b/>
          <w:bCs/>
          <w:sz w:val="24"/>
          <w:szCs w:val="24"/>
          <w:lang w:eastAsia="de-DE"/>
        </w:rPr>
        <w:softHyphen/>
        <w:t>ganisation</w:t>
      </w:r>
      <w:proofErr w:type="spellEnd"/>
      <w:r w:rsidRPr="005B126A">
        <w:rPr>
          <w:rFonts w:ascii="Times New Roman" w:eastAsia="Times New Roman" w:hAnsi="Times New Roman" w:cs="Times New Roman"/>
          <w:b/>
          <w:bCs/>
          <w:sz w:val="24"/>
          <w:szCs w:val="24"/>
          <w:lang w:eastAsia="de-DE"/>
        </w:rPr>
        <w:t xml:space="preserve"> und bürgerschaftliches Engagement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auf der Nachbarschafts- und </w:t>
      </w:r>
      <w:proofErr w:type="spellStart"/>
      <w:r w:rsidRPr="005B126A">
        <w:rPr>
          <w:rFonts w:ascii="Times New Roman" w:eastAsia="Times New Roman" w:hAnsi="Times New Roman" w:cs="Times New Roman"/>
          <w:sz w:val="24"/>
          <w:szCs w:val="24"/>
          <w:lang w:eastAsia="de-DE"/>
        </w:rPr>
        <w:t>Gemein</w:t>
      </w:r>
      <w:r w:rsidRPr="005B126A">
        <w:rPr>
          <w:rFonts w:ascii="Times New Roman" w:eastAsia="Times New Roman" w:hAnsi="Times New Roman" w:cs="Times New Roman"/>
          <w:sz w:val="24"/>
          <w:szCs w:val="24"/>
          <w:lang w:eastAsia="de-DE"/>
        </w:rPr>
        <w:softHyphen/>
        <w:t>deebene</w:t>
      </w:r>
      <w:proofErr w:type="spellEnd"/>
      <w:r w:rsidRPr="005B126A">
        <w:rPr>
          <w:rFonts w:ascii="Times New Roman" w:eastAsia="Times New Roman" w:hAnsi="Times New Roman" w:cs="Times New Roman"/>
          <w:sz w:val="24"/>
          <w:szCs w:val="24"/>
          <w:lang w:eastAsia="de-DE"/>
        </w:rPr>
        <w:t xml:space="preserve"> schließ</w:t>
      </w:r>
      <w:r w:rsidRPr="005B126A">
        <w:rPr>
          <w:rFonts w:ascii="Times New Roman" w:eastAsia="Times New Roman" w:hAnsi="Times New Roman" w:cs="Times New Roman"/>
          <w:sz w:val="24"/>
          <w:szCs w:val="24"/>
          <w:lang w:eastAsia="de-DE"/>
        </w:rPr>
        <w:softHyphen/>
        <w:t>lich zielt auf die Schaf</w:t>
      </w:r>
      <w:r w:rsidRPr="005B126A">
        <w:rPr>
          <w:rFonts w:ascii="Times New Roman" w:eastAsia="Times New Roman" w:hAnsi="Times New Roman" w:cs="Times New Roman"/>
          <w:sz w:val="24"/>
          <w:szCs w:val="24"/>
          <w:lang w:eastAsia="de-DE"/>
        </w:rPr>
        <w:softHyphen/>
        <w:t>fung eines förderlichen lokalen Kli</w:t>
      </w:r>
      <w:r w:rsidRPr="005B126A">
        <w:rPr>
          <w:rFonts w:ascii="Times New Roman" w:eastAsia="Times New Roman" w:hAnsi="Times New Roman" w:cs="Times New Roman"/>
          <w:sz w:val="24"/>
          <w:szCs w:val="24"/>
          <w:lang w:eastAsia="de-DE"/>
        </w:rPr>
        <w:softHyphen/>
        <w:t xml:space="preserve">mas für die </w:t>
      </w:r>
      <w:proofErr w:type="spellStart"/>
      <w:r w:rsidRPr="005B126A">
        <w:rPr>
          <w:rFonts w:ascii="Times New Roman" w:eastAsia="Times New Roman" w:hAnsi="Times New Roman" w:cs="Times New Roman"/>
          <w:sz w:val="24"/>
          <w:szCs w:val="24"/>
          <w:lang w:eastAsia="de-DE"/>
        </w:rPr>
        <w:t>Selbstorga</w:t>
      </w:r>
      <w:r w:rsidRPr="005B126A">
        <w:rPr>
          <w:rFonts w:ascii="Times New Roman" w:eastAsia="Times New Roman" w:hAnsi="Times New Roman" w:cs="Times New Roman"/>
          <w:sz w:val="24"/>
          <w:szCs w:val="24"/>
          <w:lang w:eastAsia="de-DE"/>
        </w:rPr>
        <w:softHyphen/>
        <w:t>nisation</w:t>
      </w:r>
      <w:proofErr w:type="spellEnd"/>
      <w:r w:rsidRPr="005B126A">
        <w:rPr>
          <w:rFonts w:ascii="Times New Roman" w:eastAsia="Times New Roman" w:hAnsi="Times New Roman" w:cs="Times New Roman"/>
          <w:sz w:val="24"/>
          <w:szCs w:val="24"/>
          <w:lang w:eastAsia="de-DE"/>
        </w:rPr>
        <w:t xml:space="preserve"> und Partizipa</w:t>
      </w:r>
      <w:r w:rsidRPr="005B126A">
        <w:rPr>
          <w:rFonts w:ascii="Times New Roman" w:eastAsia="Times New Roman" w:hAnsi="Times New Roman" w:cs="Times New Roman"/>
          <w:sz w:val="24"/>
          <w:szCs w:val="24"/>
          <w:lang w:eastAsia="de-DE"/>
        </w:rPr>
        <w:softHyphen/>
        <w:t>tion von Menschen. Ge</w:t>
      </w:r>
      <w:r w:rsidRPr="005B126A">
        <w:rPr>
          <w:rFonts w:ascii="Times New Roman" w:eastAsia="Times New Roman" w:hAnsi="Times New Roman" w:cs="Times New Roman"/>
          <w:sz w:val="24"/>
          <w:szCs w:val="24"/>
          <w:lang w:eastAsia="de-DE"/>
        </w:rPr>
        <w:softHyphen/>
        <w:t xml:space="preserve">meindliches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lebt vom erklärten politischen Wil</w:t>
      </w:r>
      <w:r w:rsidRPr="005B126A">
        <w:rPr>
          <w:rFonts w:ascii="Times New Roman" w:eastAsia="Times New Roman" w:hAnsi="Times New Roman" w:cs="Times New Roman"/>
          <w:sz w:val="24"/>
          <w:szCs w:val="24"/>
          <w:lang w:eastAsia="de-DE"/>
        </w:rPr>
        <w:softHyphen/>
        <w:t>len wie auch von der Implementation vielfältiger Pro</w:t>
      </w:r>
      <w:r w:rsidRPr="005B126A">
        <w:rPr>
          <w:rFonts w:ascii="Times New Roman" w:eastAsia="Times New Roman" w:hAnsi="Times New Roman" w:cs="Times New Roman"/>
          <w:sz w:val="24"/>
          <w:szCs w:val="24"/>
          <w:lang w:eastAsia="de-DE"/>
        </w:rPr>
        <w:softHyphen/>
        <w:t xml:space="preserve">gramme und Initiativen, in denen Vertreter von Politik, </w:t>
      </w:r>
      <w:proofErr w:type="spellStart"/>
      <w:r w:rsidRPr="005B126A">
        <w:rPr>
          <w:rFonts w:ascii="Times New Roman" w:eastAsia="Times New Roman" w:hAnsi="Times New Roman" w:cs="Times New Roman"/>
          <w:sz w:val="24"/>
          <w:szCs w:val="24"/>
          <w:lang w:eastAsia="de-DE"/>
        </w:rPr>
        <w:t>Dienstleistungsbe</w:t>
      </w:r>
      <w:r w:rsidRPr="005B126A">
        <w:rPr>
          <w:rFonts w:ascii="Times New Roman" w:eastAsia="Times New Roman" w:hAnsi="Times New Roman" w:cs="Times New Roman"/>
          <w:sz w:val="24"/>
          <w:szCs w:val="24"/>
          <w:lang w:eastAsia="de-DE"/>
        </w:rPr>
        <w:softHyphen/>
        <w:t>hörden</w:t>
      </w:r>
      <w:proofErr w:type="spellEnd"/>
      <w:r w:rsidRPr="005B126A">
        <w:rPr>
          <w:rFonts w:ascii="Times New Roman" w:eastAsia="Times New Roman" w:hAnsi="Times New Roman" w:cs="Times New Roman"/>
          <w:sz w:val="24"/>
          <w:szCs w:val="24"/>
          <w:lang w:eastAsia="de-DE"/>
        </w:rPr>
        <w:t>, Ver</w:t>
      </w:r>
      <w:r w:rsidRPr="005B126A">
        <w:rPr>
          <w:rFonts w:ascii="Times New Roman" w:eastAsia="Times New Roman" w:hAnsi="Times New Roman" w:cs="Times New Roman"/>
          <w:sz w:val="24"/>
          <w:szCs w:val="24"/>
          <w:lang w:eastAsia="de-DE"/>
        </w:rPr>
        <w:softHyphen/>
        <w:t>bänden usw. und en</w:t>
      </w:r>
      <w:r w:rsidRPr="005B126A">
        <w:rPr>
          <w:rFonts w:ascii="Times New Roman" w:eastAsia="Times New Roman" w:hAnsi="Times New Roman" w:cs="Times New Roman"/>
          <w:sz w:val="24"/>
          <w:szCs w:val="24"/>
          <w:lang w:eastAsia="de-DE"/>
        </w:rPr>
        <w:softHyphen/>
        <w:t xml:space="preserve">gagierte Bürger kooperativ und </w:t>
      </w:r>
      <w:r w:rsidRPr="005B126A">
        <w:rPr>
          <w:rFonts w:ascii="Times New Roman" w:eastAsia="Times New Roman" w:hAnsi="Times New Roman" w:cs="Times New Roman"/>
          <w:sz w:val="24"/>
          <w:szCs w:val="24"/>
          <w:lang w:eastAsia="de-DE"/>
        </w:rPr>
        <w:lastRenderedPageBreak/>
        <w:t>gleichberech</w:t>
      </w:r>
      <w:r w:rsidRPr="005B126A">
        <w:rPr>
          <w:rFonts w:ascii="Times New Roman" w:eastAsia="Times New Roman" w:hAnsi="Times New Roman" w:cs="Times New Roman"/>
          <w:sz w:val="24"/>
          <w:szCs w:val="24"/>
          <w:lang w:eastAsia="de-DE"/>
        </w:rPr>
        <w:softHyphen/>
        <w:t>tigt Fa</w:t>
      </w:r>
      <w:r w:rsidRPr="005B126A">
        <w:rPr>
          <w:rFonts w:ascii="Times New Roman" w:eastAsia="Times New Roman" w:hAnsi="Times New Roman" w:cs="Times New Roman"/>
          <w:sz w:val="24"/>
          <w:szCs w:val="24"/>
          <w:lang w:eastAsia="de-DE"/>
        </w:rPr>
        <w:softHyphen/>
        <w:t>cetten der loka</w:t>
      </w:r>
      <w:r w:rsidRPr="005B126A">
        <w:rPr>
          <w:rFonts w:ascii="Times New Roman" w:eastAsia="Times New Roman" w:hAnsi="Times New Roman" w:cs="Times New Roman"/>
          <w:sz w:val="24"/>
          <w:szCs w:val="24"/>
          <w:lang w:eastAsia="de-DE"/>
        </w:rPr>
        <w:softHyphen/>
        <w:t>len Le</w:t>
      </w:r>
      <w:r w:rsidRPr="005B126A">
        <w:rPr>
          <w:rFonts w:ascii="Times New Roman" w:eastAsia="Times New Roman" w:hAnsi="Times New Roman" w:cs="Times New Roman"/>
          <w:sz w:val="24"/>
          <w:szCs w:val="24"/>
          <w:lang w:eastAsia="de-DE"/>
        </w:rPr>
        <w:softHyphen/>
        <w:t>bensqualität umgestal</w:t>
      </w:r>
      <w:r w:rsidRPr="005B126A">
        <w:rPr>
          <w:rFonts w:ascii="Times New Roman" w:eastAsia="Times New Roman" w:hAnsi="Times New Roman" w:cs="Times New Roman"/>
          <w:sz w:val="24"/>
          <w:szCs w:val="24"/>
          <w:lang w:eastAsia="de-DE"/>
        </w:rPr>
        <w:softHyphen/>
        <w:t>ten. Beispiele für Mut ma</w:t>
      </w:r>
      <w:r w:rsidRPr="005B126A">
        <w:rPr>
          <w:rFonts w:ascii="Times New Roman" w:eastAsia="Times New Roman" w:hAnsi="Times New Roman" w:cs="Times New Roman"/>
          <w:sz w:val="24"/>
          <w:szCs w:val="24"/>
          <w:lang w:eastAsia="de-DE"/>
        </w:rPr>
        <w:softHyphen/>
        <w:t>chende Pro</w:t>
      </w:r>
      <w:r w:rsidRPr="005B126A">
        <w:rPr>
          <w:rFonts w:ascii="Times New Roman" w:eastAsia="Times New Roman" w:hAnsi="Times New Roman" w:cs="Times New Roman"/>
          <w:sz w:val="24"/>
          <w:szCs w:val="24"/>
          <w:lang w:eastAsia="de-DE"/>
        </w:rPr>
        <w:softHyphen/>
        <w:t xml:space="preserve">gramme der </w:t>
      </w:r>
      <w:proofErr w:type="spellStart"/>
      <w:r w:rsidRPr="005B126A">
        <w:rPr>
          <w:rFonts w:ascii="Times New Roman" w:eastAsia="Times New Roman" w:hAnsi="Times New Roman" w:cs="Times New Roman"/>
          <w:sz w:val="24"/>
          <w:szCs w:val="24"/>
          <w:lang w:eastAsia="de-DE"/>
        </w:rPr>
        <w:t>community</w:t>
      </w:r>
      <w:proofErr w:type="spellEnd"/>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organization</w:t>
      </w:r>
      <w:proofErr w:type="spellEnd"/>
      <w:r w:rsidRPr="005B126A">
        <w:rPr>
          <w:rFonts w:ascii="Times New Roman" w:eastAsia="Times New Roman" w:hAnsi="Times New Roman" w:cs="Times New Roman"/>
          <w:sz w:val="24"/>
          <w:szCs w:val="24"/>
          <w:lang w:eastAsia="de-DE"/>
        </w:rPr>
        <w:t xml:space="preserve"> entstammen dem Kontext des „</w:t>
      </w:r>
      <w:proofErr w:type="spellStart"/>
      <w:r w:rsidRPr="005B126A">
        <w:rPr>
          <w:rFonts w:ascii="Times New Roman" w:eastAsia="Times New Roman" w:hAnsi="Times New Roman" w:cs="Times New Roman"/>
          <w:sz w:val="24"/>
          <w:szCs w:val="24"/>
          <w:lang w:eastAsia="de-DE"/>
        </w:rPr>
        <w:t>Healthy</w:t>
      </w:r>
      <w:proofErr w:type="spellEnd"/>
      <w:r w:rsidRPr="005B126A">
        <w:rPr>
          <w:rFonts w:ascii="Times New Roman" w:eastAsia="Times New Roman" w:hAnsi="Times New Roman" w:cs="Times New Roman"/>
          <w:sz w:val="24"/>
          <w:szCs w:val="24"/>
          <w:lang w:eastAsia="de-DE"/>
        </w:rPr>
        <w:t xml:space="preserve"> Ci</w:t>
      </w:r>
      <w:r w:rsidRPr="005B126A">
        <w:rPr>
          <w:rFonts w:ascii="Times New Roman" w:eastAsia="Times New Roman" w:hAnsi="Times New Roman" w:cs="Times New Roman"/>
          <w:sz w:val="24"/>
          <w:szCs w:val="24"/>
          <w:lang w:eastAsia="de-DE"/>
        </w:rPr>
        <w:softHyphen/>
        <w:t>ties-Pro</w:t>
      </w:r>
      <w:r w:rsidRPr="005B126A">
        <w:rPr>
          <w:rFonts w:ascii="Times New Roman" w:eastAsia="Times New Roman" w:hAnsi="Times New Roman" w:cs="Times New Roman"/>
          <w:sz w:val="24"/>
          <w:szCs w:val="24"/>
          <w:lang w:eastAsia="de-DE"/>
        </w:rPr>
        <w:softHyphen/>
        <w:t xml:space="preserve">gramms“ der Weltgesundheitsorganisation: Hier werden in einem Joint Venture und in gemeinsamer Verantwortung von </w:t>
      </w:r>
      <w:proofErr w:type="spellStart"/>
      <w:r w:rsidRPr="005B126A">
        <w:rPr>
          <w:rFonts w:ascii="Times New Roman" w:eastAsia="Times New Roman" w:hAnsi="Times New Roman" w:cs="Times New Roman"/>
          <w:sz w:val="24"/>
          <w:szCs w:val="24"/>
          <w:lang w:eastAsia="de-DE"/>
        </w:rPr>
        <w:t>Ge</w:t>
      </w:r>
      <w:r w:rsidRPr="005B126A">
        <w:rPr>
          <w:rFonts w:ascii="Times New Roman" w:eastAsia="Times New Roman" w:hAnsi="Times New Roman" w:cs="Times New Roman"/>
          <w:sz w:val="24"/>
          <w:szCs w:val="24"/>
          <w:lang w:eastAsia="de-DE"/>
        </w:rPr>
        <w:softHyphen/>
        <w:t>sundheitsdienstlei</w:t>
      </w:r>
      <w:r w:rsidRPr="005B126A">
        <w:rPr>
          <w:rFonts w:ascii="Times New Roman" w:eastAsia="Times New Roman" w:hAnsi="Times New Roman" w:cs="Times New Roman"/>
          <w:sz w:val="24"/>
          <w:szCs w:val="24"/>
          <w:lang w:eastAsia="de-DE"/>
        </w:rPr>
        <w:softHyphen/>
        <w:t>stern</w:t>
      </w:r>
      <w:proofErr w:type="spellEnd"/>
      <w:r w:rsidRPr="005B126A">
        <w:rPr>
          <w:rFonts w:ascii="Times New Roman" w:eastAsia="Times New Roman" w:hAnsi="Times New Roman" w:cs="Times New Roman"/>
          <w:sz w:val="24"/>
          <w:szCs w:val="24"/>
          <w:lang w:eastAsia="de-DE"/>
        </w:rPr>
        <w:t xml:space="preserve"> und enga</w:t>
      </w:r>
      <w:r w:rsidRPr="005B126A">
        <w:rPr>
          <w:rFonts w:ascii="Times New Roman" w:eastAsia="Times New Roman" w:hAnsi="Times New Roman" w:cs="Times New Roman"/>
          <w:sz w:val="24"/>
          <w:szCs w:val="24"/>
          <w:lang w:eastAsia="de-DE"/>
        </w:rPr>
        <w:softHyphen/>
        <w:t>gierten Bür</w:t>
      </w:r>
      <w:r w:rsidRPr="005B126A">
        <w:rPr>
          <w:rFonts w:ascii="Times New Roman" w:eastAsia="Times New Roman" w:hAnsi="Times New Roman" w:cs="Times New Roman"/>
          <w:sz w:val="24"/>
          <w:szCs w:val="24"/>
          <w:lang w:eastAsia="de-DE"/>
        </w:rPr>
        <w:softHyphen/>
        <w:t xml:space="preserve">gern Projekte erarbeitet und realisiert, die weit über einen engen </w:t>
      </w:r>
      <w:proofErr w:type="spellStart"/>
      <w:r w:rsidRPr="005B126A">
        <w:rPr>
          <w:rFonts w:ascii="Times New Roman" w:eastAsia="Times New Roman" w:hAnsi="Times New Roman" w:cs="Times New Roman"/>
          <w:sz w:val="24"/>
          <w:szCs w:val="24"/>
          <w:lang w:eastAsia="de-DE"/>
        </w:rPr>
        <w:t>Ge</w:t>
      </w:r>
      <w:r w:rsidRPr="005B126A">
        <w:rPr>
          <w:rFonts w:ascii="Times New Roman" w:eastAsia="Times New Roman" w:hAnsi="Times New Roman" w:cs="Times New Roman"/>
          <w:sz w:val="24"/>
          <w:szCs w:val="24"/>
          <w:lang w:eastAsia="de-DE"/>
        </w:rPr>
        <w:softHyphen/>
        <w:t>sundheitsfokus</w:t>
      </w:r>
      <w:proofErr w:type="spellEnd"/>
      <w:r w:rsidRPr="005B126A">
        <w:rPr>
          <w:rFonts w:ascii="Times New Roman" w:eastAsia="Times New Roman" w:hAnsi="Times New Roman" w:cs="Times New Roman"/>
          <w:sz w:val="24"/>
          <w:szCs w:val="24"/>
          <w:lang w:eastAsia="de-DE"/>
        </w:rPr>
        <w:t xml:space="preserve"> hinaus Beiträge zu einer Verbesserung der kom</w:t>
      </w:r>
      <w:r w:rsidRPr="005B126A">
        <w:rPr>
          <w:rFonts w:ascii="Times New Roman" w:eastAsia="Times New Roman" w:hAnsi="Times New Roman" w:cs="Times New Roman"/>
          <w:sz w:val="24"/>
          <w:szCs w:val="24"/>
          <w:lang w:eastAsia="de-DE"/>
        </w:rPr>
        <w:softHyphen/>
        <w:t>munalen Le</w:t>
      </w:r>
      <w:r w:rsidRPr="005B126A">
        <w:rPr>
          <w:rFonts w:ascii="Times New Roman" w:eastAsia="Times New Roman" w:hAnsi="Times New Roman" w:cs="Times New Roman"/>
          <w:sz w:val="24"/>
          <w:szCs w:val="24"/>
          <w:lang w:eastAsia="de-DE"/>
        </w:rPr>
        <w:softHyphen/>
        <w:t>bensquali</w:t>
      </w:r>
      <w:r w:rsidRPr="005B126A">
        <w:rPr>
          <w:rFonts w:ascii="Times New Roman" w:eastAsia="Times New Roman" w:hAnsi="Times New Roman" w:cs="Times New Roman"/>
          <w:sz w:val="24"/>
          <w:szCs w:val="24"/>
          <w:lang w:eastAsia="de-DE"/>
        </w:rPr>
        <w:softHyphen/>
        <w:t>tät in kleinen Schritten sind: architektonische Wohn(</w:t>
      </w:r>
      <w:proofErr w:type="spellStart"/>
      <w:r w:rsidRPr="005B126A">
        <w:rPr>
          <w:rFonts w:ascii="Times New Roman" w:eastAsia="Times New Roman" w:hAnsi="Times New Roman" w:cs="Times New Roman"/>
          <w:sz w:val="24"/>
          <w:szCs w:val="24"/>
          <w:lang w:eastAsia="de-DE"/>
        </w:rPr>
        <w:t>umfeld</w:t>
      </w:r>
      <w:proofErr w:type="spellEnd"/>
      <w:r w:rsidRPr="005B126A">
        <w:rPr>
          <w:rFonts w:ascii="Times New Roman" w:eastAsia="Times New Roman" w:hAnsi="Times New Roman" w:cs="Times New Roman"/>
          <w:sz w:val="24"/>
          <w:szCs w:val="24"/>
          <w:lang w:eastAsia="de-DE"/>
        </w:rPr>
        <w:t>-)</w:t>
      </w:r>
      <w:proofErr w:type="spellStart"/>
      <w:r w:rsidRPr="005B126A">
        <w:rPr>
          <w:rFonts w:ascii="Times New Roman" w:eastAsia="Times New Roman" w:hAnsi="Times New Roman" w:cs="Times New Roman"/>
          <w:sz w:val="24"/>
          <w:szCs w:val="24"/>
          <w:lang w:eastAsia="de-DE"/>
        </w:rPr>
        <w:t>gestal</w:t>
      </w:r>
      <w:r w:rsidRPr="005B126A">
        <w:rPr>
          <w:rFonts w:ascii="Times New Roman" w:eastAsia="Times New Roman" w:hAnsi="Times New Roman" w:cs="Times New Roman"/>
          <w:sz w:val="24"/>
          <w:szCs w:val="24"/>
          <w:lang w:eastAsia="de-DE"/>
        </w:rPr>
        <w:softHyphen/>
        <w:t>tung</w:t>
      </w:r>
      <w:proofErr w:type="spellEnd"/>
      <w:r w:rsidRPr="005B126A">
        <w:rPr>
          <w:rFonts w:ascii="Times New Roman" w:eastAsia="Times New Roman" w:hAnsi="Times New Roman" w:cs="Times New Roman"/>
          <w:sz w:val="24"/>
          <w:szCs w:val="24"/>
          <w:lang w:eastAsia="de-DE"/>
        </w:rPr>
        <w:t>; Einrichtung von Tauschbörsen und Servicebüros für ehrenamtliches Engagement; Einflussnahme auf die in</w:t>
      </w:r>
      <w:r w:rsidRPr="005B126A">
        <w:rPr>
          <w:rFonts w:ascii="Times New Roman" w:eastAsia="Times New Roman" w:hAnsi="Times New Roman" w:cs="Times New Roman"/>
          <w:sz w:val="24"/>
          <w:szCs w:val="24"/>
          <w:lang w:eastAsia="de-DE"/>
        </w:rPr>
        <w:softHyphen/>
        <w:t>haltli</w:t>
      </w:r>
      <w:r w:rsidRPr="005B126A">
        <w:rPr>
          <w:rFonts w:ascii="Times New Roman" w:eastAsia="Times New Roman" w:hAnsi="Times New Roman" w:cs="Times New Roman"/>
          <w:sz w:val="24"/>
          <w:szCs w:val="24"/>
          <w:lang w:eastAsia="de-DE"/>
        </w:rPr>
        <w:softHyphen/>
        <w:t xml:space="preserve">che Gestaltung von </w:t>
      </w:r>
      <w:proofErr w:type="spellStart"/>
      <w:r w:rsidRPr="005B126A">
        <w:rPr>
          <w:rFonts w:ascii="Times New Roman" w:eastAsia="Times New Roman" w:hAnsi="Times New Roman" w:cs="Times New Roman"/>
          <w:sz w:val="24"/>
          <w:szCs w:val="24"/>
          <w:lang w:eastAsia="de-DE"/>
        </w:rPr>
        <w:t>Erzie</w:t>
      </w:r>
      <w:r w:rsidRPr="005B126A">
        <w:rPr>
          <w:rFonts w:ascii="Times New Roman" w:eastAsia="Times New Roman" w:hAnsi="Times New Roman" w:cs="Times New Roman"/>
          <w:sz w:val="24"/>
          <w:szCs w:val="24"/>
          <w:lang w:eastAsia="de-DE"/>
        </w:rPr>
        <w:softHyphen/>
        <w:t>hungs</w:t>
      </w:r>
      <w:proofErr w:type="spellEnd"/>
      <w:r w:rsidRPr="005B126A">
        <w:rPr>
          <w:rFonts w:ascii="Times New Roman" w:eastAsia="Times New Roman" w:hAnsi="Times New Roman" w:cs="Times New Roman"/>
          <w:sz w:val="24"/>
          <w:szCs w:val="24"/>
          <w:lang w:eastAsia="de-DE"/>
        </w:rPr>
        <w:t xml:space="preserve">-, Beratungs- und </w:t>
      </w:r>
      <w:proofErr w:type="spellStart"/>
      <w:r w:rsidRPr="005B126A">
        <w:rPr>
          <w:rFonts w:ascii="Times New Roman" w:eastAsia="Times New Roman" w:hAnsi="Times New Roman" w:cs="Times New Roman"/>
          <w:sz w:val="24"/>
          <w:szCs w:val="24"/>
          <w:lang w:eastAsia="de-DE"/>
        </w:rPr>
        <w:t>Freizeit-Dienstlei</w:t>
      </w:r>
      <w:r w:rsidRPr="005B126A">
        <w:rPr>
          <w:rFonts w:ascii="Times New Roman" w:eastAsia="Times New Roman" w:hAnsi="Times New Roman" w:cs="Times New Roman"/>
          <w:sz w:val="24"/>
          <w:szCs w:val="24"/>
          <w:lang w:eastAsia="de-DE"/>
        </w:rPr>
        <w:softHyphen/>
        <w:t>stungs</w:t>
      </w:r>
      <w:r w:rsidRPr="005B126A">
        <w:rPr>
          <w:rFonts w:ascii="Times New Roman" w:eastAsia="Times New Roman" w:hAnsi="Times New Roman" w:cs="Times New Roman"/>
          <w:sz w:val="24"/>
          <w:szCs w:val="24"/>
          <w:lang w:eastAsia="de-DE"/>
        </w:rPr>
        <w:softHyphen/>
        <w:t>pro</w:t>
      </w:r>
      <w:r w:rsidRPr="005B126A">
        <w:rPr>
          <w:rFonts w:ascii="Times New Roman" w:eastAsia="Times New Roman" w:hAnsi="Times New Roman" w:cs="Times New Roman"/>
          <w:sz w:val="24"/>
          <w:szCs w:val="24"/>
          <w:lang w:eastAsia="de-DE"/>
        </w:rPr>
        <w:softHyphen/>
        <w:t>grammen</w:t>
      </w:r>
      <w:proofErr w:type="spellEnd"/>
      <w:r w:rsidRPr="005B126A">
        <w:rPr>
          <w:rFonts w:ascii="Times New Roman" w:eastAsia="Times New Roman" w:hAnsi="Times New Roman" w:cs="Times New Roman"/>
          <w:sz w:val="24"/>
          <w:szCs w:val="24"/>
          <w:lang w:eastAsia="de-DE"/>
        </w:rPr>
        <w:t xml:space="preserve"> in Form von „Nutzer-Beiräten“; Schaffung von „Kinder- und </w:t>
      </w:r>
      <w:proofErr w:type="spellStart"/>
      <w:r w:rsidRPr="005B126A">
        <w:rPr>
          <w:rFonts w:ascii="Times New Roman" w:eastAsia="Times New Roman" w:hAnsi="Times New Roman" w:cs="Times New Roman"/>
          <w:sz w:val="24"/>
          <w:szCs w:val="24"/>
          <w:lang w:eastAsia="de-DE"/>
        </w:rPr>
        <w:t>Jugendparla</w:t>
      </w:r>
      <w:r w:rsidRPr="005B126A">
        <w:rPr>
          <w:rFonts w:ascii="Times New Roman" w:eastAsia="Times New Roman" w:hAnsi="Times New Roman" w:cs="Times New Roman"/>
          <w:sz w:val="24"/>
          <w:szCs w:val="24"/>
          <w:lang w:eastAsia="de-DE"/>
        </w:rPr>
        <w:softHyphen/>
        <w:t>men</w:t>
      </w:r>
      <w:r w:rsidRPr="005B126A">
        <w:rPr>
          <w:rFonts w:ascii="Times New Roman" w:eastAsia="Times New Roman" w:hAnsi="Times New Roman" w:cs="Times New Roman"/>
          <w:sz w:val="24"/>
          <w:szCs w:val="24"/>
          <w:lang w:eastAsia="de-DE"/>
        </w:rPr>
        <w:softHyphen/>
        <w:t>ten</w:t>
      </w:r>
      <w:proofErr w:type="spellEnd"/>
      <w:r w:rsidRPr="005B126A">
        <w:rPr>
          <w:rFonts w:ascii="Times New Roman" w:eastAsia="Times New Roman" w:hAnsi="Times New Roman" w:cs="Times New Roman"/>
          <w:sz w:val="24"/>
          <w:szCs w:val="24"/>
          <w:lang w:eastAsia="de-DE"/>
        </w:rPr>
        <w:t>“ und Senioren-Beiräten mit politi</w:t>
      </w:r>
      <w:r w:rsidRPr="005B126A">
        <w:rPr>
          <w:rFonts w:ascii="Times New Roman" w:eastAsia="Times New Roman" w:hAnsi="Times New Roman" w:cs="Times New Roman"/>
          <w:sz w:val="24"/>
          <w:szCs w:val="24"/>
          <w:lang w:eastAsia="de-DE"/>
        </w:rPr>
        <w:softHyphen/>
        <w:t>schem Mandat usw.</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B126A">
        <w:rPr>
          <w:rFonts w:ascii="Times New Roman" w:eastAsia="Times New Roman" w:hAnsi="Times New Roman" w:cs="Times New Roman"/>
          <w:b/>
          <w:bCs/>
          <w:sz w:val="27"/>
          <w:szCs w:val="27"/>
          <w:lang w:eastAsia="de-DE"/>
        </w:rPr>
        <w:t>5. „…wenn gar nichts mehr geht“: Ressourcenorientierte Beratung mit gering motivierten Klienten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i/>
          <w:iCs/>
          <w:sz w:val="24"/>
          <w:szCs w:val="24"/>
          <w:lang w:eastAsia="de-DE"/>
        </w:rPr>
        <w:t> </w:t>
      </w:r>
      <w:r w:rsidRPr="005B126A">
        <w:rPr>
          <w:rFonts w:ascii="Times New Roman" w:eastAsia="Times New Roman" w:hAnsi="Times New Roman" w:cs="Times New Roman"/>
          <w:sz w:val="24"/>
          <w:szCs w:val="24"/>
          <w:lang w:eastAsia="de-DE"/>
        </w:rPr>
        <w:t>„…wenn gar nichts mehr geht…“ Fachleute, die ihren Klienten in den letzten Jahren zunehmend neue Freiheiten, Teilhabemöglichkeiten und Chancen der Selbstgestaltung eröffnet haben, sind häufig enttäuscht darüber, dass diese die neuen Freiheiten so wenig nutzen, ja sie als subjektive Überforderung zurückweisen. Zu den Hintergründen hier einige Anmerkungen: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Lebensgeschichte vieler der Menschen, die uns in der pädagogischen Praxis begegnen, ist eine Geschichte der Demoralisierung und der erlernten Hilflosigkeit. Sie haben immer wieder die Erfahrung gemacht, keinen oder nur geringen Einfluss darauf zu haben, was mit ihrem Leben geschieht: ob sich das Rad der Armut und der Deklassierung weiter dreht, alte Süchte oder Erkrankungen wiederkehren, ob nahestehende Personen sich entfernen, ein erneuter Berufseinstieg in Sackgassen endet – das eigene Leben erscheint zufallsgesteuert, in den Händen der Anderen. Dieses dauerhafte Erleben aber, die Kontrolle über den Kurs des eigenen Lebens verloren zu haben, mündet in Passivität und Rückzug, Verlust von motivationaler Kraft und Veränderungsoptimismus.</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Auswege aus dieser Sackgasse der Demoralisierung eröffnen sich dort, wo Menschen </w:t>
      </w:r>
      <w:r w:rsidRPr="005B126A">
        <w:rPr>
          <w:rFonts w:ascii="Times New Roman" w:eastAsia="Times New Roman" w:hAnsi="Times New Roman" w:cs="Times New Roman"/>
          <w:i/>
          <w:iCs/>
          <w:sz w:val="24"/>
          <w:szCs w:val="24"/>
          <w:lang w:eastAsia="de-DE"/>
        </w:rPr>
        <w:t>kontrastive Lernerfahrungen</w:t>
      </w:r>
      <w:r w:rsidRPr="005B126A">
        <w:rPr>
          <w:rFonts w:ascii="Times New Roman" w:eastAsia="Times New Roman" w:hAnsi="Times New Roman" w:cs="Times New Roman"/>
          <w:sz w:val="24"/>
          <w:szCs w:val="24"/>
          <w:lang w:eastAsia="de-DE"/>
        </w:rPr>
        <w:t xml:space="preserve"> machen können, die ihnen das Gefühl der Selbstwirksamkeit </w:t>
      </w:r>
      <w:proofErr w:type="gramStart"/>
      <w:r w:rsidRPr="005B126A">
        <w:rPr>
          <w:rFonts w:ascii="Times New Roman" w:eastAsia="Times New Roman" w:hAnsi="Times New Roman" w:cs="Times New Roman"/>
          <w:sz w:val="24"/>
          <w:szCs w:val="24"/>
          <w:lang w:eastAsia="de-DE"/>
        </w:rPr>
        <w:t>zurück geben</w:t>
      </w:r>
      <w:proofErr w:type="gramEnd"/>
      <w:r w:rsidRPr="005B126A">
        <w:rPr>
          <w:rFonts w:ascii="Times New Roman" w:eastAsia="Times New Roman" w:hAnsi="Times New Roman" w:cs="Times New Roman"/>
          <w:sz w:val="24"/>
          <w:szCs w:val="24"/>
          <w:lang w:eastAsia="de-DE"/>
        </w:rPr>
        <w:t>. Denn: Nur dort, wo Menschen lernen (behutsam, Schritt für Schritt, nicht ängstigend), wichtige Entscheidungen im eigenen Leben selbst zu treffen, nur dort, wo sie in diesen Entscheidungen unterstützt und sichernd begleitet  werden, entstehen Handlungsbereitschaft, Aktivität, Hoffnung auf positive Lebensveränderungen. Folgende Aktivitäten bieten sich an, „…wenn gar nichts mehr geht“.</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Validierung der negativen Wahrnehmung des Klienten von Selbst, Umwelt und Zukunft; die Erfahrung des Angenommen-Seins vermitteln - auch im Lichte negativer Selbstkognitionen („ich bin ganz unten“); Anschluss an negativ eingefärbte Lebenserfahrungen finden („</w:t>
      </w:r>
      <w:proofErr w:type="spellStart"/>
      <w:r w:rsidRPr="005B126A">
        <w:rPr>
          <w:rFonts w:ascii="Times New Roman" w:eastAsia="Times New Roman" w:hAnsi="Times New Roman" w:cs="Times New Roman"/>
          <w:sz w:val="24"/>
          <w:szCs w:val="24"/>
          <w:lang w:eastAsia="de-DE"/>
        </w:rPr>
        <w:t>joining</w:t>
      </w:r>
      <w:proofErr w:type="spellEnd"/>
      <w:r w:rsidRPr="005B126A">
        <w:rPr>
          <w:rFonts w:ascii="Times New Roman" w:eastAsia="Times New Roman" w:hAnsi="Times New Roman" w:cs="Times New Roman"/>
          <w:sz w:val="24"/>
          <w:szCs w:val="24"/>
          <w:lang w:eastAsia="de-DE"/>
        </w:rPr>
        <w:t>“); das Erlittene wahrnehmen, Schmerz und Verzweiflung anerkennen und Mitgefühl kommunizieren;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Perspektivwechsel: einen „ersten Hoffnungsfunken“ zünden; Mut machen und Kraft vermitteln für einen ersten Schritt aus der Hoffnungslosigkeit („sicher können Sie einen ersten Schritt in eine neue Richtung gehen“); „kleine“ Ziele der Lebensverbesserung gemeinsam definieren;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B126A">
        <w:rPr>
          <w:rFonts w:ascii="Times New Roman" w:eastAsia="Times New Roman" w:hAnsi="Times New Roman" w:cs="Times New Roman"/>
          <w:sz w:val="24"/>
          <w:szCs w:val="24"/>
          <w:lang w:eastAsia="de-DE"/>
        </w:rPr>
        <w:t>Remoralisierung</w:t>
      </w:r>
      <w:proofErr w:type="spellEnd"/>
      <w:r w:rsidRPr="005B126A">
        <w:rPr>
          <w:rFonts w:ascii="Times New Roman" w:eastAsia="Times New Roman" w:hAnsi="Times New Roman" w:cs="Times New Roman"/>
          <w:sz w:val="24"/>
          <w:szCs w:val="24"/>
          <w:lang w:eastAsia="de-DE"/>
        </w:rPr>
        <w:t xml:space="preserve">: die letzten Funken Lebenswillen, Hoffnung und Veränderungskraft betonen; Hoffnung wieder aufbauen; Ressourcen für die Erreichung kleinster erster </w:t>
      </w:r>
      <w:r w:rsidRPr="005B126A">
        <w:rPr>
          <w:rFonts w:ascii="Times New Roman" w:eastAsia="Times New Roman" w:hAnsi="Times New Roman" w:cs="Times New Roman"/>
          <w:sz w:val="24"/>
          <w:szCs w:val="24"/>
          <w:lang w:eastAsia="de-DE"/>
        </w:rPr>
        <w:lastRenderedPageBreak/>
        <w:t xml:space="preserve">Ziele aufsuchen; das </w:t>
      </w:r>
      <w:proofErr w:type="spellStart"/>
      <w:r w:rsidRPr="005B126A">
        <w:rPr>
          <w:rFonts w:ascii="Times New Roman" w:eastAsia="Times New Roman" w:hAnsi="Times New Roman" w:cs="Times New Roman"/>
          <w:sz w:val="24"/>
          <w:szCs w:val="24"/>
          <w:lang w:eastAsia="de-DE"/>
        </w:rPr>
        <w:t>commitment</w:t>
      </w:r>
      <w:proofErr w:type="spellEnd"/>
      <w:r w:rsidRPr="005B126A">
        <w:rPr>
          <w:rFonts w:ascii="Times New Roman" w:eastAsia="Times New Roman" w:hAnsi="Times New Roman" w:cs="Times New Roman"/>
          <w:sz w:val="24"/>
          <w:szCs w:val="24"/>
          <w:lang w:eastAsia="de-DE"/>
        </w:rPr>
        <w:t xml:space="preserve"> und die motivationale Kraft des Klienten stärken („ ich kann und will etwas verändern in meinem Leben“);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„Stellvertretende Entscheidungen“ treffen, die den Betroffenen in eine Situation des Neuen und der Veränderung stellen; Entscheidungssituationen („in kleiner und verträglicher Dosis“) inszenieren;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Entscheidungsspielräume eröffnen; verfügbare Entscheidungsoptionen transparent machen; anfänglich ggf. Empfehlungen geben („</w:t>
      </w:r>
      <w:proofErr w:type="spellStart"/>
      <w:r w:rsidRPr="005B126A">
        <w:rPr>
          <w:rFonts w:ascii="Times New Roman" w:eastAsia="Times New Roman" w:hAnsi="Times New Roman" w:cs="Times New Roman"/>
          <w:sz w:val="24"/>
          <w:szCs w:val="24"/>
          <w:lang w:eastAsia="de-DE"/>
        </w:rPr>
        <w:t>mentoring</w:t>
      </w:r>
      <w:proofErr w:type="spellEnd"/>
      <w:r w:rsidRPr="005B126A">
        <w:rPr>
          <w:rFonts w:ascii="Times New Roman" w:eastAsia="Times New Roman" w:hAnsi="Times New Roman" w:cs="Times New Roman"/>
          <w:sz w:val="24"/>
          <w:szCs w:val="24"/>
          <w:lang w:eastAsia="de-DE"/>
        </w:rPr>
        <w:t>“) – dies aber ohne Druck auszuüben;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eine Haltung des Zutrauens und der Anerkennung dokumentieren;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Entscheidungen positiv konnotieren, Mut machende Rückmeldung geben, Unterstützung anbieten;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das Recht auf Risiko und Irrtum zugestehen; Sackgassen und Irrwege als „Lernmaterial“ interpretieren; Fehlschläge mit Hoffnung stiftender Kommentierung abfedern;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ggf. die Lerngeschichte des Verlusts von Entscheidungsfähigkeit und Selbstbestimmung im biographischen Gespräch aufarbeiten,</w:t>
      </w:r>
    </w:p>
    <w:p w:rsidR="005B126A" w:rsidRPr="005B126A" w:rsidRDefault="005B126A" w:rsidP="005B12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ein stärkender Umgang mit Traumata: Sicherheit schaffen (u.a. durch Stabilisierung im aktuellen räumlichen Setting); die Suche nach Orten und Menschen, die Sicherheit und Stabilität spenden; der Einsatz imaginativer Techniken („Tresor-Übung“: das Schreckliche sicher wegschließen). </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B126A">
        <w:rPr>
          <w:rFonts w:ascii="Times New Roman" w:eastAsia="Times New Roman" w:hAnsi="Times New Roman" w:cs="Times New Roman"/>
          <w:b/>
          <w:bCs/>
          <w:sz w:val="27"/>
          <w:szCs w:val="27"/>
          <w:lang w:eastAsia="de-DE"/>
        </w:rPr>
        <w:t xml:space="preserve">6. Evaluation: Produkte erfolgreicher </w:t>
      </w:r>
      <w:proofErr w:type="spellStart"/>
      <w:r w:rsidRPr="005B126A">
        <w:rPr>
          <w:rFonts w:ascii="Times New Roman" w:eastAsia="Times New Roman" w:hAnsi="Times New Roman" w:cs="Times New Roman"/>
          <w:b/>
          <w:bCs/>
          <w:sz w:val="27"/>
          <w:szCs w:val="27"/>
          <w:lang w:eastAsia="de-DE"/>
        </w:rPr>
        <w:t>Empowerment</w:t>
      </w:r>
      <w:proofErr w:type="spellEnd"/>
      <w:r w:rsidRPr="005B126A">
        <w:rPr>
          <w:rFonts w:ascii="Times New Roman" w:eastAsia="Times New Roman" w:hAnsi="Times New Roman" w:cs="Times New Roman"/>
          <w:b/>
          <w:bCs/>
          <w:sz w:val="27"/>
          <w:szCs w:val="27"/>
          <w:lang w:eastAsia="de-DE"/>
        </w:rPr>
        <w:t>-Prozesse</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(1) Psychologisches </w:t>
      </w:r>
      <w:proofErr w:type="spellStart"/>
      <w:r w:rsidRPr="005B126A">
        <w:rPr>
          <w:rFonts w:ascii="Times New Roman" w:eastAsia="Times New Roman" w:hAnsi="Times New Roman" w:cs="Times New Roman"/>
          <w:b/>
          <w:bCs/>
          <w:sz w:val="24"/>
          <w:szCs w:val="24"/>
          <w:lang w:eastAsia="de-DE"/>
        </w:rPr>
        <w:t>Empowerment</w:t>
      </w:r>
      <w:proofErr w:type="spellEnd"/>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Psychologisches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beschreibt die in</w:t>
      </w:r>
      <w:r w:rsidRPr="005B126A">
        <w:rPr>
          <w:rFonts w:ascii="Times New Roman" w:eastAsia="Times New Roman" w:hAnsi="Times New Roman" w:cs="Times New Roman"/>
          <w:sz w:val="24"/>
          <w:szCs w:val="24"/>
          <w:lang w:eastAsia="de-DE"/>
        </w:rPr>
        <w:softHyphen/>
        <w:t>dividuellen Nie</w:t>
      </w:r>
      <w:r w:rsidRPr="005B126A">
        <w:rPr>
          <w:rFonts w:ascii="Times New Roman" w:eastAsia="Times New Roman" w:hAnsi="Times New Roman" w:cs="Times New Roman"/>
          <w:sz w:val="24"/>
          <w:szCs w:val="24"/>
          <w:lang w:eastAsia="de-DE"/>
        </w:rPr>
        <w:softHyphen/>
        <w:t>der</w:t>
      </w:r>
      <w:r w:rsidRPr="005B126A">
        <w:rPr>
          <w:rFonts w:ascii="Times New Roman" w:eastAsia="Times New Roman" w:hAnsi="Times New Roman" w:cs="Times New Roman"/>
          <w:sz w:val="24"/>
          <w:szCs w:val="24"/>
          <w:lang w:eastAsia="de-DE"/>
        </w:rPr>
        <w:softHyphen/>
        <w:t xml:space="preserve">schläge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-Erfahrungen: die Veränderungen in der psy</w:t>
      </w:r>
      <w:r w:rsidRPr="005B126A">
        <w:rPr>
          <w:rFonts w:ascii="Times New Roman" w:eastAsia="Times New Roman" w:hAnsi="Times New Roman" w:cs="Times New Roman"/>
          <w:sz w:val="24"/>
          <w:szCs w:val="24"/>
          <w:lang w:eastAsia="de-DE"/>
        </w:rPr>
        <w:softHyphen/>
        <w:t>chi</w:t>
      </w:r>
      <w:r w:rsidRPr="005B126A">
        <w:rPr>
          <w:rFonts w:ascii="Times New Roman" w:eastAsia="Times New Roman" w:hAnsi="Times New Roman" w:cs="Times New Roman"/>
          <w:sz w:val="24"/>
          <w:szCs w:val="24"/>
          <w:lang w:eastAsia="de-DE"/>
        </w:rPr>
        <w:softHyphen/>
        <w:t>schen Ausstat</w:t>
      </w:r>
      <w:r w:rsidRPr="005B126A">
        <w:rPr>
          <w:rFonts w:ascii="Times New Roman" w:eastAsia="Times New Roman" w:hAnsi="Times New Roman" w:cs="Times New Roman"/>
          <w:sz w:val="24"/>
          <w:szCs w:val="24"/>
          <w:lang w:eastAsia="de-DE"/>
        </w:rPr>
        <w:softHyphen/>
        <w:t>tung der Menschen. Diese Verän</w:t>
      </w:r>
      <w:r w:rsidRPr="005B126A">
        <w:rPr>
          <w:rFonts w:ascii="Times New Roman" w:eastAsia="Times New Roman" w:hAnsi="Times New Roman" w:cs="Times New Roman"/>
          <w:sz w:val="24"/>
          <w:szCs w:val="24"/>
          <w:lang w:eastAsia="de-DE"/>
        </w:rPr>
        <w:softHyphen/>
        <w:t>derungen sind in der Li</w:t>
      </w:r>
      <w:r w:rsidRPr="005B126A">
        <w:rPr>
          <w:rFonts w:ascii="Times New Roman" w:eastAsia="Times New Roman" w:hAnsi="Times New Roman" w:cs="Times New Roman"/>
          <w:sz w:val="24"/>
          <w:szCs w:val="24"/>
          <w:lang w:eastAsia="de-DE"/>
        </w:rPr>
        <w:softHyphen/>
        <w:t>teratur in un</w:t>
      </w:r>
      <w:r w:rsidRPr="005B126A">
        <w:rPr>
          <w:rFonts w:ascii="Times New Roman" w:eastAsia="Times New Roman" w:hAnsi="Times New Roman" w:cs="Times New Roman"/>
          <w:sz w:val="24"/>
          <w:szCs w:val="24"/>
          <w:lang w:eastAsia="de-DE"/>
        </w:rPr>
        <w:softHyphen/>
        <w:t>terschied</w:t>
      </w:r>
      <w:r w:rsidRPr="005B126A">
        <w:rPr>
          <w:rFonts w:ascii="Times New Roman" w:eastAsia="Times New Roman" w:hAnsi="Times New Roman" w:cs="Times New Roman"/>
          <w:sz w:val="24"/>
          <w:szCs w:val="24"/>
          <w:lang w:eastAsia="de-DE"/>
        </w:rPr>
        <w:softHyphen/>
        <w:t>li</w:t>
      </w:r>
      <w:r w:rsidRPr="005B126A">
        <w:rPr>
          <w:rFonts w:ascii="Times New Roman" w:eastAsia="Times New Roman" w:hAnsi="Times New Roman" w:cs="Times New Roman"/>
          <w:sz w:val="24"/>
          <w:szCs w:val="24"/>
          <w:lang w:eastAsia="de-DE"/>
        </w:rPr>
        <w:softHyphen/>
        <w:t>chen Begrifflichkeiten gefasst worden. Gemeinsam ist diesen das Bild des Schutzschil</w:t>
      </w:r>
      <w:r w:rsidRPr="005B126A">
        <w:rPr>
          <w:rFonts w:ascii="Times New Roman" w:eastAsia="Times New Roman" w:hAnsi="Times New Roman" w:cs="Times New Roman"/>
          <w:sz w:val="24"/>
          <w:szCs w:val="24"/>
          <w:lang w:eastAsia="de-DE"/>
        </w:rPr>
        <w:softHyphen/>
        <w:t>des: Menschen - an den Endstationen Mut ma</w:t>
      </w:r>
      <w:r w:rsidRPr="005B126A">
        <w:rPr>
          <w:rFonts w:ascii="Times New Roman" w:eastAsia="Times New Roman" w:hAnsi="Times New Roman" w:cs="Times New Roman"/>
          <w:sz w:val="24"/>
          <w:szCs w:val="24"/>
          <w:lang w:eastAsia="de-DE"/>
        </w:rPr>
        <w:softHyphen/>
        <w:t>chender Reisen in die Stärken an</w:t>
      </w:r>
      <w:r w:rsidRPr="005B126A">
        <w:rPr>
          <w:rFonts w:ascii="Times New Roman" w:eastAsia="Times New Roman" w:hAnsi="Times New Roman" w:cs="Times New Roman"/>
          <w:sz w:val="24"/>
          <w:szCs w:val="24"/>
          <w:lang w:eastAsia="de-DE"/>
        </w:rPr>
        <w:softHyphen/>
        <w:t>gekom</w:t>
      </w:r>
      <w:r w:rsidRPr="005B126A">
        <w:rPr>
          <w:rFonts w:ascii="Times New Roman" w:eastAsia="Times New Roman" w:hAnsi="Times New Roman" w:cs="Times New Roman"/>
          <w:sz w:val="24"/>
          <w:szCs w:val="24"/>
          <w:lang w:eastAsia="de-DE"/>
        </w:rPr>
        <w:softHyphen/>
        <w:t>men - er</w:t>
      </w:r>
      <w:r w:rsidRPr="005B126A">
        <w:rPr>
          <w:rFonts w:ascii="Times New Roman" w:eastAsia="Times New Roman" w:hAnsi="Times New Roman" w:cs="Times New Roman"/>
          <w:sz w:val="24"/>
          <w:szCs w:val="24"/>
          <w:lang w:eastAsia="de-DE"/>
        </w:rPr>
        <w:softHyphen/>
        <w:t>werben das Schutz</w:t>
      </w:r>
      <w:r w:rsidRPr="005B126A">
        <w:rPr>
          <w:rFonts w:ascii="Times New Roman" w:eastAsia="Times New Roman" w:hAnsi="Times New Roman" w:cs="Times New Roman"/>
          <w:sz w:val="24"/>
          <w:szCs w:val="24"/>
          <w:lang w:eastAsia="de-DE"/>
        </w:rPr>
        <w:softHyphen/>
        <w:t>schild einer spezifi</w:t>
      </w:r>
      <w:r w:rsidRPr="005B126A">
        <w:rPr>
          <w:rFonts w:ascii="Times New Roman" w:eastAsia="Times New Roman" w:hAnsi="Times New Roman" w:cs="Times New Roman"/>
          <w:sz w:val="24"/>
          <w:szCs w:val="24"/>
          <w:lang w:eastAsia="de-DE"/>
        </w:rPr>
        <w:softHyphen/>
        <w:t>schen seelischen Wider</w:t>
      </w:r>
      <w:r w:rsidRPr="005B126A">
        <w:rPr>
          <w:rFonts w:ascii="Times New Roman" w:eastAsia="Times New Roman" w:hAnsi="Times New Roman" w:cs="Times New Roman"/>
          <w:sz w:val="24"/>
          <w:szCs w:val="24"/>
          <w:lang w:eastAsia="de-DE"/>
        </w:rPr>
        <w:softHyphen/>
        <w:t>standsfähig</w:t>
      </w:r>
      <w:r w:rsidRPr="005B126A">
        <w:rPr>
          <w:rFonts w:ascii="Times New Roman" w:eastAsia="Times New Roman" w:hAnsi="Times New Roman" w:cs="Times New Roman"/>
          <w:sz w:val="24"/>
          <w:szCs w:val="24"/>
          <w:lang w:eastAsia="de-DE"/>
        </w:rPr>
        <w:softHyphen/>
        <w:t>keit, das es ihnen in ihrer weiteren Biogra</w:t>
      </w:r>
      <w:r w:rsidRPr="005B126A">
        <w:rPr>
          <w:rFonts w:ascii="Times New Roman" w:eastAsia="Times New Roman" w:hAnsi="Times New Roman" w:cs="Times New Roman"/>
          <w:sz w:val="24"/>
          <w:szCs w:val="24"/>
          <w:lang w:eastAsia="de-DE"/>
        </w:rPr>
        <w:softHyphen/>
        <w:t>phie möglich macht, die Bedro</w:t>
      </w:r>
      <w:r w:rsidRPr="005B126A">
        <w:rPr>
          <w:rFonts w:ascii="Times New Roman" w:eastAsia="Times New Roman" w:hAnsi="Times New Roman" w:cs="Times New Roman"/>
          <w:sz w:val="24"/>
          <w:szCs w:val="24"/>
          <w:lang w:eastAsia="de-DE"/>
        </w:rPr>
        <w:softHyphen/>
        <w:t>hungen und Gefähr</w:t>
      </w:r>
      <w:r w:rsidRPr="005B126A">
        <w:rPr>
          <w:rFonts w:ascii="Times New Roman" w:eastAsia="Times New Roman" w:hAnsi="Times New Roman" w:cs="Times New Roman"/>
          <w:sz w:val="24"/>
          <w:szCs w:val="24"/>
          <w:lang w:eastAsia="de-DE"/>
        </w:rPr>
        <w:softHyphen/>
        <w:t>dungen erneuter Hilflo</w:t>
      </w:r>
      <w:r w:rsidRPr="005B126A">
        <w:rPr>
          <w:rFonts w:ascii="Times New Roman" w:eastAsia="Times New Roman" w:hAnsi="Times New Roman" w:cs="Times New Roman"/>
          <w:sz w:val="24"/>
          <w:szCs w:val="24"/>
          <w:lang w:eastAsia="de-DE"/>
        </w:rPr>
        <w:softHyphen/>
        <w:t>sig</w:t>
      </w:r>
      <w:r w:rsidRPr="005B126A">
        <w:rPr>
          <w:rFonts w:ascii="Times New Roman" w:eastAsia="Times New Roman" w:hAnsi="Times New Roman" w:cs="Times New Roman"/>
          <w:sz w:val="24"/>
          <w:szCs w:val="24"/>
          <w:lang w:eastAsia="de-DE"/>
        </w:rPr>
        <w:softHyphen/>
        <w:t>keit abzuweh</w:t>
      </w:r>
      <w:r w:rsidRPr="005B126A">
        <w:rPr>
          <w:rFonts w:ascii="Times New Roman" w:eastAsia="Times New Roman" w:hAnsi="Times New Roman" w:cs="Times New Roman"/>
          <w:sz w:val="24"/>
          <w:szCs w:val="24"/>
          <w:lang w:eastAsia="de-DE"/>
        </w:rPr>
        <w:softHyphen/>
        <w:t>ren.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Besondere Beachtung hat in der Debatte das Konzept von </w:t>
      </w:r>
      <w:proofErr w:type="spellStart"/>
      <w:r w:rsidRPr="005B126A">
        <w:rPr>
          <w:rFonts w:ascii="Times New Roman" w:eastAsia="Times New Roman" w:hAnsi="Times New Roman" w:cs="Times New Roman"/>
          <w:sz w:val="24"/>
          <w:szCs w:val="24"/>
          <w:lang w:eastAsia="de-DE"/>
        </w:rPr>
        <w:t>Antonovsky</w:t>
      </w:r>
      <w:proofErr w:type="spellEnd"/>
      <w:r w:rsidRPr="005B126A">
        <w:rPr>
          <w:rFonts w:ascii="Times New Roman" w:eastAsia="Times New Roman" w:hAnsi="Times New Roman" w:cs="Times New Roman"/>
          <w:sz w:val="24"/>
          <w:szCs w:val="24"/>
          <w:lang w:eastAsia="de-DE"/>
        </w:rPr>
        <w:t xml:space="preserve"> (1997) gefunden. Psychologisches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kann im </w:t>
      </w:r>
      <w:proofErr w:type="spellStart"/>
      <w:r w:rsidRPr="005B126A">
        <w:rPr>
          <w:rFonts w:ascii="Times New Roman" w:eastAsia="Times New Roman" w:hAnsi="Times New Roman" w:cs="Times New Roman"/>
          <w:sz w:val="24"/>
          <w:szCs w:val="24"/>
          <w:lang w:eastAsia="de-DE"/>
        </w:rPr>
        <w:t>Anschluß</w:t>
      </w:r>
      <w:proofErr w:type="spellEnd"/>
      <w:r w:rsidRPr="005B126A">
        <w:rPr>
          <w:rFonts w:ascii="Times New Roman" w:eastAsia="Times New Roman" w:hAnsi="Times New Roman" w:cs="Times New Roman"/>
          <w:sz w:val="24"/>
          <w:szCs w:val="24"/>
          <w:lang w:eastAsia="de-DE"/>
        </w:rPr>
        <w:t xml:space="preserve"> an </w:t>
      </w:r>
      <w:proofErr w:type="spellStart"/>
      <w:r w:rsidRPr="005B126A">
        <w:rPr>
          <w:rFonts w:ascii="Times New Roman" w:eastAsia="Times New Roman" w:hAnsi="Times New Roman" w:cs="Times New Roman"/>
          <w:sz w:val="24"/>
          <w:szCs w:val="24"/>
          <w:lang w:eastAsia="de-DE"/>
        </w:rPr>
        <w:t>Antonovsky</w:t>
      </w:r>
      <w:proofErr w:type="spellEnd"/>
      <w:r w:rsidRPr="005B126A">
        <w:rPr>
          <w:rFonts w:ascii="Times New Roman" w:eastAsia="Times New Roman" w:hAnsi="Times New Roman" w:cs="Times New Roman"/>
          <w:sz w:val="24"/>
          <w:szCs w:val="24"/>
          <w:lang w:eastAsia="de-DE"/>
        </w:rPr>
        <w:t xml:space="preserve"> inhaltlich bestimmt werden als </w:t>
      </w:r>
      <w:r w:rsidRPr="005B126A">
        <w:rPr>
          <w:rFonts w:ascii="Times New Roman" w:eastAsia="Times New Roman" w:hAnsi="Times New Roman" w:cs="Times New Roman"/>
          <w:i/>
          <w:iCs/>
          <w:sz w:val="24"/>
          <w:szCs w:val="24"/>
          <w:lang w:eastAsia="de-DE"/>
        </w:rPr>
        <w:t xml:space="preserve">die Entwicklung und Bestärkung eines Kohärenzgefühls (sense </w:t>
      </w:r>
      <w:proofErr w:type="spellStart"/>
      <w:r w:rsidRPr="005B126A">
        <w:rPr>
          <w:rFonts w:ascii="Times New Roman" w:eastAsia="Times New Roman" w:hAnsi="Times New Roman" w:cs="Times New Roman"/>
          <w:i/>
          <w:iCs/>
          <w:sz w:val="24"/>
          <w:szCs w:val="24"/>
          <w:lang w:eastAsia="de-DE"/>
        </w:rPr>
        <w:t>of</w:t>
      </w:r>
      <w:proofErr w:type="spellEnd"/>
      <w:r w:rsidRPr="005B126A">
        <w:rPr>
          <w:rFonts w:ascii="Times New Roman" w:eastAsia="Times New Roman" w:hAnsi="Times New Roman" w:cs="Times New Roman"/>
          <w:i/>
          <w:iCs/>
          <w:sz w:val="24"/>
          <w:szCs w:val="24"/>
          <w:lang w:eastAsia="de-DE"/>
        </w:rPr>
        <w:t xml:space="preserve"> </w:t>
      </w:r>
      <w:proofErr w:type="spellStart"/>
      <w:r w:rsidRPr="005B126A">
        <w:rPr>
          <w:rFonts w:ascii="Times New Roman" w:eastAsia="Times New Roman" w:hAnsi="Times New Roman" w:cs="Times New Roman"/>
          <w:i/>
          <w:iCs/>
          <w:sz w:val="24"/>
          <w:szCs w:val="24"/>
          <w:lang w:eastAsia="de-DE"/>
        </w:rPr>
        <w:t>coherence</w:t>
      </w:r>
      <w:proofErr w:type="spellEnd"/>
      <w:r w:rsidRPr="005B126A">
        <w:rPr>
          <w:rFonts w:ascii="Times New Roman" w:eastAsia="Times New Roman" w:hAnsi="Times New Roman" w:cs="Times New Roman"/>
          <w:i/>
          <w:iCs/>
          <w:sz w:val="24"/>
          <w:szCs w:val="24"/>
          <w:lang w:eastAsia="de-DE"/>
        </w:rPr>
        <w:t>).</w:t>
      </w:r>
      <w:r w:rsidRPr="005B126A">
        <w:rPr>
          <w:rFonts w:ascii="Times New Roman" w:eastAsia="Times New Roman" w:hAnsi="Times New Roman" w:cs="Times New Roman"/>
          <w:sz w:val="24"/>
          <w:szCs w:val="24"/>
          <w:lang w:eastAsia="de-DE"/>
        </w:rPr>
        <w:t xml:space="preserve">  Das Gefühl der Kohärenz – das ist nach </w:t>
      </w:r>
      <w:proofErr w:type="spellStart"/>
      <w:r w:rsidRPr="005B126A">
        <w:rPr>
          <w:rFonts w:ascii="Times New Roman" w:eastAsia="Times New Roman" w:hAnsi="Times New Roman" w:cs="Times New Roman"/>
          <w:sz w:val="24"/>
          <w:szCs w:val="24"/>
          <w:lang w:eastAsia="de-DE"/>
        </w:rPr>
        <w:t>Antonovsky</w:t>
      </w:r>
      <w:proofErr w:type="spellEnd"/>
      <w:r w:rsidRPr="005B126A">
        <w:rPr>
          <w:rFonts w:ascii="Times New Roman" w:eastAsia="Times New Roman" w:hAnsi="Times New Roman" w:cs="Times New Roman"/>
          <w:sz w:val="24"/>
          <w:szCs w:val="24"/>
          <w:lang w:eastAsia="de-DE"/>
        </w:rPr>
        <w:t xml:space="preserve"> ein identitätssicherndes Gefühl der ‚Lebensganzheit‘, in dem ein positives Bild der eigenen Hand</w:t>
      </w:r>
      <w:r w:rsidRPr="005B126A">
        <w:rPr>
          <w:rFonts w:ascii="Times New Roman" w:eastAsia="Times New Roman" w:hAnsi="Times New Roman" w:cs="Times New Roman"/>
          <w:sz w:val="24"/>
          <w:szCs w:val="24"/>
          <w:lang w:eastAsia="de-DE"/>
        </w:rPr>
        <w:softHyphen/>
        <w:t>lungsfähigkeit, das sichere Wissen um die Sinnhaftig</w:t>
      </w:r>
      <w:r w:rsidRPr="005B126A">
        <w:rPr>
          <w:rFonts w:ascii="Times New Roman" w:eastAsia="Times New Roman" w:hAnsi="Times New Roman" w:cs="Times New Roman"/>
          <w:sz w:val="24"/>
          <w:szCs w:val="24"/>
          <w:lang w:eastAsia="de-DE"/>
        </w:rPr>
        <w:softHyphen/>
        <w:t>keit des eigenen Lebens und die Gewissheit der Person, Biographie, Alltagsverhältnisse und soziale Umwelt aktiv und eigenbestimmt ge</w:t>
      </w:r>
      <w:r w:rsidRPr="005B126A">
        <w:rPr>
          <w:rFonts w:ascii="Times New Roman" w:eastAsia="Times New Roman" w:hAnsi="Times New Roman" w:cs="Times New Roman"/>
          <w:sz w:val="24"/>
          <w:szCs w:val="24"/>
          <w:lang w:eastAsia="de-DE"/>
        </w:rPr>
        <w:softHyphen/>
        <w:t xml:space="preserve">stalten zu können, zusammenfließen. </w:t>
      </w:r>
      <w:proofErr w:type="spellStart"/>
      <w:r w:rsidRPr="005B126A">
        <w:rPr>
          <w:rFonts w:ascii="Times New Roman" w:eastAsia="Times New Roman" w:hAnsi="Times New Roman" w:cs="Times New Roman"/>
          <w:sz w:val="24"/>
          <w:szCs w:val="24"/>
          <w:lang w:eastAsia="de-DE"/>
        </w:rPr>
        <w:t>Kohä</w:t>
      </w:r>
      <w:r w:rsidRPr="005B126A">
        <w:rPr>
          <w:rFonts w:ascii="Times New Roman" w:eastAsia="Times New Roman" w:hAnsi="Times New Roman" w:cs="Times New Roman"/>
          <w:sz w:val="24"/>
          <w:szCs w:val="24"/>
          <w:lang w:eastAsia="de-DE"/>
        </w:rPr>
        <w:softHyphen/>
        <w:t>renz</w:t>
      </w:r>
      <w:r w:rsidRPr="005B126A">
        <w:rPr>
          <w:rFonts w:ascii="Times New Roman" w:eastAsia="Times New Roman" w:hAnsi="Times New Roman" w:cs="Times New Roman"/>
          <w:sz w:val="24"/>
          <w:szCs w:val="24"/>
          <w:lang w:eastAsia="de-DE"/>
        </w:rPr>
        <w:softHyphen/>
        <w:t>sinn</w:t>
      </w:r>
      <w:proofErr w:type="spellEnd"/>
      <w:r w:rsidRPr="005B126A">
        <w:rPr>
          <w:rFonts w:ascii="Times New Roman" w:eastAsia="Times New Roman" w:hAnsi="Times New Roman" w:cs="Times New Roman"/>
          <w:sz w:val="24"/>
          <w:szCs w:val="24"/>
          <w:lang w:eastAsia="de-DE"/>
        </w:rPr>
        <w:t xml:space="preserve"> umfasst nach </w:t>
      </w:r>
      <w:proofErr w:type="spellStart"/>
      <w:r w:rsidRPr="005B126A">
        <w:rPr>
          <w:rFonts w:ascii="Times New Roman" w:eastAsia="Times New Roman" w:hAnsi="Times New Roman" w:cs="Times New Roman"/>
          <w:sz w:val="24"/>
          <w:szCs w:val="24"/>
          <w:lang w:eastAsia="de-DE"/>
        </w:rPr>
        <w:t>Antonovsky</w:t>
      </w:r>
      <w:proofErr w:type="spellEnd"/>
      <w:r w:rsidRPr="005B126A">
        <w:rPr>
          <w:rFonts w:ascii="Times New Roman" w:eastAsia="Times New Roman" w:hAnsi="Times New Roman" w:cs="Times New Roman"/>
          <w:sz w:val="24"/>
          <w:szCs w:val="24"/>
          <w:lang w:eastAsia="de-DE"/>
        </w:rPr>
        <w:t xml:space="preserve"> folgende drei Komponenten: </w:t>
      </w:r>
    </w:p>
    <w:p w:rsidR="005B126A" w:rsidRPr="005B126A" w:rsidRDefault="005B126A" w:rsidP="005B12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Fähigkeit des Subjektes, die Ereignisse und Verläufe des eigenen Le</w:t>
      </w:r>
      <w:r w:rsidRPr="005B126A">
        <w:rPr>
          <w:rFonts w:ascii="Times New Roman" w:eastAsia="Times New Roman" w:hAnsi="Times New Roman" w:cs="Times New Roman"/>
          <w:sz w:val="24"/>
          <w:szCs w:val="24"/>
          <w:lang w:eastAsia="de-DE"/>
        </w:rPr>
        <w:softHyphen/>
        <w:t>bens trotz ihrer widersprüchlichen, offenen und unabsehbaren Struktur in einen (Lebenskontinuität vermittelnden) Ordnungsrahmen zu sortie</w:t>
      </w:r>
      <w:r w:rsidRPr="005B126A">
        <w:rPr>
          <w:rFonts w:ascii="Times New Roman" w:eastAsia="Times New Roman" w:hAnsi="Times New Roman" w:cs="Times New Roman"/>
          <w:sz w:val="24"/>
          <w:szCs w:val="24"/>
          <w:lang w:eastAsia="de-DE"/>
        </w:rPr>
        <w:softHyphen/>
        <w:t>ren und so in einen übergreifenden biographischen Sinnzusammenhang zu stellen – „Verstehbarkeit“ (</w:t>
      </w:r>
      <w:proofErr w:type="spellStart"/>
      <w:r w:rsidRPr="005B126A">
        <w:rPr>
          <w:rFonts w:ascii="Times New Roman" w:eastAsia="Times New Roman" w:hAnsi="Times New Roman" w:cs="Times New Roman"/>
          <w:sz w:val="24"/>
          <w:szCs w:val="24"/>
          <w:lang w:eastAsia="de-DE"/>
        </w:rPr>
        <w:t>comprehensibility</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das optimistische Vertrauen, die Veränderungen, Herausforderungen und Umbrüche des Alltags mit den verfügbaren personalen und sozia</w:t>
      </w:r>
      <w:r w:rsidRPr="005B126A">
        <w:rPr>
          <w:rFonts w:ascii="Times New Roman" w:eastAsia="Times New Roman" w:hAnsi="Times New Roman" w:cs="Times New Roman"/>
          <w:sz w:val="24"/>
          <w:szCs w:val="24"/>
          <w:lang w:eastAsia="de-DE"/>
        </w:rPr>
        <w:softHyphen/>
        <w:t>len Ressourcen bewältigen zu können – „Handhabbarkeit“ (</w:t>
      </w:r>
      <w:proofErr w:type="spellStart"/>
      <w:r w:rsidRPr="005B126A">
        <w:rPr>
          <w:rFonts w:ascii="Times New Roman" w:eastAsia="Times New Roman" w:hAnsi="Times New Roman" w:cs="Times New Roman"/>
          <w:sz w:val="24"/>
          <w:szCs w:val="24"/>
          <w:lang w:eastAsia="de-DE"/>
        </w:rPr>
        <w:t>manageability</w:t>
      </w:r>
      <w:proofErr w:type="spellEnd"/>
      <w:r w:rsidRPr="005B126A">
        <w:rPr>
          <w:rFonts w:ascii="Times New Roman" w:eastAsia="Times New Roman" w:hAnsi="Times New Roman" w:cs="Times New Roman"/>
          <w:sz w:val="24"/>
          <w:szCs w:val="24"/>
          <w:lang w:eastAsia="de-DE"/>
        </w:rPr>
        <w:t>); und</w:t>
      </w:r>
    </w:p>
    <w:p w:rsidR="005B126A" w:rsidRPr="005B126A" w:rsidRDefault="005B126A" w:rsidP="005B12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lastRenderedPageBreak/>
        <w:t>ein  Gefühl der Sinnhaftigkeit und des Lebensgelingens, das sich vor allem dort einstellt, wo es dem Subjekt gelingt, Selbstansprüche und Identitätsziele in Lebensprojekte zu übersetzen, die ihm die Erfahrun</w:t>
      </w:r>
      <w:r w:rsidRPr="005B126A">
        <w:rPr>
          <w:rFonts w:ascii="Times New Roman" w:eastAsia="Times New Roman" w:hAnsi="Times New Roman" w:cs="Times New Roman"/>
          <w:sz w:val="24"/>
          <w:szCs w:val="24"/>
          <w:lang w:eastAsia="de-DE"/>
        </w:rPr>
        <w:softHyphen/>
        <w:t>g authentischer (Selbst-) Wertschätzung vermitteln – „Sinnhaftigkeit“ (</w:t>
      </w:r>
      <w:proofErr w:type="spellStart"/>
      <w:r w:rsidRPr="005B126A">
        <w:rPr>
          <w:rFonts w:ascii="Times New Roman" w:eastAsia="Times New Roman" w:hAnsi="Times New Roman" w:cs="Times New Roman"/>
          <w:sz w:val="24"/>
          <w:szCs w:val="24"/>
          <w:lang w:eastAsia="de-DE"/>
        </w:rPr>
        <w:t>meaningful</w:t>
      </w:r>
      <w:r w:rsidRPr="005B126A">
        <w:rPr>
          <w:rFonts w:ascii="Times New Roman" w:eastAsia="Times New Roman" w:hAnsi="Times New Roman" w:cs="Times New Roman"/>
          <w:sz w:val="24"/>
          <w:szCs w:val="24"/>
          <w:lang w:eastAsia="de-DE"/>
        </w:rPr>
        <w:softHyphen/>
        <w:t>ness</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Vor allem dort, wo Menschen in kritische Lebensetappen eintreten, erweist sich das Kohärenz-Gefühl als eine bedeutsame Ressource der Gesunderhaltung und der Identitätsstabilisierung. Menschen, die ihr aktuelles Leben, ihre Biographie und ihre sozialen Netzwerke als ‚stimmig‘ und ‚wertvoll‘ erachten, verfügen über ein bedeutsames inneres Kapital, das es ihnen möglich macht, Krisenzeiten produktiv zu bewältigen. Das Gefühl von Kohärenz entfaltet seine schützende Wirkung in dreierlei Weise: Es führt dazu, dass Menschen (1) fordernden Situationen mit einem Vorschuss an Optimismus begegnen und sie nicht als Belastung und potentielle Gefährdung von Wohlbefinden einschätzen; dass sie sich (2) ihrer Umwelt we</w:t>
      </w:r>
      <w:r w:rsidRPr="005B126A">
        <w:rPr>
          <w:rFonts w:ascii="Times New Roman" w:eastAsia="Times New Roman" w:hAnsi="Times New Roman" w:cs="Times New Roman"/>
          <w:sz w:val="24"/>
          <w:szCs w:val="24"/>
          <w:lang w:eastAsia="de-DE"/>
        </w:rPr>
        <w:softHyphen/>
        <w:t>niger ausgesetzt fühlen und kumulie</w:t>
      </w:r>
      <w:r w:rsidRPr="005B126A">
        <w:rPr>
          <w:rFonts w:ascii="Times New Roman" w:eastAsia="Times New Roman" w:hAnsi="Times New Roman" w:cs="Times New Roman"/>
          <w:sz w:val="24"/>
          <w:szCs w:val="24"/>
          <w:lang w:eastAsia="de-DE"/>
        </w:rPr>
        <w:softHyphen/>
        <w:t>renden Belastungen mit einem geringe</w:t>
      </w:r>
      <w:r w:rsidRPr="005B126A">
        <w:rPr>
          <w:rFonts w:ascii="Times New Roman" w:eastAsia="Times New Roman" w:hAnsi="Times New Roman" w:cs="Times New Roman"/>
          <w:sz w:val="24"/>
          <w:szCs w:val="24"/>
          <w:lang w:eastAsia="de-DE"/>
        </w:rPr>
        <w:softHyphen/>
        <w:t>ren Maß an Ängstlich</w:t>
      </w:r>
      <w:r w:rsidRPr="005B126A">
        <w:rPr>
          <w:rFonts w:ascii="Times New Roman" w:eastAsia="Times New Roman" w:hAnsi="Times New Roman" w:cs="Times New Roman"/>
          <w:sz w:val="24"/>
          <w:szCs w:val="24"/>
          <w:lang w:eastAsia="de-DE"/>
        </w:rPr>
        <w:softHyphen/>
        <w:t xml:space="preserve">keit und diffuser Emotionalität gegenüber treten; und dass sie (3) in der Lage sind, ein </w:t>
      </w:r>
      <w:proofErr w:type="spellStart"/>
      <w:r w:rsidRPr="005B126A">
        <w:rPr>
          <w:rFonts w:ascii="Times New Roman" w:eastAsia="Times New Roman" w:hAnsi="Times New Roman" w:cs="Times New Roman"/>
          <w:sz w:val="24"/>
          <w:szCs w:val="24"/>
          <w:lang w:eastAsia="de-DE"/>
        </w:rPr>
        <w:t>problem</w:t>
      </w:r>
      <w:r w:rsidRPr="005B126A">
        <w:rPr>
          <w:rFonts w:ascii="Times New Roman" w:eastAsia="Times New Roman" w:hAnsi="Times New Roman" w:cs="Times New Roman"/>
          <w:sz w:val="24"/>
          <w:szCs w:val="24"/>
          <w:lang w:eastAsia="de-DE"/>
        </w:rPr>
        <w:softHyphen/>
        <w:t>ange</w:t>
      </w:r>
      <w:r w:rsidRPr="005B126A">
        <w:rPr>
          <w:rFonts w:ascii="Times New Roman" w:eastAsia="Times New Roman" w:hAnsi="Times New Roman" w:cs="Times New Roman"/>
          <w:sz w:val="24"/>
          <w:szCs w:val="24"/>
          <w:lang w:eastAsia="de-DE"/>
        </w:rPr>
        <w:softHyphen/>
        <w:t>messen-zugeschnittenes</w:t>
      </w:r>
      <w:proofErr w:type="spellEnd"/>
      <w:r w:rsidRPr="005B126A">
        <w:rPr>
          <w:rFonts w:ascii="Times New Roman" w:eastAsia="Times New Roman" w:hAnsi="Times New Roman" w:cs="Times New Roman"/>
          <w:sz w:val="24"/>
          <w:szCs w:val="24"/>
          <w:lang w:eastAsia="de-DE"/>
        </w:rPr>
        <w:t xml:space="preserve"> Set von Widerstandsressourcen zu mobilisieren und die für die Situation angemessenen Bewältigungsstrategien zu wählen.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(2) Politisches </w:t>
      </w:r>
      <w:proofErr w:type="spellStart"/>
      <w:r w:rsidRPr="005B126A">
        <w:rPr>
          <w:rFonts w:ascii="Times New Roman" w:eastAsia="Times New Roman" w:hAnsi="Times New Roman" w:cs="Times New Roman"/>
          <w:b/>
          <w:bCs/>
          <w:sz w:val="24"/>
          <w:szCs w:val="24"/>
          <w:lang w:eastAsia="de-DE"/>
        </w:rPr>
        <w:t>Empowerment</w:t>
      </w:r>
      <w:proofErr w:type="spellEnd"/>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Politisches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weist über die Ebene der </w:t>
      </w:r>
      <w:proofErr w:type="spellStart"/>
      <w:r w:rsidRPr="005B126A">
        <w:rPr>
          <w:rFonts w:ascii="Times New Roman" w:eastAsia="Times New Roman" w:hAnsi="Times New Roman" w:cs="Times New Roman"/>
          <w:sz w:val="24"/>
          <w:szCs w:val="24"/>
          <w:lang w:eastAsia="de-DE"/>
        </w:rPr>
        <w:t>Selbst</w:t>
      </w:r>
      <w:r w:rsidRPr="005B126A">
        <w:rPr>
          <w:rFonts w:ascii="Times New Roman" w:eastAsia="Times New Roman" w:hAnsi="Times New Roman" w:cs="Times New Roman"/>
          <w:sz w:val="24"/>
          <w:szCs w:val="24"/>
          <w:lang w:eastAsia="de-DE"/>
        </w:rPr>
        <w:softHyphen/>
        <w:t>verän</w:t>
      </w:r>
      <w:r w:rsidRPr="005B126A">
        <w:rPr>
          <w:rFonts w:ascii="Times New Roman" w:eastAsia="Times New Roman" w:hAnsi="Times New Roman" w:cs="Times New Roman"/>
          <w:sz w:val="24"/>
          <w:szCs w:val="24"/>
          <w:lang w:eastAsia="de-DE"/>
        </w:rPr>
        <w:softHyphen/>
        <w:t>derung</w:t>
      </w:r>
      <w:proofErr w:type="spellEnd"/>
      <w:r w:rsidRPr="005B126A">
        <w:rPr>
          <w:rFonts w:ascii="Times New Roman" w:eastAsia="Times New Roman" w:hAnsi="Times New Roman" w:cs="Times New Roman"/>
          <w:sz w:val="24"/>
          <w:szCs w:val="24"/>
          <w:lang w:eastAsia="de-DE"/>
        </w:rPr>
        <w:t xml:space="preserve"> hinaus. In den Mittel</w:t>
      </w:r>
      <w:r w:rsidRPr="005B126A">
        <w:rPr>
          <w:rFonts w:ascii="Times New Roman" w:eastAsia="Times New Roman" w:hAnsi="Times New Roman" w:cs="Times New Roman"/>
          <w:sz w:val="24"/>
          <w:szCs w:val="24"/>
          <w:lang w:eastAsia="de-DE"/>
        </w:rPr>
        <w:softHyphen/>
        <w:t>punkt rücken hier die im öffentli</w:t>
      </w:r>
      <w:r w:rsidRPr="005B126A">
        <w:rPr>
          <w:rFonts w:ascii="Times New Roman" w:eastAsia="Times New Roman" w:hAnsi="Times New Roman" w:cs="Times New Roman"/>
          <w:sz w:val="24"/>
          <w:szCs w:val="24"/>
          <w:lang w:eastAsia="de-DE"/>
        </w:rPr>
        <w:softHyphen/>
        <w:t>chen Raum sichtba</w:t>
      </w:r>
      <w:r w:rsidRPr="005B126A">
        <w:rPr>
          <w:rFonts w:ascii="Times New Roman" w:eastAsia="Times New Roman" w:hAnsi="Times New Roman" w:cs="Times New Roman"/>
          <w:sz w:val="24"/>
          <w:szCs w:val="24"/>
          <w:lang w:eastAsia="de-DE"/>
        </w:rPr>
        <w:softHyphen/>
        <w:t>ren und in handfesten Ver</w:t>
      </w:r>
      <w:r w:rsidRPr="005B126A">
        <w:rPr>
          <w:rFonts w:ascii="Times New Roman" w:eastAsia="Times New Roman" w:hAnsi="Times New Roman" w:cs="Times New Roman"/>
          <w:sz w:val="24"/>
          <w:szCs w:val="24"/>
          <w:lang w:eastAsia="de-DE"/>
        </w:rPr>
        <w:softHyphen/>
        <w:t>ände</w:t>
      </w:r>
      <w:r w:rsidRPr="005B126A">
        <w:rPr>
          <w:rFonts w:ascii="Times New Roman" w:eastAsia="Times New Roman" w:hAnsi="Times New Roman" w:cs="Times New Roman"/>
          <w:sz w:val="24"/>
          <w:szCs w:val="24"/>
          <w:lang w:eastAsia="de-DE"/>
        </w:rPr>
        <w:softHyphen/>
        <w:t xml:space="preserve">rungen der </w:t>
      </w:r>
      <w:proofErr w:type="spellStart"/>
      <w:r w:rsidRPr="005B126A">
        <w:rPr>
          <w:rFonts w:ascii="Times New Roman" w:eastAsia="Times New Roman" w:hAnsi="Times New Roman" w:cs="Times New Roman"/>
          <w:sz w:val="24"/>
          <w:szCs w:val="24"/>
          <w:lang w:eastAsia="de-DE"/>
        </w:rPr>
        <w:t>Lebens</w:t>
      </w:r>
      <w:r w:rsidRPr="005B126A">
        <w:rPr>
          <w:rFonts w:ascii="Times New Roman" w:eastAsia="Times New Roman" w:hAnsi="Times New Roman" w:cs="Times New Roman"/>
          <w:sz w:val="24"/>
          <w:szCs w:val="24"/>
          <w:lang w:eastAsia="de-DE"/>
        </w:rPr>
        <w:softHyphen/>
        <w:t>welt</w:t>
      </w:r>
      <w:proofErr w:type="spellEnd"/>
      <w:r w:rsidRPr="005B126A">
        <w:rPr>
          <w:rFonts w:ascii="Times New Roman" w:eastAsia="Times New Roman" w:hAnsi="Times New Roman" w:cs="Times New Roman"/>
          <w:sz w:val="24"/>
          <w:szCs w:val="24"/>
          <w:lang w:eastAsia="de-DE"/>
        </w:rPr>
        <w:t xml:space="preserve"> messba</w:t>
      </w:r>
      <w:r w:rsidRPr="005B126A">
        <w:rPr>
          <w:rFonts w:ascii="Times New Roman" w:eastAsia="Times New Roman" w:hAnsi="Times New Roman" w:cs="Times New Roman"/>
          <w:sz w:val="24"/>
          <w:szCs w:val="24"/>
          <w:lang w:eastAsia="de-DE"/>
        </w:rPr>
        <w:softHyphen/>
        <w:t>ren Effekte des so</w:t>
      </w:r>
      <w:r w:rsidRPr="005B126A">
        <w:rPr>
          <w:rFonts w:ascii="Times New Roman" w:eastAsia="Times New Roman" w:hAnsi="Times New Roman" w:cs="Times New Roman"/>
          <w:sz w:val="24"/>
          <w:szCs w:val="24"/>
          <w:lang w:eastAsia="de-DE"/>
        </w:rPr>
        <w:softHyphen/>
        <w:t>zialen Engage</w:t>
      </w:r>
      <w:r w:rsidRPr="005B126A">
        <w:rPr>
          <w:rFonts w:ascii="Times New Roman" w:eastAsia="Times New Roman" w:hAnsi="Times New Roman" w:cs="Times New Roman"/>
          <w:sz w:val="24"/>
          <w:szCs w:val="24"/>
          <w:lang w:eastAsia="de-DE"/>
        </w:rPr>
        <w:softHyphen/>
        <w:t>ments: die Aktio</w:t>
      </w:r>
      <w:r w:rsidRPr="005B126A">
        <w:rPr>
          <w:rFonts w:ascii="Times New Roman" w:eastAsia="Times New Roman" w:hAnsi="Times New Roman" w:cs="Times New Roman"/>
          <w:sz w:val="24"/>
          <w:szCs w:val="24"/>
          <w:lang w:eastAsia="de-DE"/>
        </w:rPr>
        <w:softHyphen/>
        <w:t>nen bürgerschaftli</w:t>
      </w:r>
      <w:r w:rsidRPr="005B126A">
        <w:rPr>
          <w:rFonts w:ascii="Times New Roman" w:eastAsia="Times New Roman" w:hAnsi="Times New Roman" w:cs="Times New Roman"/>
          <w:sz w:val="24"/>
          <w:szCs w:val="24"/>
          <w:lang w:eastAsia="de-DE"/>
        </w:rPr>
        <w:softHyphen/>
        <w:t>cher Einmi</w:t>
      </w:r>
      <w:r w:rsidRPr="005B126A">
        <w:rPr>
          <w:rFonts w:ascii="Times New Roman" w:eastAsia="Times New Roman" w:hAnsi="Times New Roman" w:cs="Times New Roman"/>
          <w:sz w:val="24"/>
          <w:szCs w:val="24"/>
          <w:lang w:eastAsia="de-DE"/>
        </w:rPr>
        <w:softHyphen/>
        <w:t>schung, das öffentli</w:t>
      </w:r>
      <w:r w:rsidRPr="005B126A">
        <w:rPr>
          <w:rFonts w:ascii="Times New Roman" w:eastAsia="Times New Roman" w:hAnsi="Times New Roman" w:cs="Times New Roman"/>
          <w:sz w:val="24"/>
          <w:szCs w:val="24"/>
          <w:lang w:eastAsia="de-DE"/>
        </w:rPr>
        <w:softHyphen/>
        <w:t>che Ein</w:t>
      </w:r>
      <w:r w:rsidRPr="005B126A">
        <w:rPr>
          <w:rFonts w:ascii="Times New Roman" w:eastAsia="Times New Roman" w:hAnsi="Times New Roman" w:cs="Times New Roman"/>
          <w:sz w:val="24"/>
          <w:szCs w:val="24"/>
          <w:lang w:eastAsia="de-DE"/>
        </w:rPr>
        <w:softHyphen/>
        <w:t>tre</w:t>
      </w:r>
      <w:r w:rsidRPr="005B126A">
        <w:rPr>
          <w:rFonts w:ascii="Times New Roman" w:eastAsia="Times New Roman" w:hAnsi="Times New Roman" w:cs="Times New Roman"/>
          <w:sz w:val="24"/>
          <w:szCs w:val="24"/>
          <w:lang w:eastAsia="de-DE"/>
        </w:rPr>
        <w:softHyphen/>
        <w:t>ten der Bürger für eine Teilhabe an Prozes</w:t>
      </w:r>
      <w:r w:rsidRPr="005B126A">
        <w:rPr>
          <w:rFonts w:ascii="Times New Roman" w:eastAsia="Times New Roman" w:hAnsi="Times New Roman" w:cs="Times New Roman"/>
          <w:sz w:val="24"/>
          <w:szCs w:val="24"/>
          <w:lang w:eastAsia="de-DE"/>
        </w:rPr>
        <w:softHyphen/>
        <w:t>sen der politischen Willens</w:t>
      </w:r>
      <w:r w:rsidRPr="005B126A">
        <w:rPr>
          <w:rFonts w:ascii="Times New Roman" w:eastAsia="Times New Roman" w:hAnsi="Times New Roman" w:cs="Times New Roman"/>
          <w:sz w:val="24"/>
          <w:szCs w:val="24"/>
          <w:lang w:eastAsia="de-DE"/>
        </w:rPr>
        <w:softHyphen/>
        <w:t>bil</w:t>
      </w:r>
      <w:r w:rsidRPr="005B126A">
        <w:rPr>
          <w:rFonts w:ascii="Times New Roman" w:eastAsia="Times New Roman" w:hAnsi="Times New Roman" w:cs="Times New Roman"/>
          <w:sz w:val="24"/>
          <w:szCs w:val="24"/>
          <w:lang w:eastAsia="de-DE"/>
        </w:rPr>
        <w:softHyphen/>
        <w:t>dung, ihre soli</w:t>
      </w:r>
      <w:r w:rsidRPr="005B126A">
        <w:rPr>
          <w:rFonts w:ascii="Times New Roman" w:eastAsia="Times New Roman" w:hAnsi="Times New Roman" w:cs="Times New Roman"/>
          <w:sz w:val="24"/>
          <w:szCs w:val="24"/>
          <w:lang w:eastAsia="de-DE"/>
        </w:rPr>
        <w:softHyphen/>
        <w:t>dari</w:t>
      </w:r>
      <w:r w:rsidRPr="005B126A">
        <w:rPr>
          <w:rFonts w:ascii="Times New Roman" w:eastAsia="Times New Roman" w:hAnsi="Times New Roman" w:cs="Times New Roman"/>
          <w:sz w:val="24"/>
          <w:szCs w:val="24"/>
          <w:lang w:eastAsia="de-DE"/>
        </w:rPr>
        <w:softHyphen/>
        <w:t xml:space="preserve">sche Gemeinschaft in Selbsthilfe-Gruppen und </w:t>
      </w:r>
      <w:proofErr w:type="spellStart"/>
      <w:r w:rsidRPr="005B126A">
        <w:rPr>
          <w:rFonts w:ascii="Times New Roman" w:eastAsia="Times New Roman" w:hAnsi="Times New Roman" w:cs="Times New Roman"/>
          <w:sz w:val="24"/>
          <w:szCs w:val="24"/>
          <w:lang w:eastAsia="de-DE"/>
        </w:rPr>
        <w:t>Bür</w:t>
      </w:r>
      <w:r w:rsidRPr="005B126A">
        <w:rPr>
          <w:rFonts w:ascii="Times New Roman" w:eastAsia="Times New Roman" w:hAnsi="Times New Roman" w:cs="Times New Roman"/>
          <w:sz w:val="24"/>
          <w:szCs w:val="24"/>
          <w:lang w:eastAsia="de-DE"/>
        </w:rPr>
        <w:softHyphen/>
        <w:t>ger</w:t>
      </w:r>
      <w:r w:rsidRPr="005B126A">
        <w:rPr>
          <w:rFonts w:ascii="Times New Roman" w:eastAsia="Times New Roman" w:hAnsi="Times New Roman" w:cs="Times New Roman"/>
          <w:sz w:val="24"/>
          <w:szCs w:val="24"/>
          <w:lang w:eastAsia="de-DE"/>
        </w:rPr>
        <w:softHyphen/>
        <w:t>bewegungen</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das aktive Engage</w:t>
      </w:r>
      <w:r w:rsidRPr="005B126A">
        <w:rPr>
          <w:rFonts w:ascii="Times New Roman" w:eastAsia="Times New Roman" w:hAnsi="Times New Roman" w:cs="Times New Roman"/>
          <w:sz w:val="24"/>
          <w:szCs w:val="24"/>
          <w:lang w:eastAsia="de-DE"/>
        </w:rPr>
        <w:softHyphen/>
        <w:t>ment des Ein</w:t>
      </w:r>
      <w:r w:rsidRPr="005B126A">
        <w:rPr>
          <w:rFonts w:ascii="Times New Roman" w:eastAsia="Times New Roman" w:hAnsi="Times New Roman" w:cs="Times New Roman"/>
          <w:sz w:val="24"/>
          <w:szCs w:val="24"/>
          <w:lang w:eastAsia="de-DE"/>
        </w:rPr>
        <w:softHyphen/>
        <w:t>zelnen - zivilgesellschaftliche Kompe</w:t>
      </w:r>
      <w:r w:rsidRPr="005B126A">
        <w:rPr>
          <w:rFonts w:ascii="Times New Roman" w:eastAsia="Times New Roman" w:hAnsi="Times New Roman" w:cs="Times New Roman"/>
          <w:sz w:val="24"/>
          <w:szCs w:val="24"/>
          <w:lang w:eastAsia="de-DE"/>
        </w:rPr>
        <w:softHyphen/>
        <w:t>tenz: bürgerschaftliches Engagement und die Über</w:t>
      </w:r>
      <w:r w:rsidRPr="005B126A">
        <w:rPr>
          <w:rFonts w:ascii="Times New Roman" w:eastAsia="Times New Roman" w:hAnsi="Times New Roman" w:cs="Times New Roman"/>
          <w:sz w:val="24"/>
          <w:szCs w:val="24"/>
          <w:lang w:eastAsia="de-DE"/>
        </w:rPr>
        <w:softHyphen/>
        <w:t>nahme von Verant</w:t>
      </w:r>
      <w:r w:rsidRPr="005B126A">
        <w:rPr>
          <w:rFonts w:ascii="Times New Roman" w:eastAsia="Times New Roman" w:hAnsi="Times New Roman" w:cs="Times New Roman"/>
          <w:sz w:val="24"/>
          <w:szCs w:val="24"/>
          <w:lang w:eastAsia="de-DE"/>
        </w:rPr>
        <w:softHyphen/>
        <w:t>wor</w:t>
      </w:r>
      <w:r w:rsidRPr="005B126A">
        <w:rPr>
          <w:rFonts w:ascii="Times New Roman" w:eastAsia="Times New Roman" w:hAnsi="Times New Roman" w:cs="Times New Roman"/>
          <w:sz w:val="24"/>
          <w:szCs w:val="24"/>
          <w:lang w:eastAsia="de-DE"/>
        </w:rPr>
        <w:softHyphen/>
        <w:t xml:space="preserve">tung und </w:t>
      </w:r>
      <w:proofErr w:type="spellStart"/>
      <w:r w:rsidRPr="005B126A">
        <w:rPr>
          <w:rFonts w:ascii="Times New Roman" w:eastAsia="Times New Roman" w:hAnsi="Times New Roman" w:cs="Times New Roman"/>
          <w:sz w:val="24"/>
          <w:szCs w:val="24"/>
          <w:lang w:eastAsia="de-DE"/>
        </w:rPr>
        <w:t>Lei</w:t>
      </w:r>
      <w:r w:rsidRPr="005B126A">
        <w:rPr>
          <w:rFonts w:ascii="Times New Roman" w:eastAsia="Times New Roman" w:hAnsi="Times New Roman" w:cs="Times New Roman"/>
          <w:sz w:val="24"/>
          <w:szCs w:val="24"/>
          <w:lang w:eastAsia="de-DE"/>
        </w:rPr>
        <w:softHyphen/>
        <w:t>tungsfunktionen</w:t>
      </w:r>
      <w:proofErr w:type="spellEnd"/>
      <w:r w:rsidRPr="005B126A">
        <w:rPr>
          <w:rFonts w:ascii="Times New Roman" w:eastAsia="Times New Roman" w:hAnsi="Times New Roman" w:cs="Times New Roman"/>
          <w:sz w:val="24"/>
          <w:szCs w:val="24"/>
          <w:lang w:eastAsia="de-DE"/>
        </w:rPr>
        <w:t xml:space="preserve"> in lo</w:t>
      </w:r>
      <w:r w:rsidRPr="005B126A">
        <w:rPr>
          <w:rFonts w:ascii="Times New Roman" w:eastAsia="Times New Roman" w:hAnsi="Times New Roman" w:cs="Times New Roman"/>
          <w:sz w:val="24"/>
          <w:szCs w:val="24"/>
          <w:lang w:eastAsia="de-DE"/>
        </w:rPr>
        <w:softHyphen/>
        <w:t>ka</w:t>
      </w:r>
      <w:r w:rsidRPr="005B126A">
        <w:rPr>
          <w:rFonts w:ascii="Times New Roman" w:eastAsia="Times New Roman" w:hAnsi="Times New Roman" w:cs="Times New Roman"/>
          <w:sz w:val="24"/>
          <w:szCs w:val="24"/>
          <w:lang w:eastAsia="de-DE"/>
        </w:rPr>
        <w:softHyphen/>
        <w:t>len Netz</w:t>
      </w:r>
      <w:r w:rsidRPr="005B126A">
        <w:rPr>
          <w:rFonts w:ascii="Times New Roman" w:eastAsia="Times New Roman" w:hAnsi="Times New Roman" w:cs="Times New Roman"/>
          <w:sz w:val="24"/>
          <w:szCs w:val="24"/>
          <w:lang w:eastAsia="de-DE"/>
        </w:rPr>
        <w:softHyphen/>
        <w:t xml:space="preserve">werken der </w:t>
      </w:r>
      <w:proofErr w:type="spellStart"/>
      <w:r w:rsidRPr="005B126A">
        <w:rPr>
          <w:rFonts w:ascii="Times New Roman" w:eastAsia="Times New Roman" w:hAnsi="Times New Roman" w:cs="Times New Roman"/>
          <w:sz w:val="24"/>
          <w:szCs w:val="24"/>
          <w:lang w:eastAsia="de-DE"/>
        </w:rPr>
        <w:t>Selbstor</w:t>
      </w:r>
      <w:r w:rsidRPr="005B126A">
        <w:rPr>
          <w:rFonts w:ascii="Times New Roman" w:eastAsia="Times New Roman" w:hAnsi="Times New Roman" w:cs="Times New Roman"/>
          <w:sz w:val="24"/>
          <w:szCs w:val="24"/>
          <w:lang w:eastAsia="de-DE"/>
        </w:rPr>
        <w:softHyphen/>
        <w:t>ganisation</w:t>
      </w:r>
      <w:proofErr w:type="spellEnd"/>
      <w:r w:rsidRPr="005B126A">
        <w:rPr>
          <w:rFonts w:ascii="Times New Roman" w:eastAsia="Times New Roman" w:hAnsi="Times New Roman" w:cs="Times New Roman"/>
          <w:sz w:val="24"/>
          <w:szCs w:val="24"/>
          <w:lang w:eastAsia="de-DE"/>
        </w:rPr>
        <w:t>; und das aktive Eintreten für eine De</w:t>
      </w:r>
      <w:r w:rsidRPr="005B126A">
        <w:rPr>
          <w:rFonts w:ascii="Times New Roman" w:eastAsia="Times New Roman" w:hAnsi="Times New Roman" w:cs="Times New Roman"/>
          <w:sz w:val="24"/>
          <w:szCs w:val="24"/>
          <w:lang w:eastAsia="de-DE"/>
        </w:rPr>
        <w:softHyphen/>
        <w:t>mokrati</w:t>
      </w:r>
      <w:r w:rsidRPr="005B126A">
        <w:rPr>
          <w:rFonts w:ascii="Times New Roman" w:eastAsia="Times New Roman" w:hAnsi="Times New Roman" w:cs="Times New Roman"/>
          <w:sz w:val="24"/>
          <w:szCs w:val="24"/>
          <w:lang w:eastAsia="de-DE"/>
        </w:rPr>
        <w:softHyphen/>
        <w:t xml:space="preserve">sierung sozialer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bensgüter</w:t>
      </w:r>
      <w:proofErr w:type="spellEnd"/>
      <w:r w:rsidRPr="005B126A">
        <w:rPr>
          <w:rFonts w:ascii="Times New Roman" w:eastAsia="Times New Roman" w:hAnsi="Times New Roman" w:cs="Times New Roman"/>
          <w:sz w:val="24"/>
          <w:szCs w:val="24"/>
          <w:lang w:eastAsia="de-DE"/>
        </w:rPr>
        <w:t xml:space="preserve"> auf der Bühne der lokalen Öffent</w:t>
      </w:r>
      <w:r w:rsidRPr="005B126A">
        <w:rPr>
          <w:rFonts w:ascii="Times New Roman" w:eastAsia="Times New Roman" w:hAnsi="Times New Roman" w:cs="Times New Roman"/>
          <w:sz w:val="24"/>
          <w:szCs w:val="24"/>
          <w:lang w:eastAsia="de-DE"/>
        </w:rPr>
        <w:softHyphen/>
        <w:t>lich</w:t>
      </w:r>
      <w:r w:rsidRPr="005B126A">
        <w:rPr>
          <w:rFonts w:ascii="Times New Roman" w:eastAsia="Times New Roman" w:hAnsi="Times New Roman" w:cs="Times New Roman"/>
          <w:sz w:val="24"/>
          <w:szCs w:val="24"/>
          <w:lang w:eastAsia="de-DE"/>
        </w:rPr>
        <w:softHyphen/>
        <w:t>keit;</w:t>
      </w:r>
    </w:p>
    <w:p w:rsidR="005B126A" w:rsidRPr="005B126A" w:rsidRDefault="005B126A" w:rsidP="005B12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die Selbstverpflichtung auf ein öffentliches soziales Gut: die Be</w:t>
      </w:r>
      <w:r w:rsidRPr="005B126A">
        <w:rPr>
          <w:rFonts w:ascii="Times New Roman" w:eastAsia="Times New Roman" w:hAnsi="Times New Roman" w:cs="Times New Roman"/>
          <w:sz w:val="24"/>
          <w:szCs w:val="24"/>
          <w:lang w:eastAsia="de-DE"/>
        </w:rPr>
        <w:softHyphen/>
        <w:t>reit</w:t>
      </w:r>
      <w:r w:rsidRPr="005B126A">
        <w:rPr>
          <w:rFonts w:ascii="Times New Roman" w:eastAsia="Times New Roman" w:hAnsi="Times New Roman" w:cs="Times New Roman"/>
          <w:sz w:val="24"/>
          <w:szCs w:val="24"/>
          <w:lang w:eastAsia="de-DE"/>
        </w:rPr>
        <w:softHyphen/>
        <w:t>schaft, sich jen</w:t>
      </w:r>
      <w:r w:rsidRPr="005B126A">
        <w:rPr>
          <w:rFonts w:ascii="Times New Roman" w:eastAsia="Times New Roman" w:hAnsi="Times New Roman" w:cs="Times New Roman"/>
          <w:sz w:val="24"/>
          <w:szCs w:val="24"/>
          <w:lang w:eastAsia="de-DE"/>
        </w:rPr>
        <w:softHyphen/>
        <w:t>seits der Grenzen von Eigennutz und partikularen Inter</w:t>
      </w:r>
      <w:r w:rsidRPr="005B126A">
        <w:rPr>
          <w:rFonts w:ascii="Times New Roman" w:eastAsia="Times New Roman" w:hAnsi="Times New Roman" w:cs="Times New Roman"/>
          <w:sz w:val="24"/>
          <w:szCs w:val="24"/>
          <w:lang w:eastAsia="de-DE"/>
        </w:rPr>
        <w:softHyphen/>
        <w:t>es</w:t>
      </w:r>
      <w:r w:rsidRPr="005B126A">
        <w:rPr>
          <w:rFonts w:ascii="Times New Roman" w:eastAsia="Times New Roman" w:hAnsi="Times New Roman" w:cs="Times New Roman"/>
          <w:sz w:val="24"/>
          <w:szCs w:val="24"/>
          <w:lang w:eastAsia="de-DE"/>
        </w:rPr>
        <w:softHyphen/>
        <w:t>sen auf öf</w:t>
      </w:r>
      <w:r w:rsidRPr="005B126A">
        <w:rPr>
          <w:rFonts w:ascii="Times New Roman" w:eastAsia="Times New Roman" w:hAnsi="Times New Roman" w:cs="Times New Roman"/>
          <w:sz w:val="24"/>
          <w:szCs w:val="24"/>
          <w:lang w:eastAsia="de-DE"/>
        </w:rPr>
        <w:softHyphen/>
        <w:t>fentliche Anlie</w:t>
      </w:r>
      <w:r w:rsidRPr="005B126A">
        <w:rPr>
          <w:rFonts w:ascii="Times New Roman" w:eastAsia="Times New Roman" w:hAnsi="Times New Roman" w:cs="Times New Roman"/>
          <w:sz w:val="24"/>
          <w:szCs w:val="24"/>
          <w:lang w:eastAsia="de-DE"/>
        </w:rPr>
        <w:softHyphen/>
        <w:t>gen und Aufgaben einzulassen, sich einzu</w:t>
      </w:r>
      <w:r w:rsidRPr="005B126A">
        <w:rPr>
          <w:rFonts w:ascii="Times New Roman" w:eastAsia="Times New Roman" w:hAnsi="Times New Roman" w:cs="Times New Roman"/>
          <w:sz w:val="24"/>
          <w:szCs w:val="24"/>
          <w:lang w:eastAsia="de-DE"/>
        </w:rPr>
        <w:softHyphen/>
        <w:t>mischen und für ein gemeinsames öffent</w:t>
      </w:r>
      <w:r w:rsidRPr="005B126A">
        <w:rPr>
          <w:rFonts w:ascii="Times New Roman" w:eastAsia="Times New Roman" w:hAnsi="Times New Roman" w:cs="Times New Roman"/>
          <w:sz w:val="24"/>
          <w:szCs w:val="24"/>
          <w:lang w:eastAsia="de-DE"/>
        </w:rPr>
        <w:softHyphen/>
        <w:t>liches Gut zu streiten;</w:t>
      </w:r>
    </w:p>
    <w:p w:rsidR="005B126A" w:rsidRPr="005B126A" w:rsidRDefault="005B126A" w:rsidP="005B12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ein kritisch-analytisches Verständnis der sozialen und politi</w:t>
      </w:r>
      <w:r w:rsidRPr="005B126A">
        <w:rPr>
          <w:rFonts w:ascii="Times New Roman" w:eastAsia="Times New Roman" w:hAnsi="Times New Roman" w:cs="Times New Roman"/>
          <w:sz w:val="24"/>
          <w:szCs w:val="24"/>
          <w:lang w:eastAsia="de-DE"/>
        </w:rPr>
        <w:softHyphen/>
        <w:t>schen Webmuster der Lebenswelt: das Wissen um hilfreiche Ressourcen, Al</w:t>
      </w:r>
      <w:r w:rsidRPr="005B126A">
        <w:rPr>
          <w:rFonts w:ascii="Times New Roman" w:eastAsia="Times New Roman" w:hAnsi="Times New Roman" w:cs="Times New Roman"/>
          <w:sz w:val="24"/>
          <w:szCs w:val="24"/>
          <w:lang w:eastAsia="de-DE"/>
        </w:rPr>
        <w:softHyphen/>
        <w:t>lian</w:t>
      </w:r>
      <w:r w:rsidRPr="005B126A">
        <w:rPr>
          <w:rFonts w:ascii="Times New Roman" w:eastAsia="Times New Roman" w:hAnsi="Times New Roman" w:cs="Times New Roman"/>
          <w:sz w:val="24"/>
          <w:szCs w:val="24"/>
          <w:lang w:eastAsia="de-DE"/>
        </w:rPr>
        <w:softHyphen/>
        <w:t xml:space="preserve">zen und Strategien der </w:t>
      </w:r>
      <w:proofErr w:type="spellStart"/>
      <w:r w:rsidRPr="005B126A">
        <w:rPr>
          <w:rFonts w:ascii="Times New Roman" w:eastAsia="Times New Roman" w:hAnsi="Times New Roman" w:cs="Times New Roman"/>
          <w:sz w:val="24"/>
          <w:szCs w:val="24"/>
          <w:lang w:eastAsia="de-DE"/>
        </w:rPr>
        <w:t>Meinungsmobi</w:t>
      </w:r>
      <w:r w:rsidRPr="005B126A">
        <w:rPr>
          <w:rFonts w:ascii="Times New Roman" w:eastAsia="Times New Roman" w:hAnsi="Times New Roman" w:cs="Times New Roman"/>
          <w:sz w:val="24"/>
          <w:szCs w:val="24"/>
          <w:lang w:eastAsia="de-DE"/>
        </w:rPr>
        <w:softHyphen/>
        <w:t>li</w:t>
      </w:r>
      <w:r w:rsidRPr="005B126A">
        <w:rPr>
          <w:rFonts w:ascii="Times New Roman" w:eastAsia="Times New Roman" w:hAnsi="Times New Roman" w:cs="Times New Roman"/>
          <w:sz w:val="24"/>
          <w:szCs w:val="24"/>
          <w:lang w:eastAsia="de-DE"/>
        </w:rPr>
        <w:softHyphen/>
        <w:t>sierung</w:t>
      </w:r>
      <w:proofErr w:type="spellEnd"/>
      <w:r w:rsidRPr="005B126A">
        <w:rPr>
          <w:rFonts w:ascii="Times New Roman" w:eastAsia="Times New Roman" w:hAnsi="Times New Roman" w:cs="Times New Roman"/>
          <w:sz w:val="24"/>
          <w:szCs w:val="24"/>
          <w:lang w:eastAsia="de-DE"/>
        </w:rPr>
        <w:t xml:space="preserve"> und der </w:t>
      </w:r>
      <w:proofErr w:type="spellStart"/>
      <w:r w:rsidRPr="005B126A">
        <w:rPr>
          <w:rFonts w:ascii="Times New Roman" w:eastAsia="Times New Roman" w:hAnsi="Times New Roman" w:cs="Times New Roman"/>
          <w:sz w:val="24"/>
          <w:szCs w:val="24"/>
          <w:lang w:eastAsia="de-DE"/>
        </w:rPr>
        <w:t>Interessen</w:t>
      </w:r>
      <w:r w:rsidRPr="005B126A">
        <w:rPr>
          <w:rFonts w:ascii="Times New Roman" w:eastAsia="Times New Roman" w:hAnsi="Times New Roman" w:cs="Times New Roman"/>
          <w:sz w:val="24"/>
          <w:szCs w:val="24"/>
          <w:lang w:eastAsia="de-DE"/>
        </w:rPr>
        <w:softHyphen/>
        <w:t>durch</w:t>
      </w:r>
      <w:r w:rsidRPr="005B126A">
        <w:rPr>
          <w:rFonts w:ascii="Times New Roman" w:eastAsia="Times New Roman" w:hAnsi="Times New Roman" w:cs="Times New Roman"/>
          <w:sz w:val="24"/>
          <w:szCs w:val="24"/>
          <w:lang w:eastAsia="de-DE"/>
        </w:rPr>
        <w:softHyphen/>
        <w:t>set</w:t>
      </w:r>
      <w:r w:rsidRPr="005B126A">
        <w:rPr>
          <w:rFonts w:ascii="Times New Roman" w:eastAsia="Times New Roman" w:hAnsi="Times New Roman" w:cs="Times New Roman"/>
          <w:sz w:val="24"/>
          <w:szCs w:val="24"/>
          <w:lang w:eastAsia="de-DE"/>
        </w:rPr>
        <w:softHyphen/>
        <w:t>zung</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das gefestigte Vertrauen in die eigene Gestaltungskompetenz zur Veränderung der lokal-politischen Umwelt: das Ver</w:t>
      </w:r>
      <w:r w:rsidRPr="005B126A">
        <w:rPr>
          <w:rFonts w:ascii="Times New Roman" w:eastAsia="Times New Roman" w:hAnsi="Times New Roman" w:cs="Times New Roman"/>
          <w:sz w:val="24"/>
          <w:szCs w:val="24"/>
          <w:lang w:eastAsia="de-DE"/>
        </w:rPr>
        <w:softHyphen/>
        <w:t xml:space="preserve">trauen in das eigene Vermögen, (gemeinsam mit anderen) relevante Ausschnitte der </w:t>
      </w:r>
      <w:proofErr w:type="spellStart"/>
      <w:r w:rsidRPr="005B126A">
        <w:rPr>
          <w:rFonts w:ascii="Times New Roman" w:eastAsia="Times New Roman" w:hAnsi="Times New Roman" w:cs="Times New Roman"/>
          <w:sz w:val="24"/>
          <w:szCs w:val="24"/>
          <w:lang w:eastAsia="de-DE"/>
        </w:rPr>
        <w:t>Le</w:t>
      </w:r>
      <w:r w:rsidRPr="005B126A">
        <w:rPr>
          <w:rFonts w:ascii="Times New Roman" w:eastAsia="Times New Roman" w:hAnsi="Times New Roman" w:cs="Times New Roman"/>
          <w:sz w:val="24"/>
          <w:szCs w:val="24"/>
          <w:lang w:eastAsia="de-DE"/>
        </w:rPr>
        <w:softHyphen/>
        <w:t>bens</w:t>
      </w:r>
      <w:r w:rsidRPr="005B126A">
        <w:rPr>
          <w:rFonts w:ascii="Times New Roman" w:eastAsia="Times New Roman" w:hAnsi="Times New Roman" w:cs="Times New Roman"/>
          <w:sz w:val="24"/>
          <w:szCs w:val="24"/>
          <w:lang w:eastAsia="de-DE"/>
        </w:rPr>
        <w:softHyphen/>
        <w:t>welt</w:t>
      </w:r>
      <w:proofErr w:type="spellEnd"/>
      <w:r w:rsidRPr="005B126A">
        <w:rPr>
          <w:rFonts w:ascii="Times New Roman" w:eastAsia="Times New Roman" w:hAnsi="Times New Roman" w:cs="Times New Roman"/>
          <w:sz w:val="24"/>
          <w:szCs w:val="24"/>
          <w:lang w:eastAsia="de-DE"/>
        </w:rPr>
        <w:t xml:space="preserve"> ak</w:t>
      </w:r>
      <w:r w:rsidRPr="005B126A">
        <w:rPr>
          <w:rFonts w:ascii="Times New Roman" w:eastAsia="Times New Roman" w:hAnsi="Times New Roman" w:cs="Times New Roman"/>
          <w:sz w:val="24"/>
          <w:szCs w:val="24"/>
          <w:lang w:eastAsia="de-DE"/>
        </w:rPr>
        <w:softHyphen/>
        <w:t>tiv gestalten und Einfluss auf die kom</w:t>
      </w:r>
      <w:r w:rsidRPr="005B126A">
        <w:rPr>
          <w:rFonts w:ascii="Times New Roman" w:eastAsia="Times New Roman" w:hAnsi="Times New Roman" w:cs="Times New Roman"/>
          <w:sz w:val="24"/>
          <w:szCs w:val="24"/>
          <w:lang w:eastAsia="de-DE"/>
        </w:rPr>
        <w:softHyphen/>
        <w:t>munal</w:t>
      </w:r>
      <w:r w:rsidRPr="005B126A">
        <w:rPr>
          <w:rFonts w:ascii="Times New Roman" w:eastAsia="Times New Roman" w:hAnsi="Times New Roman" w:cs="Times New Roman"/>
          <w:sz w:val="24"/>
          <w:szCs w:val="24"/>
          <w:lang w:eastAsia="de-DE"/>
        </w:rPr>
        <w:softHyphen/>
        <w:t>politischen Pro</w:t>
      </w:r>
      <w:r w:rsidRPr="005B126A">
        <w:rPr>
          <w:rFonts w:ascii="Times New Roman" w:eastAsia="Times New Roman" w:hAnsi="Times New Roman" w:cs="Times New Roman"/>
          <w:sz w:val="24"/>
          <w:szCs w:val="24"/>
          <w:lang w:eastAsia="de-DE"/>
        </w:rPr>
        <w:softHyphen/>
        <w:t>zes</w:t>
      </w:r>
      <w:r w:rsidRPr="005B126A">
        <w:rPr>
          <w:rFonts w:ascii="Times New Roman" w:eastAsia="Times New Roman" w:hAnsi="Times New Roman" w:cs="Times New Roman"/>
          <w:sz w:val="24"/>
          <w:szCs w:val="24"/>
          <w:lang w:eastAsia="de-DE"/>
        </w:rPr>
        <w:softHyphen/>
        <w:t>sen der Wil</w:t>
      </w:r>
      <w:r w:rsidRPr="005B126A">
        <w:rPr>
          <w:rFonts w:ascii="Times New Roman" w:eastAsia="Times New Roman" w:hAnsi="Times New Roman" w:cs="Times New Roman"/>
          <w:sz w:val="24"/>
          <w:szCs w:val="24"/>
          <w:lang w:eastAsia="de-DE"/>
        </w:rPr>
        <w:softHyphen/>
        <w:t>lensbil</w:t>
      </w:r>
      <w:r w:rsidRPr="005B126A">
        <w:rPr>
          <w:rFonts w:ascii="Times New Roman" w:eastAsia="Times New Roman" w:hAnsi="Times New Roman" w:cs="Times New Roman"/>
          <w:sz w:val="24"/>
          <w:szCs w:val="24"/>
          <w:lang w:eastAsia="de-DE"/>
        </w:rPr>
        <w:softHyphen/>
        <w:t xml:space="preserve">dung und </w:t>
      </w:r>
      <w:proofErr w:type="spellStart"/>
      <w:r w:rsidRPr="005B126A">
        <w:rPr>
          <w:rFonts w:ascii="Times New Roman" w:eastAsia="Times New Roman" w:hAnsi="Times New Roman" w:cs="Times New Roman"/>
          <w:sz w:val="24"/>
          <w:szCs w:val="24"/>
          <w:lang w:eastAsia="de-DE"/>
        </w:rPr>
        <w:t>Entscheidungsfin</w:t>
      </w:r>
      <w:r w:rsidRPr="005B126A">
        <w:rPr>
          <w:rFonts w:ascii="Times New Roman" w:eastAsia="Times New Roman" w:hAnsi="Times New Roman" w:cs="Times New Roman"/>
          <w:sz w:val="24"/>
          <w:szCs w:val="24"/>
          <w:lang w:eastAsia="de-DE"/>
        </w:rPr>
        <w:softHyphen/>
        <w:t>dung</w:t>
      </w:r>
      <w:proofErr w:type="spellEnd"/>
      <w:r w:rsidRPr="005B126A">
        <w:rPr>
          <w:rFonts w:ascii="Times New Roman" w:eastAsia="Times New Roman" w:hAnsi="Times New Roman" w:cs="Times New Roman"/>
          <w:sz w:val="24"/>
          <w:szCs w:val="24"/>
          <w:lang w:eastAsia="de-DE"/>
        </w:rPr>
        <w:t xml:space="preserve"> nehmen zu können.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In diesen Dimensionen spiegelt sich ein optimistisches, kontext-orientiertes Konzept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Menschen verlassen die ausgetretenen Pfade erlernter Hilflosig</w:t>
      </w:r>
      <w:r w:rsidRPr="005B126A">
        <w:rPr>
          <w:rFonts w:ascii="Times New Roman" w:eastAsia="Times New Roman" w:hAnsi="Times New Roman" w:cs="Times New Roman"/>
          <w:sz w:val="24"/>
          <w:szCs w:val="24"/>
          <w:lang w:eastAsia="de-DE"/>
        </w:rPr>
        <w:softHyphen/>
        <w:t>keit. Sie gewinnen - gemeinsam mit anderen - Zuversicht, sie werden zu Aktivposten in der Gestaltung lokaler Lebensverhältnisse und ge</w:t>
      </w:r>
      <w:r w:rsidRPr="005B126A">
        <w:rPr>
          <w:rFonts w:ascii="Times New Roman" w:eastAsia="Times New Roman" w:hAnsi="Times New Roman" w:cs="Times New Roman"/>
          <w:sz w:val="24"/>
          <w:szCs w:val="24"/>
          <w:lang w:eastAsia="de-DE"/>
        </w:rPr>
        <w:softHyphen/>
        <w:t>hen auf eine gemeinsame Reise in die Stärke, in deren Verlauf sie mehr und mehr zu einem Machtfaktor auf der Bühne der lokalen Öffentlichkeit werden und die lokale sozialpolitische Landschaft verändern.</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B126A">
        <w:rPr>
          <w:rFonts w:ascii="Times New Roman" w:eastAsia="Times New Roman" w:hAnsi="Times New Roman" w:cs="Times New Roman"/>
          <w:b/>
          <w:bCs/>
          <w:sz w:val="27"/>
          <w:szCs w:val="27"/>
          <w:lang w:eastAsia="de-DE"/>
        </w:rPr>
        <w:lastRenderedPageBreak/>
        <w:t xml:space="preserve">7. </w:t>
      </w:r>
      <w:proofErr w:type="spellStart"/>
      <w:r w:rsidRPr="005B126A">
        <w:rPr>
          <w:rFonts w:ascii="Times New Roman" w:eastAsia="Times New Roman" w:hAnsi="Times New Roman" w:cs="Times New Roman"/>
          <w:b/>
          <w:bCs/>
          <w:sz w:val="27"/>
          <w:szCs w:val="27"/>
          <w:lang w:eastAsia="de-DE"/>
        </w:rPr>
        <w:t>Empowerment</w:t>
      </w:r>
      <w:proofErr w:type="spellEnd"/>
      <w:r w:rsidRPr="005B126A">
        <w:rPr>
          <w:rFonts w:ascii="Times New Roman" w:eastAsia="Times New Roman" w:hAnsi="Times New Roman" w:cs="Times New Roman"/>
          <w:b/>
          <w:bCs/>
          <w:sz w:val="27"/>
          <w:szCs w:val="27"/>
          <w:lang w:eastAsia="de-DE"/>
        </w:rPr>
        <w:t xml:space="preserve"> und Organisationsentwicklung: Der </w:t>
      </w:r>
      <w:proofErr w:type="spellStart"/>
      <w:r w:rsidRPr="005B126A">
        <w:rPr>
          <w:rFonts w:ascii="Times New Roman" w:eastAsia="Times New Roman" w:hAnsi="Times New Roman" w:cs="Times New Roman"/>
          <w:b/>
          <w:bCs/>
          <w:sz w:val="27"/>
          <w:szCs w:val="27"/>
          <w:lang w:eastAsia="de-DE"/>
        </w:rPr>
        <w:t>Empowerment</w:t>
      </w:r>
      <w:proofErr w:type="spellEnd"/>
      <w:r w:rsidRPr="005B126A">
        <w:rPr>
          <w:rFonts w:ascii="Times New Roman" w:eastAsia="Times New Roman" w:hAnsi="Times New Roman" w:cs="Times New Roman"/>
          <w:b/>
          <w:bCs/>
          <w:sz w:val="27"/>
          <w:szCs w:val="27"/>
          <w:lang w:eastAsia="de-DE"/>
        </w:rPr>
        <w:t>-Zirkel</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„Erst heute - aus der Rückschau - kann ich ermessen, was eine gemeinsame Philosophie des berufli</w:t>
      </w:r>
      <w:r w:rsidRPr="005B126A">
        <w:rPr>
          <w:rFonts w:ascii="Times New Roman" w:eastAsia="Times New Roman" w:hAnsi="Times New Roman" w:cs="Times New Roman"/>
          <w:sz w:val="24"/>
          <w:szCs w:val="24"/>
          <w:lang w:eastAsia="de-DE"/>
        </w:rPr>
        <w:softHyphen/>
        <w:t>chen Handelns wert ist. Vor meinem Wechsel hierhin (in die Trennungs- und Scheidungsberatung eines privaten Trägers; N.H.) habe ich die meiste Kraft wohl nicht in der direkten Arbeit mit Ehepaaren, Teilfamilien und Familien verbraucht, sondern in der hausinternen Überzeugungsarbeit. Immer gegen die (nie offen formu</w:t>
      </w:r>
      <w:r w:rsidRPr="005B126A">
        <w:rPr>
          <w:rFonts w:ascii="Times New Roman" w:eastAsia="Times New Roman" w:hAnsi="Times New Roman" w:cs="Times New Roman"/>
          <w:sz w:val="24"/>
          <w:szCs w:val="24"/>
          <w:lang w:eastAsia="de-DE"/>
        </w:rPr>
        <w:softHyphen/>
        <w:t>lierte, immer hinter vorgehaltener Hand versteckte) Skepsis und Gering</w:t>
      </w:r>
      <w:r w:rsidRPr="005B126A">
        <w:rPr>
          <w:rFonts w:ascii="Times New Roman" w:eastAsia="Times New Roman" w:hAnsi="Times New Roman" w:cs="Times New Roman"/>
          <w:sz w:val="24"/>
          <w:szCs w:val="24"/>
          <w:lang w:eastAsia="de-DE"/>
        </w:rPr>
        <w:softHyphen/>
        <w:t>schätzung der anderen ankämpfen und das eigene Gegen-den-Strom-Schwimmen rechtfertigen zu müssen, das kostet einen hohen Preis. Die Si</w:t>
      </w:r>
      <w:r w:rsidRPr="005B126A">
        <w:rPr>
          <w:rFonts w:ascii="Times New Roman" w:eastAsia="Times New Roman" w:hAnsi="Times New Roman" w:cs="Times New Roman"/>
          <w:sz w:val="24"/>
          <w:szCs w:val="24"/>
          <w:lang w:eastAsia="de-DE"/>
        </w:rPr>
        <w:softHyphen/>
        <w:t xml:space="preserve">cherheit jetzt, dass die anderen </w:t>
      </w:r>
      <w:proofErr w:type="spellStart"/>
      <w:r w:rsidRPr="005B126A">
        <w:rPr>
          <w:rFonts w:ascii="Times New Roman" w:eastAsia="Times New Roman" w:hAnsi="Times New Roman" w:cs="Times New Roman"/>
          <w:sz w:val="24"/>
          <w:szCs w:val="24"/>
          <w:lang w:eastAsia="de-DE"/>
        </w:rPr>
        <w:t>Kolle</w:t>
      </w:r>
      <w:r w:rsidRPr="005B126A">
        <w:rPr>
          <w:rFonts w:ascii="Times New Roman" w:eastAsia="Times New Roman" w:hAnsi="Times New Roman" w:cs="Times New Roman"/>
          <w:sz w:val="24"/>
          <w:szCs w:val="24"/>
          <w:lang w:eastAsia="de-DE"/>
        </w:rPr>
        <w:softHyphen/>
        <w:t>g</w:t>
      </w:r>
      <w:r w:rsidRPr="005B126A">
        <w:rPr>
          <w:rFonts w:ascii="Times New Roman" w:eastAsia="Times New Roman" w:hAnsi="Times New Roman" w:cs="Times New Roman"/>
          <w:sz w:val="24"/>
          <w:szCs w:val="24"/>
          <w:lang w:eastAsia="de-DE"/>
        </w:rPr>
        <w:softHyphen/>
        <w:t>Innen</w:t>
      </w:r>
      <w:proofErr w:type="spellEnd"/>
      <w:r w:rsidRPr="005B126A">
        <w:rPr>
          <w:rFonts w:ascii="Times New Roman" w:eastAsia="Times New Roman" w:hAnsi="Times New Roman" w:cs="Times New Roman"/>
          <w:sz w:val="24"/>
          <w:szCs w:val="24"/>
          <w:lang w:eastAsia="de-DE"/>
        </w:rPr>
        <w:t xml:space="preserve"> auf der gleichen Welle schwim</w:t>
      </w:r>
      <w:r w:rsidRPr="005B126A">
        <w:rPr>
          <w:rFonts w:ascii="Times New Roman" w:eastAsia="Times New Roman" w:hAnsi="Times New Roman" w:cs="Times New Roman"/>
          <w:sz w:val="24"/>
          <w:szCs w:val="24"/>
          <w:lang w:eastAsia="de-DE"/>
        </w:rPr>
        <w:softHyphen/>
        <w:t xml:space="preserve">men, und die wechselseitige Ermutigung, in einer akzeptierenden und </w:t>
      </w:r>
      <w:proofErr w:type="spellStart"/>
      <w:r w:rsidRPr="005B126A">
        <w:rPr>
          <w:rFonts w:ascii="Times New Roman" w:eastAsia="Times New Roman" w:hAnsi="Times New Roman" w:cs="Times New Roman"/>
          <w:sz w:val="24"/>
          <w:szCs w:val="24"/>
          <w:lang w:eastAsia="de-DE"/>
        </w:rPr>
        <w:t>stär</w:t>
      </w:r>
      <w:r w:rsidRPr="005B126A">
        <w:rPr>
          <w:rFonts w:ascii="Times New Roman" w:eastAsia="Times New Roman" w:hAnsi="Times New Roman" w:cs="Times New Roman"/>
          <w:sz w:val="24"/>
          <w:szCs w:val="24"/>
          <w:lang w:eastAsia="de-DE"/>
        </w:rPr>
        <w:softHyphen/>
        <w:t>kenorientierten</w:t>
      </w:r>
      <w:proofErr w:type="spellEnd"/>
      <w:r w:rsidRPr="005B126A">
        <w:rPr>
          <w:rFonts w:ascii="Times New Roman" w:eastAsia="Times New Roman" w:hAnsi="Times New Roman" w:cs="Times New Roman"/>
          <w:sz w:val="24"/>
          <w:szCs w:val="24"/>
          <w:lang w:eastAsia="de-DE"/>
        </w:rPr>
        <w:t xml:space="preserve"> Arbeitshaltung fortzufahren, das ist mit Geld nicht zu be</w:t>
      </w:r>
      <w:r w:rsidRPr="005B126A">
        <w:rPr>
          <w:rFonts w:ascii="Times New Roman" w:eastAsia="Times New Roman" w:hAnsi="Times New Roman" w:cs="Times New Roman"/>
          <w:sz w:val="24"/>
          <w:szCs w:val="24"/>
          <w:lang w:eastAsia="de-DE"/>
        </w:rPr>
        <w:softHyphen/>
        <w:t>zah</w:t>
      </w:r>
      <w:r w:rsidRPr="005B126A">
        <w:rPr>
          <w:rFonts w:ascii="Times New Roman" w:eastAsia="Times New Roman" w:hAnsi="Times New Roman" w:cs="Times New Roman"/>
          <w:sz w:val="24"/>
          <w:szCs w:val="24"/>
          <w:lang w:eastAsia="de-DE"/>
        </w:rPr>
        <w:softHyphen/>
        <w:t xml:space="preserve">len“ (Mitarbeiterin einer Trennungs- und </w:t>
      </w:r>
      <w:proofErr w:type="spellStart"/>
      <w:r w:rsidRPr="005B126A">
        <w:rPr>
          <w:rFonts w:ascii="Times New Roman" w:eastAsia="Times New Roman" w:hAnsi="Times New Roman" w:cs="Times New Roman"/>
          <w:sz w:val="24"/>
          <w:szCs w:val="24"/>
          <w:lang w:eastAsia="de-DE"/>
        </w:rPr>
        <w:t>Scheidungsbera</w:t>
      </w:r>
      <w:r w:rsidRPr="005B126A">
        <w:rPr>
          <w:rFonts w:ascii="Times New Roman" w:eastAsia="Times New Roman" w:hAnsi="Times New Roman" w:cs="Times New Roman"/>
          <w:sz w:val="24"/>
          <w:szCs w:val="24"/>
          <w:lang w:eastAsia="de-DE"/>
        </w:rPr>
        <w:softHyphen/>
        <w:t>tungsstelle</w:t>
      </w:r>
      <w:proofErr w:type="spellEnd"/>
      <w:r w:rsidRPr="005B126A">
        <w:rPr>
          <w:rFonts w:ascii="Times New Roman" w:eastAsia="Times New Roman" w:hAnsi="Times New Roman" w:cs="Times New Roman"/>
          <w:sz w:val="24"/>
          <w:szCs w:val="24"/>
          <w:lang w:eastAsia="de-DE"/>
        </w:rPr>
        <w: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Diese Zitat macht eines recht deutlich: Berufliche Alleingänge in Sachen </w:t>
      </w:r>
      <w:proofErr w:type="spellStart"/>
      <w:r w:rsidRPr="005B126A">
        <w:rPr>
          <w:rFonts w:ascii="Times New Roman" w:eastAsia="Times New Roman" w:hAnsi="Times New Roman" w:cs="Times New Roman"/>
          <w:sz w:val="24"/>
          <w:szCs w:val="24"/>
          <w:lang w:eastAsia="de-DE"/>
        </w:rPr>
        <w:t>Em</w:t>
      </w:r>
      <w:r w:rsidRPr="005B126A">
        <w:rPr>
          <w:rFonts w:ascii="Times New Roman" w:eastAsia="Times New Roman" w:hAnsi="Times New Roman" w:cs="Times New Roman"/>
          <w:sz w:val="24"/>
          <w:szCs w:val="24"/>
          <w:lang w:eastAsia="de-DE"/>
        </w:rPr>
        <w:softHyphen/>
        <w:t>power</w:t>
      </w:r>
      <w:r w:rsidRPr="005B126A">
        <w:rPr>
          <w:rFonts w:ascii="Times New Roman" w:eastAsia="Times New Roman" w:hAnsi="Times New Roman" w:cs="Times New Roman"/>
          <w:sz w:val="24"/>
          <w:szCs w:val="24"/>
          <w:lang w:eastAsia="de-DE"/>
        </w:rPr>
        <w:softHyphen/>
        <w:t>ment</w:t>
      </w:r>
      <w:proofErr w:type="spellEnd"/>
      <w:r w:rsidRPr="005B126A">
        <w:rPr>
          <w:rFonts w:ascii="Times New Roman" w:eastAsia="Times New Roman" w:hAnsi="Times New Roman" w:cs="Times New Roman"/>
          <w:sz w:val="24"/>
          <w:szCs w:val="24"/>
          <w:lang w:eastAsia="de-DE"/>
        </w:rPr>
        <w:t xml:space="preserve"> sind ein riskantes Unterfangen. Die Rolle des Einzelkämp</w:t>
      </w:r>
      <w:r w:rsidRPr="005B126A">
        <w:rPr>
          <w:rFonts w:ascii="Times New Roman" w:eastAsia="Times New Roman" w:hAnsi="Times New Roman" w:cs="Times New Roman"/>
          <w:sz w:val="24"/>
          <w:szCs w:val="24"/>
          <w:lang w:eastAsia="de-DE"/>
        </w:rPr>
        <w:softHyphen/>
        <w:t>fers, der sich ‚in heroischem Kampf‘ gegen das Ge</w:t>
      </w:r>
      <w:r w:rsidRPr="005B126A">
        <w:rPr>
          <w:rFonts w:ascii="Times New Roman" w:eastAsia="Times New Roman" w:hAnsi="Times New Roman" w:cs="Times New Roman"/>
          <w:sz w:val="24"/>
          <w:szCs w:val="24"/>
          <w:lang w:eastAsia="de-DE"/>
        </w:rPr>
        <w:softHyphen/>
        <w:t>wicht der Routine stemmt, über</w:t>
      </w:r>
      <w:r w:rsidRPr="005B126A">
        <w:rPr>
          <w:rFonts w:ascii="Times New Roman" w:eastAsia="Times New Roman" w:hAnsi="Times New Roman" w:cs="Times New Roman"/>
          <w:sz w:val="24"/>
          <w:szCs w:val="24"/>
          <w:lang w:eastAsia="de-DE"/>
        </w:rPr>
        <w:softHyphen/>
        <w:t>for</w:t>
      </w:r>
      <w:r w:rsidRPr="005B126A">
        <w:rPr>
          <w:rFonts w:ascii="Times New Roman" w:eastAsia="Times New Roman" w:hAnsi="Times New Roman" w:cs="Times New Roman"/>
          <w:sz w:val="24"/>
          <w:szCs w:val="24"/>
          <w:lang w:eastAsia="de-DE"/>
        </w:rPr>
        <w:softHyphen/>
        <w:t>dert wohl auf Dauer die Kräfte des einzelnen. Was not</w:t>
      </w:r>
      <w:r w:rsidRPr="005B126A">
        <w:rPr>
          <w:rFonts w:ascii="Times New Roman" w:eastAsia="Times New Roman" w:hAnsi="Times New Roman" w:cs="Times New Roman"/>
          <w:sz w:val="24"/>
          <w:szCs w:val="24"/>
          <w:lang w:eastAsia="de-DE"/>
        </w:rPr>
        <w:softHyphen/>
        <w:t>wendig ist, das ist die Absicherung des ein</w:t>
      </w:r>
      <w:r w:rsidRPr="005B126A">
        <w:rPr>
          <w:rFonts w:ascii="Times New Roman" w:eastAsia="Times New Roman" w:hAnsi="Times New Roman" w:cs="Times New Roman"/>
          <w:sz w:val="24"/>
          <w:szCs w:val="24"/>
          <w:lang w:eastAsia="de-DE"/>
        </w:rPr>
        <w:softHyphen/>
        <w:t>zelnen Mitar</w:t>
      </w:r>
      <w:r w:rsidRPr="005B126A">
        <w:rPr>
          <w:rFonts w:ascii="Times New Roman" w:eastAsia="Times New Roman" w:hAnsi="Times New Roman" w:cs="Times New Roman"/>
          <w:sz w:val="24"/>
          <w:szCs w:val="24"/>
          <w:lang w:eastAsia="de-DE"/>
        </w:rPr>
        <w:softHyphen/>
        <w:t xml:space="preserve">beiters in einer institutionell geteilten „Kultur des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Ein Instrument, das sich im Rahmen von Teamberatung und Organisationsentwicklung bewährt hat, ist hier </w:t>
      </w:r>
      <w:r w:rsidRPr="005B126A">
        <w:rPr>
          <w:rFonts w:ascii="Times New Roman" w:eastAsia="Times New Roman" w:hAnsi="Times New Roman" w:cs="Times New Roman"/>
          <w:i/>
          <w:iCs/>
          <w:sz w:val="24"/>
          <w:szCs w:val="24"/>
          <w:lang w:eastAsia="de-DE"/>
        </w:rPr>
        <w:t>der „</w:t>
      </w:r>
      <w:proofErr w:type="spellStart"/>
      <w:r w:rsidRPr="005B126A">
        <w:rPr>
          <w:rFonts w:ascii="Times New Roman" w:eastAsia="Times New Roman" w:hAnsi="Times New Roman" w:cs="Times New Roman"/>
          <w:i/>
          <w:iCs/>
          <w:sz w:val="24"/>
          <w:szCs w:val="24"/>
          <w:lang w:eastAsia="de-DE"/>
        </w:rPr>
        <w:t>Empowerment</w:t>
      </w:r>
      <w:proofErr w:type="spellEnd"/>
      <w:r w:rsidRPr="005B126A">
        <w:rPr>
          <w:rFonts w:ascii="Times New Roman" w:eastAsia="Times New Roman" w:hAnsi="Times New Roman" w:cs="Times New Roman"/>
          <w:i/>
          <w:iCs/>
          <w:sz w:val="24"/>
          <w:szCs w:val="24"/>
          <w:lang w:eastAsia="de-DE"/>
        </w:rPr>
        <w:t>-Zirkel“</w:t>
      </w:r>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-Zirkel - das sind funktionsübergreifend zusammengesetzte Arbeitsgruppen (ggf. auch das Gesamtteam einer Einrichtung), die in synergetischer Kopplung von Einzelbeiträgen Vorschläge für eine Veränderung von institutionellem Leitbild und ‚</w:t>
      </w:r>
      <w:proofErr w:type="spellStart"/>
      <w:r w:rsidRPr="005B126A">
        <w:rPr>
          <w:rFonts w:ascii="Times New Roman" w:eastAsia="Times New Roman" w:hAnsi="Times New Roman" w:cs="Times New Roman"/>
          <w:sz w:val="24"/>
          <w:szCs w:val="24"/>
          <w:lang w:eastAsia="de-DE"/>
        </w:rPr>
        <w:t>corporate</w:t>
      </w:r>
      <w:proofErr w:type="spellEnd"/>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identity</w:t>
      </w:r>
      <w:proofErr w:type="spellEnd"/>
      <w:r w:rsidRPr="005B126A">
        <w:rPr>
          <w:rFonts w:ascii="Times New Roman" w:eastAsia="Times New Roman" w:hAnsi="Times New Roman" w:cs="Times New Roman"/>
          <w:sz w:val="24"/>
          <w:szCs w:val="24"/>
          <w:lang w:eastAsia="de-DE"/>
        </w:rPr>
        <w:t xml:space="preserve">‘, von methodischem Profil und kollegialen Kommunikationsstrukturen im Zeichen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ausarbeiten und deren Implementation unterstützend begleiten. </w:t>
      </w:r>
    </w:p>
    <w:p w:rsidR="005B126A" w:rsidRPr="005B126A" w:rsidRDefault="005B126A" w:rsidP="005B126A">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5B126A">
        <w:rPr>
          <w:rFonts w:ascii="Times New Roman" w:eastAsia="Times New Roman" w:hAnsi="Times New Roman" w:cs="Times New Roman"/>
          <w:b/>
          <w:bCs/>
          <w:sz w:val="24"/>
          <w:szCs w:val="24"/>
          <w:lang w:eastAsia="de-DE"/>
        </w:rPr>
        <w:t>Der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 xml:space="preserve">-Zirkel“ -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-Arbeit im Team</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Der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-Zirkel ist ein methodisches Instrument der Organisationsentwicklung.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-Zirkel arbeiten analog der im Produktionsbereich bereits seit den 50er Jahren eingeführten „Qualitäts-Zirkel“ (Arbeitskreise zur Verbesserung der Produkt-Qualität und der Arbeitsqualität). Ziel ist die gemeinsame Erarbeitung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-förderlichen Organisationsstrukturen („</w:t>
      </w:r>
      <w:proofErr w:type="spellStart"/>
      <w:r w:rsidRPr="005B126A">
        <w:rPr>
          <w:rFonts w:ascii="Times New Roman" w:eastAsia="Times New Roman" w:hAnsi="Times New Roman" w:cs="Times New Roman"/>
          <w:sz w:val="24"/>
          <w:szCs w:val="24"/>
          <w:lang w:eastAsia="de-DE"/>
        </w:rPr>
        <w:t>empowering</w:t>
      </w:r>
      <w:proofErr w:type="spellEnd"/>
      <w:r w:rsidRPr="005B126A">
        <w:rPr>
          <w:rFonts w:ascii="Times New Roman" w:eastAsia="Times New Roman" w:hAnsi="Times New Roman" w:cs="Times New Roman"/>
          <w:sz w:val="24"/>
          <w:szCs w:val="24"/>
          <w:lang w:eastAsia="de-DE"/>
        </w:rPr>
        <w:t xml:space="preserve"> </w:t>
      </w:r>
      <w:proofErr w:type="spellStart"/>
      <w:r w:rsidRPr="005B126A">
        <w:rPr>
          <w:rFonts w:ascii="Times New Roman" w:eastAsia="Times New Roman" w:hAnsi="Times New Roman" w:cs="Times New Roman"/>
          <w:sz w:val="24"/>
          <w:szCs w:val="24"/>
          <w:lang w:eastAsia="de-DE"/>
        </w:rPr>
        <w:t>organizations</w:t>
      </w:r>
      <w:proofErr w:type="spellEnd"/>
      <w:r w:rsidRPr="005B126A">
        <w:rPr>
          <w:rFonts w:ascii="Times New Roman" w:eastAsia="Times New Roman" w:hAnsi="Times New Roman" w:cs="Times New Roman"/>
          <w:sz w:val="24"/>
          <w:szCs w:val="24"/>
          <w:lang w:eastAsia="de-DE"/>
        </w:rPr>
        <w:t>“), d.h. also die Gestaltung von Arbeitsplatzstrukturen, die</w:t>
      </w:r>
    </w:p>
    <w:p w:rsidR="005B126A" w:rsidRPr="005B126A" w:rsidRDefault="005B126A" w:rsidP="005B12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eine gemeinsame institutionelle „Kultur des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anregen und fördern;</w:t>
      </w:r>
    </w:p>
    <w:p w:rsidR="005B126A" w:rsidRPr="005B126A" w:rsidRDefault="005B126A" w:rsidP="005B12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die Motivation der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 xml:space="preserve"> fördern, die ihre spezifischen Fähigkeiten und Stärken in der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-Arbeit aktivieren und ihre Identifikation mit dem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-Programm bestärken;</w:t>
      </w:r>
    </w:p>
    <w:p w:rsidR="005B126A" w:rsidRPr="005B126A" w:rsidRDefault="005B126A" w:rsidP="005B12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das Engagement und die subjektive Arbeitszufriedenheit der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 xml:space="preserve"> durch die positiv erfahrene Einbindung in eine verlässliche und von allen Mitgliedern geteilte Organisationskultur befördern.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Die Arbeit an einer institutionellen „Kultur des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ist eine dauerhafte, nie wirklich abgeschlossene Arbeit im Team. Hierzu bedarf es eines festen Ortes und eines festen organisatorischen Settings. Die im </w:t>
      </w:r>
      <w:proofErr w:type="gramStart"/>
      <w:r w:rsidRPr="005B126A">
        <w:rPr>
          <w:rFonts w:ascii="Times New Roman" w:eastAsia="Times New Roman" w:hAnsi="Times New Roman" w:cs="Times New Roman"/>
          <w:sz w:val="24"/>
          <w:szCs w:val="24"/>
          <w:lang w:eastAsia="de-DE"/>
        </w:rPr>
        <w:t>folgenden</w:t>
      </w:r>
      <w:proofErr w:type="gramEnd"/>
      <w:r w:rsidRPr="005B126A">
        <w:rPr>
          <w:rFonts w:ascii="Times New Roman" w:eastAsia="Times New Roman" w:hAnsi="Times New Roman" w:cs="Times New Roman"/>
          <w:sz w:val="24"/>
          <w:szCs w:val="24"/>
          <w:lang w:eastAsia="de-DE"/>
        </w:rPr>
        <w:t xml:space="preserve"> aufgelisteten Themen strukturieren das Gespräch.</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 xml:space="preserve">Themen des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-Zirkels sind u.a.:</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lastRenderedPageBreak/>
        <w:t>Der Perspektivenwechsel von der Defizit- zur Stärkenorientierung:</w:t>
      </w:r>
      <w:bookmarkStart w:id="2" w:name="_GoBack"/>
      <w:bookmarkEnd w:id="2"/>
      <w:r w:rsidRPr="005B126A">
        <w:rPr>
          <w:rFonts w:ascii="Times New Roman" w:eastAsia="Times New Roman" w:hAnsi="Times New Roman" w:cs="Times New Roman"/>
          <w:sz w:val="24"/>
          <w:szCs w:val="24"/>
          <w:lang w:eastAsia="de-DE"/>
        </w:rPr>
        <w:br/>
        <w:t xml:space="preserve">Die (durch einen externen Moderator geleitete) Diskussion über die „Philosophie der Menschenstärken“ und ihren spezifischen Zuschnitt im jeweiligen institutionellen Handlungsfeld; die kritische Reflexion defizitgeprägter Wahrnehmungsmuster für ‚typische‘ Problemfälle und der kontrastierende Blick auf verfügbare personale und soziale Ressourcen; die Einführung von ergänzenden Verfahren zur Diagnose von Stärken und Ressourcen im Rahmen von Erstgesprächen, Sozialanamnese und Hilfeplanung („Verfahren der Kompetenzdiagnostik“); multiperspektivische Fallgespräche im Team, in denen (von zwei </w:t>
      </w:r>
      <w:proofErr w:type="spellStart"/>
      <w:r w:rsidRPr="005B126A">
        <w:rPr>
          <w:rFonts w:ascii="Times New Roman" w:eastAsia="Times New Roman" w:hAnsi="Times New Roman" w:cs="Times New Roman"/>
          <w:sz w:val="24"/>
          <w:szCs w:val="24"/>
          <w:lang w:eastAsia="de-DE"/>
        </w:rPr>
        <w:t>ModeratorInnen</w:t>
      </w:r>
      <w:proofErr w:type="spellEnd"/>
      <w:r w:rsidRPr="005B126A">
        <w:rPr>
          <w:rFonts w:ascii="Times New Roman" w:eastAsia="Times New Roman" w:hAnsi="Times New Roman" w:cs="Times New Roman"/>
          <w:sz w:val="24"/>
          <w:szCs w:val="24"/>
          <w:lang w:eastAsia="de-DE"/>
        </w:rPr>
        <w:t xml:space="preserve">) zum einen die Problemlage und die </w:t>
      </w:r>
      <w:proofErr w:type="spellStart"/>
      <w:r w:rsidRPr="005B126A">
        <w:rPr>
          <w:rFonts w:ascii="Times New Roman" w:eastAsia="Times New Roman" w:hAnsi="Times New Roman" w:cs="Times New Roman"/>
          <w:sz w:val="24"/>
          <w:szCs w:val="24"/>
          <w:lang w:eastAsia="de-DE"/>
        </w:rPr>
        <w:t>defizitgepägten</w:t>
      </w:r>
      <w:proofErr w:type="spellEnd"/>
      <w:r w:rsidRPr="005B126A">
        <w:rPr>
          <w:rFonts w:ascii="Times New Roman" w:eastAsia="Times New Roman" w:hAnsi="Times New Roman" w:cs="Times New Roman"/>
          <w:sz w:val="24"/>
          <w:szCs w:val="24"/>
          <w:lang w:eastAsia="de-DE"/>
        </w:rPr>
        <w:t xml:space="preserve"> Handlungsanteile des Klienten, zum anderen seine Stärken und Ressourcen kontrastierend vorgestellt werden.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Die Verständigung auf einen gemeinsamen Zielkatalog (Leitbild):</w:t>
      </w:r>
      <w:r w:rsidRPr="005B126A">
        <w:rPr>
          <w:rFonts w:ascii="Times New Roman" w:eastAsia="Times New Roman" w:hAnsi="Times New Roman" w:cs="Times New Roman"/>
          <w:sz w:val="24"/>
          <w:szCs w:val="24"/>
          <w:lang w:eastAsia="de-DE"/>
        </w:rPr>
        <w:br/>
        <w:t>Die gemeinsame Verständigung des Teams auf Parameter und Standards, an denen wünschenswerte Veränderungen der Lebenslage der Klienten (Ergebnisqualität), gelingende Arbeitsbeziehungen zwischen Sozialarbeiter und Klient (Prozessqualität) und ‚stimmige‘ institutionelle Strukturbedingungen (Strukturqualität) bemessen werden.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Die Transparenz von Informationen und Entscheidungen:</w:t>
      </w:r>
      <w:r w:rsidRPr="005B126A">
        <w:rPr>
          <w:rFonts w:ascii="Times New Roman" w:eastAsia="Times New Roman" w:hAnsi="Times New Roman" w:cs="Times New Roman"/>
          <w:sz w:val="24"/>
          <w:szCs w:val="24"/>
          <w:lang w:eastAsia="de-DE"/>
        </w:rPr>
        <w:br/>
        <w:t xml:space="preserve">Die Transparenz von Input-Informationen, Verfahren, Entscheidungen und organisatorischen Planungen für alle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 xml:space="preserve">; der Abbau hierarchischer Informations- und Kommunikationswege; ein Informationsnetzwerk, in dem die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 xml:space="preserve"> sich als ‚Teilhaber‘ der Organisation erfahren.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Eine partizipative institutionelle Entscheidungsstruktur:</w:t>
      </w:r>
      <w:r w:rsidRPr="005B126A">
        <w:rPr>
          <w:rFonts w:ascii="Times New Roman" w:eastAsia="Times New Roman" w:hAnsi="Times New Roman" w:cs="Times New Roman"/>
          <w:sz w:val="24"/>
          <w:szCs w:val="24"/>
          <w:lang w:eastAsia="de-DE"/>
        </w:rPr>
        <w:br/>
        <w:t xml:space="preserve">Die </w:t>
      </w:r>
      <w:proofErr w:type="spellStart"/>
      <w:r w:rsidRPr="005B126A">
        <w:rPr>
          <w:rFonts w:ascii="Times New Roman" w:eastAsia="Times New Roman" w:hAnsi="Times New Roman" w:cs="Times New Roman"/>
          <w:sz w:val="24"/>
          <w:szCs w:val="24"/>
          <w:lang w:eastAsia="de-DE"/>
        </w:rPr>
        <w:t>Enthierarchisierung</w:t>
      </w:r>
      <w:proofErr w:type="spellEnd"/>
      <w:r w:rsidRPr="005B126A">
        <w:rPr>
          <w:rFonts w:ascii="Times New Roman" w:eastAsia="Times New Roman" w:hAnsi="Times New Roman" w:cs="Times New Roman"/>
          <w:sz w:val="24"/>
          <w:szCs w:val="24"/>
          <w:lang w:eastAsia="de-DE"/>
        </w:rPr>
        <w:t xml:space="preserve"> von institutionellen Entscheidungs- und Kontrollstrukturen; eine Delegation von Entscheidungsbefugnissen und eine ergebnisorientierte Entscheidungsfindung in flachen Hierarchien („partizipatives Management“); die Ersetzung von alten Hierarchien durch selbstgesteuerte Teams; eine klare und für alle transparente Verteilung von Zuständigkeiten und Verantwortlichkeiten.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Die Suche nach fördernden und sichernden Teamstrukturen:</w:t>
      </w:r>
      <w:r w:rsidRPr="005B126A">
        <w:rPr>
          <w:rFonts w:ascii="Times New Roman" w:eastAsia="Times New Roman" w:hAnsi="Times New Roman" w:cs="Times New Roman"/>
          <w:sz w:val="24"/>
          <w:szCs w:val="24"/>
          <w:lang w:eastAsia="de-DE"/>
        </w:rPr>
        <w:br/>
        <w:t>Eine Team-Kultur wechselseitiger Achtung und Anerkennung; die Akzeptanz unterschiedlicher fachlicher Perspektiven und methodischer Arbeitsformen; kollegiale Fallberatung: der emotional entlastende Austausch in fallbezogenen Situationen der Unsicherheit; die kooperative Fallbearbeitung im multiprofessionellen Team; eine offene Konfliktaustragung und nicht-destruktive Lösungsverfahren; die Erfahrung von Verlässlichkeit und allseitigem Engagement.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Die Komplementarität von Zuständigkeiten und Methoden:</w:t>
      </w:r>
      <w:r w:rsidRPr="005B126A">
        <w:rPr>
          <w:rFonts w:ascii="Times New Roman" w:eastAsia="Times New Roman" w:hAnsi="Times New Roman" w:cs="Times New Roman"/>
          <w:sz w:val="24"/>
          <w:szCs w:val="24"/>
          <w:lang w:eastAsia="de-DE"/>
        </w:rPr>
        <w:br/>
        <w:t xml:space="preserve">Die Abgrenzung spezifischer inhaltlicher Zuständigkeiten („Arbeits-Domänen“) und methodischer Kompetenzen der einzelnen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 die Gelegenheit, individuelle methodische Fähigkeiten, Kompetenzen und Kenntnisse in die alltäglichen Arbeitsprozesse einbringen zu können.</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Die Gestaltbarkeit des individuellen Arbeitsplatzes:</w:t>
      </w:r>
      <w:r w:rsidRPr="005B126A">
        <w:rPr>
          <w:rFonts w:ascii="Times New Roman" w:eastAsia="Times New Roman" w:hAnsi="Times New Roman" w:cs="Times New Roman"/>
          <w:sz w:val="24"/>
          <w:szCs w:val="24"/>
          <w:lang w:eastAsia="de-DE"/>
        </w:rPr>
        <w:br/>
        <w:t>Die individuelle Verfügung über räumliche Ausstattung und persönliches Budget; Zeitsouveränität: ein eigenbestimmter Umgang mit Zeit in der Bewältigung berufsalltäglicher Aufgaben; die Anerkennung des individuellen methodischen Handelns des einzelnen Mitarbeiters und seines Arbeitsstils im Team.</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lastRenderedPageBreak/>
        <w:t>Die Einführung von Verfahren der (Selbst-)Evaluation:</w:t>
      </w:r>
      <w:r w:rsidRPr="005B126A">
        <w:rPr>
          <w:rFonts w:ascii="Times New Roman" w:eastAsia="Times New Roman" w:hAnsi="Times New Roman" w:cs="Times New Roman"/>
          <w:sz w:val="24"/>
          <w:szCs w:val="24"/>
          <w:lang w:eastAsia="de-DE"/>
        </w:rPr>
        <w:br/>
        <w:t xml:space="preserve">Eine fortlaufende (Selbst-)Evaluation der Struktur-, </w:t>
      </w:r>
      <w:proofErr w:type="spellStart"/>
      <w:r w:rsidRPr="005B126A">
        <w:rPr>
          <w:rFonts w:ascii="Times New Roman" w:eastAsia="Times New Roman" w:hAnsi="Times New Roman" w:cs="Times New Roman"/>
          <w:sz w:val="24"/>
          <w:szCs w:val="24"/>
          <w:lang w:eastAsia="de-DE"/>
        </w:rPr>
        <w:t>Prozeß</w:t>
      </w:r>
      <w:proofErr w:type="spellEnd"/>
      <w:r w:rsidRPr="005B126A">
        <w:rPr>
          <w:rFonts w:ascii="Times New Roman" w:eastAsia="Times New Roman" w:hAnsi="Times New Roman" w:cs="Times New Roman"/>
          <w:sz w:val="24"/>
          <w:szCs w:val="24"/>
          <w:lang w:eastAsia="de-DE"/>
        </w:rPr>
        <w:t xml:space="preserve">- und Produktqualität; der Einsatz von turnusmäßigen </w:t>
      </w:r>
      <w:proofErr w:type="spellStart"/>
      <w:r w:rsidRPr="005B126A">
        <w:rPr>
          <w:rFonts w:ascii="Times New Roman" w:eastAsia="Times New Roman" w:hAnsi="Times New Roman" w:cs="Times New Roman"/>
          <w:sz w:val="24"/>
          <w:szCs w:val="24"/>
          <w:lang w:eastAsia="de-DE"/>
        </w:rPr>
        <w:t>NutzerInnen</w:t>
      </w:r>
      <w:proofErr w:type="spellEnd"/>
      <w:r w:rsidRPr="005B126A">
        <w:rPr>
          <w:rFonts w:ascii="Times New Roman" w:eastAsia="Times New Roman" w:hAnsi="Times New Roman" w:cs="Times New Roman"/>
          <w:sz w:val="24"/>
          <w:szCs w:val="24"/>
          <w:lang w:eastAsia="de-DE"/>
        </w:rPr>
        <w:t xml:space="preserve">- und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-Befragungen als Instrument einer zielgerichteten  Arbeitsoptimierung; die gemeinsame Festlegung von Messkriterien („</w:t>
      </w:r>
      <w:proofErr w:type="spellStart"/>
      <w:r w:rsidRPr="005B126A">
        <w:rPr>
          <w:rFonts w:ascii="Times New Roman" w:eastAsia="Times New Roman" w:hAnsi="Times New Roman" w:cs="Times New Roman"/>
          <w:sz w:val="24"/>
          <w:szCs w:val="24"/>
          <w:lang w:eastAsia="de-DE"/>
        </w:rPr>
        <w:t>benchmarks</w:t>
      </w:r>
      <w:proofErr w:type="spellEnd"/>
      <w:r w:rsidRPr="005B126A">
        <w:rPr>
          <w:rFonts w:ascii="Times New Roman" w:eastAsia="Times New Roman" w:hAnsi="Times New Roman" w:cs="Times New Roman"/>
          <w:sz w:val="24"/>
          <w:szCs w:val="24"/>
          <w:lang w:eastAsia="de-DE"/>
        </w:rPr>
        <w:t>“), an denen der Erfolg des beruflichen Handelns bemessen wird, und die Dokumentation dieser Erfolge in der institutioneneigenen Berichterstattung.</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Eine gemeinsame Ergebnisverantwortung:</w:t>
      </w:r>
      <w:r w:rsidRPr="005B126A">
        <w:rPr>
          <w:rFonts w:ascii="Times New Roman" w:eastAsia="Times New Roman" w:hAnsi="Times New Roman" w:cs="Times New Roman"/>
          <w:sz w:val="24"/>
          <w:szCs w:val="24"/>
          <w:lang w:eastAsia="de-DE"/>
        </w:rPr>
        <w:br/>
        <w:t xml:space="preserve">Die Bereitschaft aller </w:t>
      </w:r>
      <w:proofErr w:type="spellStart"/>
      <w:r w:rsidRPr="005B126A">
        <w:rPr>
          <w:rFonts w:ascii="Times New Roman" w:eastAsia="Times New Roman" w:hAnsi="Times New Roman" w:cs="Times New Roman"/>
          <w:sz w:val="24"/>
          <w:szCs w:val="24"/>
          <w:lang w:eastAsia="de-DE"/>
        </w:rPr>
        <w:t>MitarbeiterInnen</w:t>
      </w:r>
      <w:proofErr w:type="spellEnd"/>
      <w:r w:rsidRPr="005B126A">
        <w:rPr>
          <w:rFonts w:ascii="Times New Roman" w:eastAsia="Times New Roman" w:hAnsi="Times New Roman" w:cs="Times New Roman"/>
          <w:sz w:val="24"/>
          <w:szCs w:val="24"/>
          <w:lang w:eastAsia="de-DE"/>
        </w:rPr>
        <w:t>, bei Nicht-Erreichen der definierten Qualitätsziele Verantwortung zu tragen - und dies im Sinne eines Neu-Lernens, einer kollegialen Neuverständigung, einer Neusortierung organisatorischer, methodischer und verfahrensbezogener Strukturen.</w:t>
      </w:r>
      <w:r w:rsidRPr="005B126A">
        <w:rPr>
          <w:rFonts w:ascii="Times New Roman" w:eastAsia="Times New Roman" w:hAnsi="Times New Roman" w:cs="Times New Roman"/>
          <w:b/>
          <w:bCs/>
          <w:sz w:val="24"/>
          <w:szCs w:val="24"/>
          <w:lang w:eastAsia="de-DE"/>
        </w:rPr>
        <w:t xml:space="preserve"> </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t>Die Chance auf Weiterlernen („</w:t>
      </w:r>
      <w:proofErr w:type="spellStart"/>
      <w:r w:rsidRPr="005B126A">
        <w:rPr>
          <w:rFonts w:ascii="Times New Roman" w:eastAsia="Times New Roman" w:hAnsi="Times New Roman" w:cs="Times New Roman"/>
          <w:b/>
          <w:bCs/>
          <w:sz w:val="24"/>
          <w:szCs w:val="24"/>
          <w:lang w:eastAsia="de-DE"/>
        </w:rPr>
        <w:t>learning</w:t>
      </w:r>
      <w:proofErr w:type="spellEnd"/>
      <w:r w:rsidRPr="005B126A">
        <w:rPr>
          <w:rFonts w:ascii="Times New Roman" w:eastAsia="Times New Roman" w:hAnsi="Times New Roman" w:cs="Times New Roman"/>
          <w:b/>
          <w:bCs/>
          <w:sz w:val="24"/>
          <w:szCs w:val="24"/>
          <w:lang w:eastAsia="de-DE"/>
        </w:rPr>
        <w:t xml:space="preserve"> </w:t>
      </w:r>
      <w:proofErr w:type="spellStart"/>
      <w:r w:rsidRPr="005B126A">
        <w:rPr>
          <w:rFonts w:ascii="Times New Roman" w:eastAsia="Times New Roman" w:hAnsi="Times New Roman" w:cs="Times New Roman"/>
          <w:b/>
          <w:bCs/>
          <w:sz w:val="24"/>
          <w:szCs w:val="24"/>
          <w:lang w:eastAsia="de-DE"/>
        </w:rPr>
        <w:t>organization</w:t>
      </w:r>
      <w:proofErr w:type="spellEnd"/>
      <w:r w:rsidRPr="005B126A">
        <w:rPr>
          <w:rFonts w:ascii="Times New Roman" w:eastAsia="Times New Roman" w:hAnsi="Times New Roman" w:cs="Times New Roman"/>
          <w:b/>
          <w:bCs/>
          <w:sz w:val="24"/>
          <w:szCs w:val="24"/>
          <w:lang w:eastAsia="de-DE"/>
        </w:rPr>
        <w:t>“):</w:t>
      </w:r>
      <w:r w:rsidRPr="005B126A">
        <w:rPr>
          <w:rFonts w:ascii="Times New Roman" w:eastAsia="Times New Roman" w:hAnsi="Times New Roman" w:cs="Times New Roman"/>
          <w:sz w:val="24"/>
          <w:szCs w:val="24"/>
          <w:lang w:eastAsia="de-DE"/>
        </w:rPr>
        <w:br/>
        <w:t>Externe (Einzel-)Supervision; Angebote der Fort- und Weiterbildung; das Angebot einer turnusmäßigen externen Konzeptberatung.</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-Zirkel verändern dort, wo sie erfolgreich eingeführt sind, Organisationskultur und Teamqualität. Sie sind </w:t>
      </w:r>
      <w:proofErr w:type="spellStart"/>
      <w:r w:rsidRPr="005B126A">
        <w:rPr>
          <w:rFonts w:ascii="Times New Roman" w:eastAsia="Times New Roman" w:hAnsi="Times New Roman" w:cs="Times New Roman"/>
          <w:sz w:val="24"/>
          <w:szCs w:val="24"/>
          <w:lang w:eastAsia="de-DE"/>
        </w:rPr>
        <w:t>Gegen</w:t>
      </w:r>
      <w:r w:rsidRPr="005B126A">
        <w:rPr>
          <w:rFonts w:ascii="Times New Roman" w:eastAsia="Times New Roman" w:hAnsi="Times New Roman" w:cs="Times New Roman"/>
          <w:sz w:val="24"/>
          <w:szCs w:val="24"/>
          <w:lang w:eastAsia="de-DE"/>
        </w:rPr>
        <w:softHyphen/>
        <w:t>rezepte</w:t>
      </w:r>
      <w:proofErr w:type="spellEnd"/>
      <w:r w:rsidRPr="005B126A">
        <w:rPr>
          <w:rFonts w:ascii="Times New Roman" w:eastAsia="Times New Roman" w:hAnsi="Times New Roman" w:cs="Times New Roman"/>
          <w:sz w:val="24"/>
          <w:szCs w:val="24"/>
          <w:lang w:eastAsia="de-DE"/>
        </w:rPr>
        <w:t xml:space="preserve"> gegen die </w:t>
      </w:r>
      <w:proofErr w:type="spellStart"/>
      <w:r w:rsidRPr="005B126A">
        <w:rPr>
          <w:rFonts w:ascii="Times New Roman" w:eastAsia="Times New Roman" w:hAnsi="Times New Roman" w:cs="Times New Roman"/>
          <w:sz w:val="24"/>
          <w:szCs w:val="24"/>
          <w:lang w:eastAsia="de-DE"/>
        </w:rPr>
        <w:t>Behar</w:t>
      </w:r>
      <w:r w:rsidRPr="005B126A">
        <w:rPr>
          <w:rFonts w:ascii="Times New Roman" w:eastAsia="Times New Roman" w:hAnsi="Times New Roman" w:cs="Times New Roman"/>
          <w:sz w:val="24"/>
          <w:szCs w:val="24"/>
          <w:lang w:eastAsia="de-DE"/>
        </w:rPr>
        <w:softHyphen/>
        <w:t>rungs</w:t>
      </w:r>
      <w:r w:rsidRPr="005B126A">
        <w:rPr>
          <w:rFonts w:ascii="Times New Roman" w:eastAsia="Times New Roman" w:hAnsi="Times New Roman" w:cs="Times New Roman"/>
          <w:sz w:val="24"/>
          <w:szCs w:val="24"/>
          <w:lang w:eastAsia="de-DE"/>
        </w:rPr>
        <w:softHyphen/>
        <w:t>macht</w:t>
      </w:r>
      <w:proofErr w:type="spellEnd"/>
      <w:r w:rsidRPr="005B126A">
        <w:rPr>
          <w:rFonts w:ascii="Times New Roman" w:eastAsia="Times New Roman" w:hAnsi="Times New Roman" w:cs="Times New Roman"/>
          <w:sz w:val="24"/>
          <w:szCs w:val="24"/>
          <w:lang w:eastAsia="de-DE"/>
        </w:rPr>
        <w:t xml:space="preserve"> alt</w:t>
      </w:r>
      <w:r w:rsidRPr="005B126A">
        <w:rPr>
          <w:rFonts w:ascii="Times New Roman" w:eastAsia="Times New Roman" w:hAnsi="Times New Roman" w:cs="Times New Roman"/>
          <w:sz w:val="24"/>
          <w:szCs w:val="24"/>
          <w:lang w:eastAsia="de-DE"/>
        </w:rPr>
        <w:softHyphen/>
        <w:t>herge</w:t>
      </w:r>
      <w:r w:rsidRPr="005B126A">
        <w:rPr>
          <w:rFonts w:ascii="Times New Roman" w:eastAsia="Times New Roman" w:hAnsi="Times New Roman" w:cs="Times New Roman"/>
          <w:sz w:val="24"/>
          <w:szCs w:val="24"/>
          <w:lang w:eastAsia="de-DE"/>
        </w:rPr>
        <w:softHyphen/>
        <w:t>brachter Berufsroutinen, sie sind Gegengifte gegen den Ver</w:t>
      </w:r>
      <w:r w:rsidRPr="005B126A">
        <w:rPr>
          <w:rFonts w:ascii="Times New Roman" w:eastAsia="Times New Roman" w:hAnsi="Times New Roman" w:cs="Times New Roman"/>
          <w:sz w:val="24"/>
          <w:szCs w:val="24"/>
          <w:lang w:eastAsia="de-DE"/>
        </w:rPr>
        <w:softHyphen/>
        <w:t>lust von Ego-Invol</w:t>
      </w:r>
      <w:r w:rsidRPr="005B126A">
        <w:rPr>
          <w:rFonts w:ascii="Times New Roman" w:eastAsia="Times New Roman" w:hAnsi="Times New Roman" w:cs="Times New Roman"/>
          <w:sz w:val="24"/>
          <w:szCs w:val="24"/>
          <w:lang w:eastAsia="de-DE"/>
        </w:rPr>
        <w:softHyphen/>
        <w:t xml:space="preserve">vement und </w:t>
      </w:r>
      <w:proofErr w:type="spellStart"/>
      <w:r w:rsidRPr="005B126A">
        <w:rPr>
          <w:rFonts w:ascii="Times New Roman" w:eastAsia="Times New Roman" w:hAnsi="Times New Roman" w:cs="Times New Roman"/>
          <w:sz w:val="24"/>
          <w:szCs w:val="24"/>
          <w:lang w:eastAsia="de-DE"/>
        </w:rPr>
        <w:t>Verände</w:t>
      </w:r>
      <w:r w:rsidRPr="005B126A">
        <w:rPr>
          <w:rFonts w:ascii="Times New Roman" w:eastAsia="Times New Roman" w:hAnsi="Times New Roman" w:cs="Times New Roman"/>
          <w:sz w:val="24"/>
          <w:szCs w:val="24"/>
          <w:lang w:eastAsia="de-DE"/>
        </w:rPr>
        <w:softHyphen/>
        <w:t>rungsmoti</w:t>
      </w:r>
      <w:r w:rsidRPr="005B126A">
        <w:rPr>
          <w:rFonts w:ascii="Times New Roman" w:eastAsia="Times New Roman" w:hAnsi="Times New Roman" w:cs="Times New Roman"/>
          <w:sz w:val="24"/>
          <w:szCs w:val="24"/>
          <w:lang w:eastAsia="de-DE"/>
        </w:rPr>
        <w:softHyphen/>
        <w:t>vation</w:t>
      </w:r>
      <w:proofErr w:type="spellEnd"/>
      <w:r w:rsidRPr="005B126A">
        <w:rPr>
          <w:rFonts w:ascii="Times New Roman" w:eastAsia="Times New Roman" w:hAnsi="Times New Roman" w:cs="Times New Roman"/>
          <w:sz w:val="24"/>
          <w:szCs w:val="24"/>
          <w:lang w:eastAsia="de-DE"/>
        </w:rPr>
        <w:t xml:space="preserve"> und geben den Kurswechseln der Institution in Richtung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eine verbindliche Richtschnur. </w:t>
      </w:r>
    </w:p>
    <w:p w:rsidR="005B126A" w:rsidRPr="005B126A" w:rsidRDefault="005B126A" w:rsidP="005B126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B126A">
        <w:rPr>
          <w:rFonts w:ascii="Times New Roman" w:eastAsia="Times New Roman" w:hAnsi="Times New Roman" w:cs="Times New Roman"/>
          <w:b/>
          <w:bCs/>
          <w:sz w:val="27"/>
          <w:szCs w:val="27"/>
          <w:lang w:eastAsia="de-DE"/>
        </w:rPr>
        <w:t xml:space="preserve">8. </w:t>
      </w:r>
      <w:proofErr w:type="spellStart"/>
      <w:r w:rsidRPr="005B126A">
        <w:rPr>
          <w:rFonts w:ascii="Times New Roman" w:eastAsia="Times New Roman" w:hAnsi="Times New Roman" w:cs="Times New Roman"/>
          <w:b/>
          <w:bCs/>
          <w:sz w:val="27"/>
          <w:szCs w:val="27"/>
          <w:lang w:eastAsia="de-DE"/>
        </w:rPr>
        <w:t>Empowerment</w:t>
      </w:r>
      <w:proofErr w:type="spellEnd"/>
      <w:r w:rsidRPr="005B126A">
        <w:rPr>
          <w:rFonts w:ascii="Times New Roman" w:eastAsia="Times New Roman" w:hAnsi="Times New Roman" w:cs="Times New Roman"/>
          <w:b/>
          <w:bCs/>
          <w:sz w:val="27"/>
          <w:szCs w:val="27"/>
          <w:lang w:eastAsia="de-DE"/>
        </w:rPr>
        <w:t xml:space="preserve"> und neue Professionalität in der psychosozialen Arbeit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Eine psy</w:t>
      </w:r>
      <w:r w:rsidRPr="005B126A">
        <w:rPr>
          <w:rFonts w:ascii="Times New Roman" w:eastAsia="Times New Roman" w:hAnsi="Times New Roman" w:cs="Times New Roman"/>
          <w:sz w:val="24"/>
          <w:szCs w:val="24"/>
          <w:lang w:eastAsia="de-DE"/>
        </w:rPr>
        <w:softHyphen/>
        <w:t>chosoziale Praxis, die auf diesem Kapital von Vertrauen in die Stärken ihrer Adres</w:t>
      </w:r>
      <w:r w:rsidRPr="005B126A">
        <w:rPr>
          <w:rFonts w:ascii="Times New Roman" w:eastAsia="Times New Roman" w:hAnsi="Times New Roman" w:cs="Times New Roman"/>
          <w:sz w:val="24"/>
          <w:szCs w:val="24"/>
          <w:lang w:eastAsia="de-DE"/>
        </w:rPr>
        <w:softHyphen/>
        <w:t>sa</w:t>
      </w:r>
      <w:r w:rsidRPr="005B126A">
        <w:rPr>
          <w:rFonts w:ascii="Times New Roman" w:eastAsia="Times New Roman" w:hAnsi="Times New Roman" w:cs="Times New Roman"/>
          <w:sz w:val="24"/>
          <w:szCs w:val="24"/>
          <w:lang w:eastAsia="de-DE"/>
        </w:rPr>
        <w:softHyphen/>
        <w:t>ten auf</w:t>
      </w:r>
      <w:r w:rsidRPr="005B126A">
        <w:rPr>
          <w:rFonts w:ascii="Times New Roman" w:eastAsia="Times New Roman" w:hAnsi="Times New Roman" w:cs="Times New Roman"/>
          <w:sz w:val="24"/>
          <w:szCs w:val="24"/>
          <w:lang w:eastAsia="de-DE"/>
        </w:rPr>
        <w:softHyphen/>
        <w:t>baut, nimmt Abschied von der Expertenmacht. Grund</w:t>
      </w:r>
      <w:r w:rsidRPr="005B126A">
        <w:rPr>
          <w:rFonts w:ascii="Times New Roman" w:eastAsia="Times New Roman" w:hAnsi="Times New Roman" w:cs="Times New Roman"/>
          <w:sz w:val="24"/>
          <w:szCs w:val="24"/>
          <w:lang w:eastAsia="de-DE"/>
        </w:rPr>
        <w:softHyphen/>
        <w:t>lage allen pädagogischen Han</w:t>
      </w:r>
      <w:r w:rsidRPr="005B126A">
        <w:rPr>
          <w:rFonts w:ascii="Times New Roman" w:eastAsia="Times New Roman" w:hAnsi="Times New Roman" w:cs="Times New Roman"/>
          <w:sz w:val="24"/>
          <w:szCs w:val="24"/>
          <w:lang w:eastAsia="de-DE"/>
        </w:rPr>
        <w:softHyphen/>
        <w:t>delns ist hier die Anerkennung der Gleichberechti</w:t>
      </w:r>
      <w:r w:rsidRPr="005B126A">
        <w:rPr>
          <w:rFonts w:ascii="Times New Roman" w:eastAsia="Times New Roman" w:hAnsi="Times New Roman" w:cs="Times New Roman"/>
          <w:sz w:val="24"/>
          <w:szCs w:val="24"/>
          <w:lang w:eastAsia="de-DE"/>
        </w:rPr>
        <w:softHyphen/>
        <w:t xml:space="preserve">gung von beruflichem Helfer und Klient, die Konstruktion einer symmetrischen </w:t>
      </w:r>
      <w:proofErr w:type="spellStart"/>
      <w:r w:rsidRPr="005B126A">
        <w:rPr>
          <w:rFonts w:ascii="Times New Roman" w:eastAsia="Times New Roman" w:hAnsi="Times New Roman" w:cs="Times New Roman"/>
          <w:sz w:val="24"/>
          <w:szCs w:val="24"/>
          <w:lang w:eastAsia="de-DE"/>
        </w:rPr>
        <w:t>Arbeitsbe</w:t>
      </w:r>
      <w:r w:rsidRPr="005B126A">
        <w:rPr>
          <w:rFonts w:ascii="Times New Roman" w:eastAsia="Times New Roman" w:hAnsi="Times New Roman" w:cs="Times New Roman"/>
          <w:sz w:val="24"/>
          <w:szCs w:val="24"/>
          <w:lang w:eastAsia="de-DE"/>
        </w:rPr>
        <w:softHyphen/>
        <w:t>ziehung</w:t>
      </w:r>
      <w:proofErr w:type="spellEnd"/>
      <w:r w:rsidRPr="005B126A">
        <w:rPr>
          <w:rFonts w:ascii="Times New Roman" w:eastAsia="Times New Roman" w:hAnsi="Times New Roman" w:cs="Times New Roman"/>
          <w:sz w:val="24"/>
          <w:szCs w:val="24"/>
          <w:lang w:eastAsia="de-DE"/>
        </w:rPr>
        <w:t xml:space="preserve"> also, die auf die Attribute einer bevormundenden Fürsorglichkeit ver</w:t>
      </w:r>
      <w:r w:rsidRPr="005B126A">
        <w:rPr>
          <w:rFonts w:ascii="Times New Roman" w:eastAsia="Times New Roman" w:hAnsi="Times New Roman" w:cs="Times New Roman"/>
          <w:sz w:val="24"/>
          <w:szCs w:val="24"/>
          <w:lang w:eastAsia="de-DE"/>
        </w:rPr>
        <w:softHyphen/>
        <w:t>zich</w:t>
      </w:r>
      <w:r w:rsidRPr="005B126A">
        <w:rPr>
          <w:rFonts w:ascii="Times New Roman" w:eastAsia="Times New Roman" w:hAnsi="Times New Roman" w:cs="Times New Roman"/>
          <w:sz w:val="24"/>
          <w:szCs w:val="24"/>
          <w:lang w:eastAsia="de-DE"/>
        </w:rPr>
        <w:softHyphen/>
        <w:t>tet, die Verant</w:t>
      </w:r>
      <w:r w:rsidRPr="005B126A">
        <w:rPr>
          <w:rFonts w:ascii="Times New Roman" w:eastAsia="Times New Roman" w:hAnsi="Times New Roman" w:cs="Times New Roman"/>
          <w:sz w:val="24"/>
          <w:szCs w:val="24"/>
          <w:lang w:eastAsia="de-DE"/>
        </w:rPr>
        <w:softHyphen/>
        <w:t>wortung für den Arbeitskon</w:t>
      </w:r>
      <w:r w:rsidRPr="005B126A">
        <w:rPr>
          <w:rFonts w:ascii="Times New Roman" w:eastAsia="Times New Roman" w:hAnsi="Times New Roman" w:cs="Times New Roman"/>
          <w:sz w:val="24"/>
          <w:szCs w:val="24"/>
          <w:lang w:eastAsia="de-DE"/>
        </w:rPr>
        <w:softHyphen/>
        <w:t xml:space="preserve">trakt gleich verteilt und sich auf einen </w:t>
      </w:r>
      <w:proofErr w:type="spellStart"/>
      <w:r w:rsidRPr="005B126A">
        <w:rPr>
          <w:rFonts w:ascii="Times New Roman" w:eastAsia="Times New Roman" w:hAnsi="Times New Roman" w:cs="Times New Roman"/>
          <w:sz w:val="24"/>
          <w:szCs w:val="24"/>
          <w:lang w:eastAsia="de-DE"/>
        </w:rPr>
        <w:t>Bezie</w:t>
      </w:r>
      <w:r w:rsidRPr="005B126A">
        <w:rPr>
          <w:rFonts w:ascii="Times New Roman" w:eastAsia="Times New Roman" w:hAnsi="Times New Roman" w:cs="Times New Roman"/>
          <w:sz w:val="24"/>
          <w:szCs w:val="24"/>
          <w:lang w:eastAsia="de-DE"/>
        </w:rPr>
        <w:softHyphen/>
        <w:t>hungs</w:t>
      </w:r>
      <w:r w:rsidRPr="005B126A">
        <w:rPr>
          <w:rFonts w:ascii="Times New Roman" w:eastAsia="Times New Roman" w:hAnsi="Times New Roman" w:cs="Times New Roman"/>
          <w:sz w:val="24"/>
          <w:szCs w:val="24"/>
          <w:lang w:eastAsia="de-DE"/>
        </w:rPr>
        <w:softHyphen/>
        <w:t>modus</w:t>
      </w:r>
      <w:proofErr w:type="spellEnd"/>
      <w:r w:rsidRPr="005B126A">
        <w:rPr>
          <w:rFonts w:ascii="Times New Roman" w:eastAsia="Times New Roman" w:hAnsi="Times New Roman" w:cs="Times New Roman"/>
          <w:sz w:val="24"/>
          <w:szCs w:val="24"/>
          <w:lang w:eastAsia="de-DE"/>
        </w:rPr>
        <w:t xml:space="preserve"> des partner</w:t>
      </w:r>
      <w:r w:rsidRPr="005B126A">
        <w:rPr>
          <w:rFonts w:ascii="Times New Roman" w:eastAsia="Times New Roman" w:hAnsi="Times New Roman" w:cs="Times New Roman"/>
          <w:sz w:val="24"/>
          <w:szCs w:val="24"/>
          <w:lang w:eastAsia="de-DE"/>
        </w:rPr>
        <w:softHyphen/>
        <w:t>schaftli</w:t>
      </w:r>
      <w:r w:rsidRPr="005B126A">
        <w:rPr>
          <w:rFonts w:ascii="Times New Roman" w:eastAsia="Times New Roman" w:hAnsi="Times New Roman" w:cs="Times New Roman"/>
          <w:sz w:val="24"/>
          <w:szCs w:val="24"/>
          <w:lang w:eastAsia="de-DE"/>
        </w:rPr>
        <w:softHyphen/>
        <w:t>chen Aus</w:t>
      </w:r>
      <w:r w:rsidRPr="005B126A">
        <w:rPr>
          <w:rFonts w:ascii="Times New Roman" w:eastAsia="Times New Roman" w:hAnsi="Times New Roman" w:cs="Times New Roman"/>
          <w:sz w:val="24"/>
          <w:szCs w:val="24"/>
          <w:lang w:eastAsia="de-DE"/>
        </w:rPr>
        <w:softHyphen/>
        <w:t>handelns einlässt. Die Verwirklichung einer solchen ‚Arbeits-Partnerschaft‘ im pädagogischen Alltag ist an spezifische Voraussetzungen gebunden. Hierzu zählen u.a.: Die Einführung einer systematischen Ressourcendiagnostik: die sensible Diagnose lebensgeschichtlich verankerter Stärken und Ressourcen auf Seiten der Klienten; die vertragliche Regelung von Hilfebeziehungen: die Formulierung von ausgearbeiteten Hilfe- und Behandlungsverträgen, in denen die auf den Hilfeprozess bezogenen Ziele, Verfahren, Zeitperspektiven und Verantwortlichkeiten wechselseitig verpflichtend niedergeschrieben sind; das unveräußerliche Wahlrecht der Klienten: die Achtung der Eigenentscheidungen und der Selbstverantwortlichkeiten der Adressaten im Hinblick auf die Nutzung des sozialen Dienstleistungsangebotes wie auch im Hinblick auf die von ihnen markierten Grenzen der pädagogischen Zuständigkeit.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Mit dieser Neu-Vermessung des Arbeitskontraktes zwischen Sozialarbeiter und Klient aber ver</w:t>
      </w:r>
      <w:r w:rsidRPr="005B126A">
        <w:rPr>
          <w:rFonts w:ascii="Times New Roman" w:eastAsia="Times New Roman" w:hAnsi="Times New Roman" w:cs="Times New Roman"/>
          <w:sz w:val="24"/>
          <w:szCs w:val="24"/>
          <w:lang w:eastAsia="de-DE"/>
        </w:rPr>
        <w:softHyphen/>
        <w:t>ändert sich die berufli</w:t>
      </w:r>
      <w:r w:rsidRPr="005B126A">
        <w:rPr>
          <w:rFonts w:ascii="Times New Roman" w:eastAsia="Times New Roman" w:hAnsi="Times New Roman" w:cs="Times New Roman"/>
          <w:sz w:val="24"/>
          <w:szCs w:val="24"/>
          <w:lang w:eastAsia="de-DE"/>
        </w:rPr>
        <w:softHyphen/>
        <w:t>che Identi</w:t>
      </w:r>
      <w:r w:rsidRPr="005B126A">
        <w:rPr>
          <w:rFonts w:ascii="Times New Roman" w:eastAsia="Times New Roman" w:hAnsi="Times New Roman" w:cs="Times New Roman"/>
          <w:sz w:val="24"/>
          <w:szCs w:val="24"/>
          <w:lang w:eastAsia="de-DE"/>
        </w:rPr>
        <w:softHyphen/>
        <w:t xml:space="preserve">tät der Sozialen Arbeit. Soziale Arbeit im Zeichen von </w:t>
      </w:r>
      <w:proofErr w:type="spellStart"/>
      <w:r w:rsidRPr="005B126A">
        <w:rPr>
          <w:rFonts w:ascii="Times New Roman" w:eastAsia="Times New Roman" w:hAnsi="Times New Roman" w:cs="Times New Roman"/>
          <w:sz w:val="24"/>
          <w:szCs w:val="24"/>
          <w:lang w:eastAsia="de-DE"/>
        </w:rPr>
        <w:t>Empowerment</w:t>
      </w:r>
      <w:proofErr w:type="spellEnd"/>
      <w:r w:rsidRPr="005B126A">
        <w:rPr>
          <w:rFonts w:ascii="Times New Roman" w:eastAsia="Times New Roman" w:hAnsi="Times New Roman" w:cs="Times New Roman"/>
          <w:sz w:val="24"/>
          <w:szCs w:val="24"/>
          <w:lang w:eastAsia="de-DE"/>
        </w:rPr>
        <w:t xml:space="preserve"> ist dann nicht mehr allein Pro</w:t>
      </w:r>
      <w:r w:rsidRPr="005B126A">
        <w:rPr>
          <w:rFonts w:ascii="Times New Roman" w:eastAsia="Times New Roman" w:hAnsi="Times New Roman" w:cs="Times New Roman"/>
          <w:sz w:val="24"/>
          <w:szCs w:val="24"/>
          <w:lang w:eastAsia="de-DE"/>
        </w:rPr>
        <w:softHyphen/>
        <w:t>duktion von Dienst</w:t>
      </w:r>
      <w:r w:rsidRPr="005B126A">
        <w:rPr>
          <w:rFonts w:ascii="Times New Roman" w:eastAsia="Times New Roman" w:hAnsi="Times New Roman" w:cs="Times New Roman"/>
          <w:sz w:val="24"/>
          <w:szCs w:val="24"/>
          <w:lang w:eastAsia="de-DE"/>
        </w:rPr>
        <w:softHyphen/>
        <w:t>lei</w:t>
      </w:r>
      <w:r w:rsidRPr="005B126A">
        <w:rPr>
          <w:rFonts w:ascii="Times New Roman" w:eastAsia="Times New Roman" w:hAnsi="Times New Roman" w:cs="Times New Roman"/>
          <w:sz w:val="24"/>
          <w:szCs w:val="24"/>
          <w:lang w:eastAsia="de-DE"/>
        </w:rPr>
        <w:softHyphen/>
        <w:t xml:space="preserve">stungen oder parteiliches Eintreten für </w:t>
      </w:r>
      <w:proofErr w:type="spellStart"/>
      <w:r w:rsidRPr="005B126A">
        <w:rPr>
          <w:rFonts w:ascii="Times New Roman" w:eastAsia="Times New Roman" w:hAnsi="Times New Roman" w:cs="Times New Roman"/>
          <w:sz w:val="24"/>
          <w:szCs w:val="24"/>
          <w:lang w:eastAsia="de-DE"/>
        </w:rPr>
        <w:t>Klienten</w:t>
      </w:r>
      <w:r w:rsidRPr="005B126A">
        <w:rPr>
          <w:rFonts w:ascii="Times New Roman" w:eastAsia="Times New Roman" w:hAnsi="Times New Roman" w:cs="Times New Roman"/>
          <w:sz w:val="24"/>
          <w:szCs w:val="24"/>
          <w:lang w:eastAsia="de-DE"/>
        </w:rPr>
        <w:softHyphen/>
        <w:t>in</w:t>
      </w:r>
      <w:r w:rsidRPr="005B126A">
        <w:rPr>
          <w:rFonts w:ascii="Times New Roman" w:eastAsia="Times New Roman" w:hAnsi="Times New Roman" w:cs="Times New Roman"/>
          <w:sz w:val="24"/>
          <w:szCs w:val="24"/>
          <w:lang w:eastAsia="de-DE"/>
        </w:rPr>
        <w:softHyphen/>
        <w:t>teressen</w:t>
      </w:r>
      <w:proofErr w:type="spellEnd"/>
      <w:r w:rsidRPr="005B126A">
        <w:rPr>
          <w:rFonts w:ascii="Times New Roman" w:eastAsia="Times New Roman" w:hAnsi="Times New Roman" w:cs="Times New Roman"/>
          <w:sz w:val="24"/>
          <w:szCs w:val="24"/>
          <w:lang w:eastAsia="de-DE"/>
        </w:rPr>
        <w:t>. Sie wird vielmehr zu ei</w:t>
      </w:r>
      <w:r w:rsidRPr="005B126A">
        <w:rPr>
          <w:rFonts w:ascii="Times New Roman" w:eastAsia="Times New Roman" w:hAnsi="Times New Roman" w:cs="Times New Roman"/>
          <w:sz w:val="24"/>
          <w:szCs w:val="24"/>
          <w:lang w:eastAsia="de-DE"/>
        </w:rPr>
        <w:softHyphen/>
        <w:t>ner einfüh</w:t>
      </w:r>
      <w:r w:rsidRPr="005B126A">
        <w:rPr>
          <w:rFonts w:ascii="Times New Roman" w:eastAsia="Times New Roman" w:hAnsi="Times New Roman" w:cs="Times New Roman"/>
          <w:sz w:val="24"/>
          <w:szCs w:val="24"/>
          <w:lang w:eastAsia="de-DE"/>
        </w:rPr>
        <w:softHyphen/>
        <w:t>lenden und un</w:t>
      </w:r>
      <w:r w:rsidRPr="005B126A">
        <w:rPr>
          <w:rFonts w:ascii="Times New Roman" w:eastAsia="Times New Roman" w:hAnsi="Times New Roman" w:cs="Times New Roman"/>
          <w:sz w:val="24"/>
          <w:szCs w:val="24"/>
          <w:lang w:eastAsia="de-DE"/>
        </w:rPr>
        <w:softHyphen/>
        <w:t>ter</w:t>
      </w:r>
      <w:r w:rsidRPr="005B126A">
        <w:rPr>
          <w:rFonts w:ascii="Times New Roman" w:eastAsia="Times New Roman" w:hAnsi="Times New Roman" w:cs="Times New Roman"/>
          <w:sz w:val="24"/>
          <w:szCs w:val="24"/>
          <w:lang w:eastAsia="de-DE"/>
        </w:rPr>
        <w:softHyphen/>
        <w:t>stützen</w:t>
      </w:r>
      <w:r w:rsidRPr="005B126A">
        <w:rPr>
          <w:rFonts w:ascii="Times New Roman" w:eastAsia="Times New Roman" w:hAnsi="Times New Roman" w:cs="Times New Roman"/>
          <w:sz w:val="24"/>
          <w:szCs w:val="24"/>
          <w:lang w:eastAsia="de-DE"/>
        </w:rPr>
        <w:softHyphen/>
        <w:t>den Le</w:t>
      </w:r>
      <w:r w:rsidRPr="005B126A">
        <w:rPr>
          <w:rFonts w:ascii="Times New Roman" w:eastAsia="Times New Roman" w:hAnsi="Times New Roman" w:cs="Times New Roman"/>
          <w:sz w:val="24"/>
          <w:szCs w:val="24"/>
          <w:lang w:eastAsia="de-DE"/>
        </w:rPr>
        <w:softHyphen/>
        <w:t>bensweg</w:t>
      </w:r>
      <w:r w:rsidRPr="005B126A">
        <w:rPr>
          <w:rFonts w:ascii="Times New Roman" w:eastAsia="Times New Roman" w:hAnsi="Times New Roman" w:cs="Times New Roman"/>
          <w:sz w:val="24"/>
          <w:szCs w:val="24"/>
          <w:lang w:eastAsia="de-DE"/>
        </w:rPr>
        <w:softHyphen/>
        <w:t>-Begleitung, die Menschen in Zeiten der Lebensveränderung ermutigt und unterstützt und ihnen strukturelles Rück</w:t>
      </w:r>
      <w:r w:rsidRPr="005B126A">
        <w:rPr>
          <w:rFonts w:ascii="Times New Roman" w:eastAsia="Times New Roman" w:hAnsi="Times New Roman" w:cs="Times New Roman"/>
          <w:sz w:val="24"/>
          <w:szCs w:val="24"/>
          <w:lang w:eastAsia="de-DE"/>
        </w:rPr>
        <w:softHyphen/>
        <w:t>grat für individuelle und kollektive Prozesse der Selbstbefreiung ist.</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b/>
          <w:bCs/>
          <w:sz w:val="24"/>
          <w:szCs w:val="24"/>
          <w:lang w:eastAsia="de-DE"/>
        </w:rPr>
        <w:lastRenderedPageBreak/>
        <w:t xml:space="preserve">Eine umfassende Übersicht über die aktuelle englisch- und deutschsprachige Literatur zum Thema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 xml:space="preserve"> finden Sie in: Norbert </w:t>
      </w:r>
      <w:proofErr w:type="spellStart"/>
      <w:r w:rsidRPr="005B126A">
        <w:rPr>
          <w:rFonts w:ascii="Times New Roman" w:eastAsia="Times New Roman" w:hAnsi="Times New Roman" w:cs="Times New Roman"/>
          <w:b/>
          <w:bCs/>
          <w:sz w:val="24"/>
          <w:szCs w:val="24"/>
          <w:lang w:eastAsia="de-DE"/>
        </w:rPr>
        <w:t>Herriger</w:t>
      </w:r>
      <w:proofErr w:type="spellEnd"/>
      <w:r w:rsidRPr="005B126A">
        <w:rPr>
          <w:rFonts w:ascii="Times New Roman" w:eastAsia="Times New Roman" w:hAnsi="Times New Roman" w:cs="Times New Roman"/>
          <w:b/>
          <w:bCs/>
          <w:sz w:val="24"/>
          <w:szCs w:val="24"/>
          <w:lang w:eastAsia="de-DE"/>
        </w:rPr>
        <w:t xml:space="preserve">: </w:t>
      </w:r>
      <w:proofErr w:type="spellStart"/>
      <w:r w:rsidRPr="005B126A">
        <w:rPr>
          <w:rFonts w:ascii="Times New Roman" w:eastAsia="Times New Roman" w:hAnsi="Times New Roman" w:cs="Times New Roman"/>
          <w:b/>
          <w:bCs/>
          <w:sz w:val="24"/>
          <w:szCs w:val="24"/>
          <w:lang w:eastAsia="de-DE"/>
        </w:rPr>
        <w:t>Empowerment</w:t>
      </w:r>
      <w:proofErr w:type="spellEnd"/>
      <w:r w:rsidRPr="005B126A">
        <w:rPr>
          <w:rFonts w:ascii="Times New Roman" w:eastAsia="Times New Roman" w:hAnsi="Times New Roman" w:cs="Times New Roman"/>
          <w:b/>
          <w:bCs/>
          <w:sz w:val="24"/>
          <w:szCs w:val="24"/>
          <w:lang w:eastAsia="de-DE"/>
        </w:rPr>
        <w:t xml:space="preserve"> in der Sozialen Arbeit. Eine Einführung. 2020, S. 262ff.</w:t>
      </w:r>
    </w:p>
    <w:p w:rsidR="005B126A" w:rsidRPr="005B126A" w:rsidRDefault="005B126A" w:rsidP="005B126A">
      <w:pPr>
        <w:spacing w:before="100" w:beforeAutospacing="1" w:after="100" w:afterAutospacing="1" w:line="240" w:lineRule="auto"/>
        <w:rPr>
          <w:rFonts w:ascii="Times New Roman" w:eastAsia="Times New Roman" w:hAnsi="Times New Roman" w:cs="Times New Roman"/>
          <w:sz w:val="24"/>
          <w:szCs w:val="24"/>
          <w:lang w:eastAsia="de-DE"/>
        </w:rPr>
      </w:pPr>
      <w:r w:rsidRPr="005B126A">
        <w:rPr>
          <w:rFonts w:ascii="Times New Roman" w:eastAsia="Times New Roman" w:hAnsi="Times New Roman" w:cs="Times New Roman"/>
          <w:sz w:val="24"/>
          <w:szCs w:val="24"/>
          <w:lang w:eastAsia="de-DE"/>
        </w:rPr>
        <w:t xml:space="preserve">© 2020 </w:t>
      </w:r>
      <w:proofErr w:type="spellStart"/>
      <w:r w:rsidRPr="005B126A">
        <w:rPr>
          <w:rFonts w:ascii="Times New Roman" w:eastAsia="Times New Roman" w:hAnsi="Times New Roman" w:cs="Times New Roman"/>
          <w:sz w:val="24"/>
          <w:szCs w:val="24"/>
          <w:lang w:eastAsia="de-DE"/>
        </w:rPr>
        <w:t>socialnet</w:t>
      </w:r>
      <w:proofErr w:type="spellEnd"/>
      <w:r w:rsidRPr="005B126A">
        <w:rPr>
          <w:rFonts w:ascii="Times New Roman" w:eastAsia="Times New Roman" w:hAnsi="Times New Roman" w:cs="Times New Roman"/>
          <w:sz w:val="24"/>
          <w:szCs w:val="24"/>
          <w:lang w:eastAsia="de-DE"/>
        </w:rPr>
        <w:t xml:space="preserve"> GmbH</w:t>
      </w:r>
    </w:p>
    <w:p w:rsidR="00C37B7B" w:rsidRDefault="00C37B7B"/>
    <w:sectPr w:rsidR="00C37B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708"/>
    <w:multiLevelType w:val="multilevel"/>
    <w:tmpl w:val="690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46E2C"/>
    <w:multiLevelType w:val="multilevel"/>
    <w:tmpl w:val="9B88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C50CD"/>
    <w:multiLevelType w:val="multilevel"/>
    <w:tmpl w:val="27E4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312FE"/>
    <w:multiLevelType w:val="multilevel"/>
    <w:tmpl w:val="775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51522"/>
    <w:multiLevelType w:val="multilevel"/>
    <w:tmpl w:val="E4A4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56D56"/>
    <w:multiLevelType w:val="multilevel"/>
    <w:tmpl w:val="ACB8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8225F"/>
    <w:multiLevelType w:val="multilevel"/>
    <w:tmpl w:val="A52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D7D54"/>
    <w:multiLevelType w:val="multilevel"/>
    <w:tmpl w:val="B4FE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11E95"/>
    <w:multiLevelType w:val="multilevel"/>
    <w:tmpl w:val="BCF0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A75F1"/>
    <w:multiLevelType w:val="multilevel"/>
    <w:tmpl w:val="D46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23798B"/>
    <w:multiLevelType w:val="multilevel"/>
    <w:tmpl w:val="1EC2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D2434"/>
    <w:multiLevelType w:val="multilevel"/>
    <w:tmpl w:val="09E8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47614"/>
    <w:multiLevelType w:val="multilevel"/>
    <w:tmpl w:val="6868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5559D6"/>
    <w:multiLevelType w:val="multilevel"/>
    <w:tmpl w:val="48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4"/>
  </w:num>
  <w:num w:numId="4">
    <w:abstractNumId w:val="10"/>
  </w:num>
  <w:num w:numId="5">
    <w:abstractNumId w:val="7"/>
  </w:num>
  <w:num w:numId="6">
    <w:abstractNumId w:val="1"/>
  </w:num>
  <w:num w:numId="7">
    <w:abstractNumId w:val="9"/>
  </w:num>
  <w:num w:numId="8">
    <w:abstractNumId w:val="6"/>
  </w:num>
  <w:num w:numId="9">
    <w:abstractNumId w:val="11"/>
  </w:num>
  <w:num w:numId="10">
    <w:abstractNumId w:val="3"/>
  </w:num>
  <w:num w:numId="11">
    <w:abstractNumId w:val="13"/>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A"/>
    <w:rsid w:val="005B126A"/>
    <w:rsid w:val="00C3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5B126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B126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B126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B126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B126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B126A"/>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B12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B126A"/>
    <w:rPr>
      <w:color w:val="0000FF"/>
      <w:u w:val="single"/>
    </w:rPr>
  </w:style>
  <w:style w:type="character" w:styleId="Hervorhebung">
    <w:name w:val="Emphasis"/>
    <w:basedOn w:val="Absatz-Standardschriftart"/>
    <w:uiPriority w:val="20"/>
    <w:qFormat/>
    <w:rsid w:val="005B126A"/>
    <w:rPr>
      <w:i/>
      <w:iCs/>
    </w:rPr>
  </w:style>
  <w:style w:type="character" w:styleId="Fett">
    <w:name w:val="Strong"/>
    <w:basedOn w:val="Absatz-Standardschriftart"/>
    <w:uiPriority w:val="22"/>
    <w:qFormat/>
    <w:rsid w:val="005B12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5B126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B126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B126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B126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B126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B126A"/>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B12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B126A"/>
    <w:rPr>
      <w:color w:val="0000FF"/>
      <w:u w:val="single"/>
    </w:rPr>
  </w:style>
  <w:style w:type="character" w:styleId="Hervorhebung">
    <w:name w:val="Emphasis"/>
    <w:basedOn w:val="Absatz-Standardschriftart"/>
    <w:uiPriority w:val="20"/>
    <w:qFormat/>
    <w:rsid w:val="005B126A"/>
    <w:rPr>
      <w:i/>
      <w:iCs/>
    </w:rPr>
  </w:style>
  <w:style w:type="character" w:styleId="Fett">
    <w:name w:val="Strong"/>
    <w:basedOn w:val="Absatz-Standardschriftart"/>
    <w:uiPriority w:val="22"/>
    <w:qFormat/>
    <w:rsid w:val="005B1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69831">
      <w:bodyDiv w:val="1"/>
      <w:marLeft w:val="0"/>
      <w:marRight w:val="0"/>
      <w:marTop w:val="0"/>
      <w:marBottom w:val="0"/>
      <w:divBdr>
        <w:top w:val="none" w:sz="0" w:space="0" w:color="auto"/>
        <w:left w:val="none" w:sz="0" w:space="0" w:color="auto"/>
        <w:bottom w:val="none" w:sz="0" w:space="0" w:color="auto"/>
        <w:right w:val="none" w:sz="0" w:space="0" w:color="auto"/>
      </w:divBdr>
      <w:divsChild>
        <w:div w:id="135995308">
          <w:marLeft w:val="0"/>
          <w:marRight w:val="0"/>
          <w:marTop w:val="0"/>
          <w:marBottom w:val="0"/>
          <w:divBdr>
            <w:top w:val="none" w:sz="0" w:space="0" w:color="auto"/>
            <w:left w:val="none" w:sz="0" w:space="0" w:color="auto"/>
            <w:bottom w:val="none" w:sz="0" w:space="0" w:color="auto"/>
            <w:right w:val="none" w:sz="0" w:space="0" w:color="auto"/>
          </w:divBdr>
          <w:divsChild>
            <w:div w:id="473012">
              <w:marLeft w:val="0"/>
              <w:marRight w:val="0"/>
              <w:marTop w:val="0"/>
              <w:marBottom w:val="0"/>
              <w:divBdr>
                <w:top w:val="none" w:sz="0" w:space="0" w:color="auto"/>
                <w:left w:val="none" w:sz="0" w:space="0" w:color="auto"/>
                <w:bottom w:val="none" w:sz="0" w:space="0" w:color="auto"/>
                <w:right w:val="none" w:sz="0" w:space="0" w:color="auto"/>
              </w:divBdr>
              <w:divsChild>
                <w:div w:id="969751516">
                  <w:marLeft w:val="0"/>
                  <w:marRight w:val="0"/>
                  <w:marTop w:val="0"/>
                  <w:marBottom w:val="0"/>
                  <w:divBdr>
                    <w:top w:val="none" w:sz="0" w:space="0" w:color="auto"/>
                    <w:left w:val="none" w:sz="0" w:space="0" w:color="auto"/>
                    <w:bottom w:val="none" w:sz="0" w:space="0" w:color="auto"/>
                    <w:right w:val="none" w:sz="0" w:space="0" w:color="auto"/>
                  </w:divBdr>
                  <w:divsChild>
                    <w:div w:id="923106121">
                      <w:marLeft w:val="0"/>
                      <w:marRight w:val="0"/>
                      <w:marTop w:val="0"/>
                      <w:marBottom w:val="0"/>
                      <w:divBdr>
                        <w:top w:val="none" w:sz="0" w:space="0" w:color="auto"/>
                        <w:left w:val="none" w:sz="0" w:space="0" w:color="auto"/>
                        <w:bottom w:val="none" w:sz="0" w:space="0" w:color="auto"/>
                        <w:right w:val="none" w:sz="0" w:space="0" w:color="auto"/>
                      </w:divBdr>
                      <w:divsChild>
                        <w:div w:id="12946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owerment.de/grundlagen/_p3.html" TargetMode="External"/><Relationship Id="rId13" Type="http://schemas.openxmlformats.org/officeDocument/2006/relationships/hyperlink" Target="http://www.empowerment.de/grundlagen/_p8.html" TargetMode="External"/><Relationship Id="rId3" Type="http://schemas.microsoft.com/office/2007/relationships/stylesWithEffects" Target="stylesWithEffects.xml"/><Relationship Id="rId7" Type="http://schemas.openxmlformats.org/officeDocument/2006/relationships/hyperlink" Target="http://www.empowerment.de/grundlagen/_p2.html" TargetMode="External"/><Relationship Id="rId12" Type="http://schemas.openxmlformats.org/officeDocument/2006/relationships/hyperlink" Target="http://www.empowerment.de/grundlagen/_p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owerment.de/grundlagen/" TargetMode="External"/><Relationship Id="rId11" Type="http://schemas.openxmlformats.org/officeDocument/2006/relationships/hyperlink" Target="http://www.empowerment.de/grundlagen/_p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powerment.de/grundlagen/_p5.html" TargetMode="External"/><Relationship Id="rId4" Type="http://schemas.openxmlformats.org/officeDocument/2006/relationships/settings" Target="settings.xml"/><Relationship Id="rId9" Type="http://schemas.openxmlformats.org/officeDocument/2006/relationships/hyperlink" Target="http://www.empowerment.de/grundlagen/_p4.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7626</Words>
  <Characters>48048</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12</dc:creator>
  <cp:lastModifiedBy>Hermes 12</cp:lastModifiedBy>
  <cp:revision>1</cp:revision>
  <dcterms:created xsi:type="dcterms:W3CDTF">2020-11-16T11:20:00Z</dcterms:created>
  <dcterms:modified xsi:type="dcterms:W3CDTF">2020-11-16T11:43:00Z</dcterms:modified>
</cp:coreProperties>
</file>